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E9027A">
        <w:rPr>
          <w:b/>
          <w:i/>
          <w:noProof/>
          <w:sz w:val="28"/>
        </w:rPr>
        <w:t>2844</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776964">
            <w:pPr>
              <w:pStyle w:val="CRCoverPage"/>
              <w:spacing w:after="0"/>
              <w:jc w:val="right"/>
              <w:rPr>
                <w:b/>
                <w:noProof/>
                <w:sz w:val="28"/>
              </w:rPr>
            </w:pPr>
            <w:r>
              <w:rPr>
                <w:b/>
                <w:noProof/>
                <w:sz w:val="28"/>
              </w:rPr>
              <w:t>3</w:t>
            </w:r>
            <w:r w:rsidR="00776964">
              <w:rPr>
                <w:b/>
                <w:noProof/>
                <w:sz w:val="28"/>
              </w:rPr>
              <w:t>7</w:t>
            </w:r>
            <w:r>
              <w:rPr>
                <w:b/>
                <w:noProof/>
                <w:sz w:val="28"/>
              </w:rPr>
              <w:t>.1</w:t>
            </w:r>
            <w:r w:rsidR="00776964">
              <w:rPr>
                <w:b/>
                <w:noProof/>
                <w:sz w:val="28"/>
              </w:rPr>
              <w:t>0</w:t>
            </w:r>
            <w:r w:rsidR="00CA3C64">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B8B" w:rsidP="00547111">
            <w:pPr>
              <w:pStyle w:val="CRCoverPage"/>
              <w:spacing w:after="0"/>
              <w:rPr>
                <w:noProof/>
              </w:rPr>
            </w:pPr>
            <w:r>
              <w:rPr>
                <w:b/>
                <w:noProof/>
                <w:sz w:val="28"/>
              </w:rPr>
              <w:t>0180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1D57" w:rsidP="00CA3C64">
            <w:pPr>
              <w:pStyle w:val="CRCoverPage"/>
              <w:spacing w:after="0"/>
              <w:jc w:val="center"/>
              <w:rPr>
                <w:noProof/>
                <w:sz w:val="28"/>
              </w:rPr>
            </w:pPr>
            <w:r>
              <w:rPr>
                <w:b/>
                <w:noProof/>
                <w:sz w:val="28"/>
              </w:rPr>
              <w:t>16.</w:t>
            </w:r>
            <w:r w:rsidR="00CA3C6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34B6"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468" w:rsidP="00776964">
            <w:pPr>
              <w:pStyle w:val="CRCoverPage"/>
              <w:spacing w:after="0"/>
              <w:ind w:left="100"/>
              <w:rPr>
                <w:noProof/>
              </w:rPr>
            </w:pPr>
            <w:r>
              <w:t>CR to 3</w:t>
            </w:r>
            <w:r w:rsidR="00CA3C64">
              <w:t>7</w:t>
            </w:r>
            <w:r w:rsidR="00E9027A">
              <w:t>.</w:t>
            </w:r>
            <w:r w:rsidR="00CA3C64">
              <w:t>105</w:t>
            </w:r>
            <w:r>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w:t>
            </w:r>
            <w:r w:rsidR="00776964">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69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76964" w:rsidTr="00547111">
        <w:tc>
          <w:tcPr>
            <w:tcW w:w="2694" w:type="dxa"/>
            <w:gridSpan w:val="2"/>
            <w:tcBorders>
              <w:top w:val="single" w:sz="4" w:space="0" w:color="auto"/>
              <w:left w:val="single" w:sz="4" w:space="0" w:color="auto"/>
            </w:tcBorders>
          </w:tcPr>
          <w:p w:rsidR="00776964" w:rsidRDefault="00776964" w:rsidP="007769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6964" w:rsidRDefault="00776964" w:rsidP="00776964">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A5F08">
              <w:rPr>
                <w:noProof/>
                <w:lang w:eastAsia="zh-CN"/>
              </w:rPr>
              <w:t>troduced as FDD bands. In 37.105</w:t>
            </w:r>
            <w:r>
              <w:rPr>
                <w:noProof/>
                <w:lang w:eastAsia="zh-CN"/>
              </w:rPr>
              <w:t>, additional spurious requirements and co-location requirements are to be added for band n91, n92, n93 and n94.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76964" w:rsidTr="00547111">
        <w:tc>
          <w:tcPr>
            <w:tcW w:w="2694" w:type="dxa"/>
            <w:gridSpan w:val="2"/>
            <w:tcBorders>
              <w:left w:val="single" w:sz="4" w:space="0" w:color="auto"/>
            </w:tcBorders>
          </w:tcPr>
          <w:p w:rsidR="00776964" w:rsidRDefault="00776964" w:rsidP="007769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6964" w:rsidRDefault="00776964" w:rsidP="00776964">
            <w:pPr>
              <w:pStyle w:val="CRCoverPage"/>
              <w:spacing w:after="0"/>
              <w:ind w:left="100"/>
              <w:rPr>
                <w:noProof/>
                <w:lang w:eastAsia="zh-CN"/>
              </w:rPr>
            </w:pPr>
            <w:r>
              <w:rPr>
                <w:noProof/>
                <w:lang w:eastAsia="zh-CN"/>
              </w:rPr>
              <w:t>Add additional spurious requirements and co-location requirements for band n91, n92, n93 and n94. Changes follow the endorsed contents in R4-1916058:</w:t>
            </w:r>
          </w:p>
          <w:p w:rsidR="00776964" w:rsidRDefault="00FA5F08" w:rsidP="00776964">
            <w:pPr>
              <w:pStyle w:val="CRCoverPage"/>
              <w:numPr>
                <w:ilvl w:val="0"/>
                <w:numId w:val="1"/>
              </w:numPr>
              <w:spacing w:after="0"/>
              <w:rPr>
                <w:noProof/>
                <w:lang w:eastAsia="zh-CN"/>
              </w:rPr>
            </w:pPr>
            <w:r>
              <w:rPr>
                <w:noProof/>
                <w:lang w:eastAsia="zh-CN"/>
              </w:rPr>
              <w:t>Additional spurious</w:t>
            </w:r>
          </w:p>
          <w:p w:rsidR="00776964" w:rsidRDefault="00FA5F08" w:rsidP="00776964">
            <w:pPr>
              <w:pStyle w:val="CRCoverPage"/>
              <w:numPr>
                <w:ilvl w:val="0"/>
                <w:numId w:val="1"/>
              </w:numPr>
              <w:spacing w:after="0"/>
              <w:rPr>
                <w:noProof/>
                <w:lang w:eastAsia="zh-CN"/>
              </w:rPr>
            </w:pPr>
            <w:r>
              <w:rPr>
                <w:noProof/>
                <w:lang w:eastAsia="zh-CN"/>
              </w:rPr>
              <w:t>Co-location requirements</w:t>
            </w:r>
          </w:p>
          <w:p w:rsidR="00776964" w:rsidRDefault="00776964" w:rsidP="00776964">
            <w:pPr>
              <w:pStyle w:val="CRCoverPage"/>
              <w:spacing w:after="0"/>
              <w:ind w:left="100"/>
              <w:rPr>
                <w:noProof/>
                <w:lang w:eastAsia="zh-CN"/>
              </w:rPr>
            </w:pPr>
            <w:r>
              <w:rPr>
                <w:noProof/>
                <w:lang w:eastAsia="zh-CN"/>
              </w:rPr>
              <w:t>Blocking requirements added for n91, n92, n93 and n94. Instead of the ge</w:t>
            </w:r>
            <w:r w:rsidR="00FA5F08">
              <w:rPr>
                <w:noProof/>
                <w:lang w:eastAsia="zh-CN"/>
              </w:rPr>
              <w:t>neric approach in 38.104, 37.105</w:t>
            </w:r>
            <w:r>
              <w:rPr>
                <w:noProof/>
                <w:lang w:eastAsia="zh-CN"/>
              </w:rPr>
              <w:t xml:space="preserve"> adopts a band specific approach for blocking.</w:t>
            </w:r>
            <w:r w:rsidR="00FA5F08">
              <w:rPr>
                <w:noProof/>
                <w:lang w:eastAsia="zh-CN"/>
              </w:rPr>
              <w:t xml:space="preserve"> In 37.105, requirements are specific to single RAT UTRA, single RAT E-UTRA, single RAT NR or MSR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A51">
            <w:pPr>
              <w:pStyle w:val="CRCoverPage"/>
              <w:spacing w:after="0"/>
              <w:ind w:left="100"/>
              <w:rPr>
                <w:noProof/>
                <w:lang w:eastAsia="zh-CN"/>
              </w:rPr>
            </w:pPr>
            <w:r>
              <w:rPr>
                <w:noProof/>
                <w:lang w:eastAsia="zh-CN"/>
              </w:rPr>
              <w:t>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5F08">
            <w:pPr>
              <w:pStyle w:val="CRCoverPage"/>
              <w:spacing w:after="0"/>
              <w:ind w:left="100"/>
              <w:rPr>
                <w:noProof/>
                <w:lang w:eastAsia="zh-CN"/>
              </w:rPr>
            </w:pPr>
            <w:r>
              <w:rPr>
                <w:noProof/>
                <w:lang w:eastAsia="zh-CN"/>
              </w:rPr>
              <w:t>9.7.6.3.3, 9.7.6.3.4, 9.7.6.4.3.2, 9.7.6.4.4, 10.6.2.2, 10.6.3.2, 10.6.4.2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134B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rFonts w:hint="eastAsia"/>
                <w:noProof/>
                <w:lang w:eastAsia="zh-CN"/>
              </w:rPr>
            </w:pPr>
            <w:r>
              <w:rPr>
                <w:noProof/>
              </w:rPr>
              <w:t>TS</w:t>
            </w:r>
            <w:r w:rsidR="00E134B6">
              <w:rPr>
                <w:rFonts w:hint="eastAsia"/>
                <w:noProof/>
                <w:lang w:eastAsia="zh-CN"/>
              </w:rPr>
              <w:t>37.145-1</w:t>
            </w:r>
            <w:r w:rsidR="005869A6">
              <w:rPr>
                <w:rFonts w:hint="eastAsia"/>
                <w:noProof/>
                <w:lang w:eastAsia="zh-CN"/>
              </w:rPr>
              <w:t>/37.145-2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9027A" w:rsidRPr="00584949" w:rsidRDefault="00E9027A" w:rsidP="00E9027A">
      <w:pPr>
        <w:pStyle w:val="2"/>
        <w:rPr>
          <w:rStyle w:val="aff0"/>
          <w:color w:val="C00000"/>
          <w:lang w:eastAsia="zh-CN"/>
        </w:rPr>
      </w:pPr>
      <w:bookmarkStart w:id="3" w:name="_Toc21096755"/>
      <w:r w:rsidRPr="00584949">
        <w:rPr>
          <w:rStyle w:val="aff0"/>
          <w:rFonts w:hint="eastAsia"/>
          <w:color w:val="C00000"/>
          <w:lang w:eastAsia="zh-CN"/>
        </w:rPr>
        <w:lastRenderedPageBreak/>
        <w:t>&lt;</w:t>
      </w:r>
      <w:r>
        <w:rPr>
          <w:rStyle w:val="aff0"/>
          <w:color w:val="C00000"/>
          <w:lang w:eastAsia="zh-CN"/>
        </w:rPr>
        <w:t>&lt;Start of Change1</w:t>
      </w:r>
      <w:r w:rsidRPr="00584949">
        <w:rPr>
          <w:rStyle w:val="aff0"/>
          <w:color w:val="C00000"/>
          <w:lang w:eastAsia="zh-CN"/>
        </w:rPr>
        <w:t>&gt;&gt;</w:t>
      </w:r>
    </w:p>
    <w:p w:rsidR="008F2025" w:rsidRPr="00BD20A2" w:rsidRDefault="008F2025" w:rsidP="008F2025">
      <w:pPr>
        <w:pStyle w:val="5"/>
      </w:pPr>
      <w:r w:rsidRPr="00BD20A2">
        <w:t>9.7.6.3.3</w:t>
      </w:r>
      <w:r w:rsidRPr="00BD20A2">
        <w:tab/>
        <w:t>Additional spurious emissions requirements</w:t>
      </w:r>
      <w:bookmarkEnd w:id="3"/>
    </w:p>
    <w:p w:rsidR="008F2025" w:rsidRPr="00BD20A2" w:rsidRDefault="008F2025" w:rsidP="008F2025">
      <w:r w:rsidRPr="00BD20A2">
        <w:t xml:space="preserve">The TRP of any spurious emission shall not exceed the limits of table 9.7.6.3.3-1 for </w:t>
      </w:r>
      <w:proofErr w:type="gramStart"/>
      <w:r w:rsidRPr="00BD20A2">
        <w:t>a</w:t>
      </w:r>
      <w:proofErr w:type="gramEnd"/>
      <w:r w:rsidRPr="00BD20A2">
        <w:t xml:space="preserve"> AAS BS where requirements for co-existence with the system listed in the first column apply. For a </w:t>
      </w:r>
      <w:r w:rsidRPr="00BD20A2">
        <w:rPr>
          <w:i/>
        </w:rPr>
        <w:t>multi-band RIB</w:t>
      </w:r>
      <w:r w:rsidRPr="00BD20A2">
        <w:t>, the exclusions and conditions in the notes column of table 9.7.6.3.3-1 apply for each supported operating band.</w:t>
      </w:r>
      <w:r w:rsidRPr="00BD20A2">
        <w:rPr>
          <w:lang w:eastAsia="zh-CN"/>
        </w:rPr>
        <w:t xml:space="preserve"> </w:t>
      </w:r>
    </w:p>
    <w:p w:rsidR="008F2025" w:rsidRPr="00BD20A2" w:rsidRDefault="008F2025" w:rsidP="008F2025">
      <w:pPr>
        <w:pStyle w:val="TH"/>
      </w:pPr>
      <w:r w:rsidRPr="00BD20A2">
        <w:lastRenderedPageBreak/>
        <w:t xml:space="preserve">Table 9.7.6.3.3-1 </w:t>
      </w:r>
      <w:r w:rsidRPr="00BD20A2">
        <w:rPr>
          <w:i/>
        </w:rPr>
        <w:t>OTA AAS BS</w:t>
      </w:r>
      <w:r w:rsidRPr="00BD20A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46"/>
        <w:gridCol w:w="1657"/>
        <w:gridCol w:w="851"/>
        <w:gridCol w:w="1417"/>
        <w:gridCol w:w="4422"/>
      </w:tblGrid>
      <w:tr w:rsidR="008F2025" w:rsidRPr="00BD20A2" w:rsidTr="008F2025">
        <w:trPr>
          <w:cantSplit/>
          <w:trHeight w:val="113"/>
          <w:jc w:val="center"/>
        </w:trPr>
        <w:tc>
          <w:tcPr>
            <w:tcW w:w="1346" w:type="dxa"/>
            <w:shd w:val="clear" w:color="auto" w:fill="auto"/>
          </w:tcPr>
          <w:p w:rsidR="008F2025" w:rsidRPr="00BD20A2" w:rsidRDefault="008F2025" w:rsidP="00133849">
            <w:pPr>
              <w:pStyle w:val="TAH"/>
              <w:rPr>
                <w:rFonts w:cs="Arial"/>
              </w:rPr>
            </w:pPr>
            <w:r w:rsidRPr="00BD20A2">
              <w:rPr>
                <w:rFonts w:cs="Arial"/>
              </w:rPr>
              <w:t>System type operating in the same geographical area</w:t>
            </w:r>
          </w:p>
        </w:tc>
        <w:tc>
          <w:tcPr>
            <w:tcW w:w="1657" w:type="dxa"/>
            <w:shd w:val="clear" w:color="auto" w:fill="auto"/>
          </w:tcPr>
          <w:p w:rsidR="008F2025" w:rsidRPr="00BD20A2" w:rsidRDefault="008F2025" w:rsidP="00133849">
            <w:pPr>
              <w:pStyle w:val="TAH"/>
              <w:rPr>
                <w:rFonts w:cs="Arial"/>
              </w:rPr>
            </w:pPr>
            <w:r w:rsidRPr="00BD20A2">
              <w:rPr>
                <w:rFonts w:cs="Arial"/>
              </w:rPr>
              <w:t>Band for co-existence requirement</w:t>
            </w:r>
          </w:p>
        </w:tc>
        <w:tc>
          <w:tcPr>
            <w:tcW w:w="851" w:type="dxa"/>
            <w:shd w:val="clear" w:color="auto" w:fill="auto"/>
          </w:tcPr>
          <w:p w:rsidR="008F2025" w:rsidRPr="00BD20A2" w:rsidRDefault="008F2025" w:rsidP="00133849">
            <w:pPr>
              <w:pStyle w:val="TAH"/>
              <w:rPr>
                <w:rFonts w:cs="Arial"/>
              </w:rPr>
            </w:pPr>
            <w:r w:rsidRPr="00BD20A2">
              <w:rPr>
                <w:rFonts w:cs="Arial"/>
              </w:rPr>
              <w:t>Maximum Level</w:t>
            </w:r>
          </w:p>
        </w:tc>
        <w:tc>
          <w:tcPr>
            <w:tcW w:w="1417" w:type="dxa"/>
            <w:shd w:val="clear" w:color="auto" w:fill="auto"/>
          </w:tcPr>
          <w:p w:rsidR="008F2025" w:rsidRPr="00BD20A2" w:rsidRDefault="008F2025" w:rsidP="00133849">
            <w:pPr>
              <w:pStyle w:val="TAH"/>
              <w:rPr>
                <w:rFonts w:cs="Arial"/>
              </w:rPr>
            </w:pPr>
            <w:r w:rsidRPr="00BD20A2">
              <w:rPr>
                <w:rFonts w:cs="Arial"/>
              </w:rPr>
              <w:t>Measurement Bandwidth</w:t>
            </w:r>
          </w:p>
        </w:tc>
        <w:tc>
          <w:tcPr>
            <w:tcW w:w="4422" w:type="dxa"/>
            <w:shd w:val="clear" w:color="auto" w:fill="auto"/>
          </w:tcPr>
          <w:p w:rsidR="008F2025" w:rsidRPr="00BD20A2" w:rsidRDefault="008F2025" w:rsidP="00133849">
            <w:pPr>
              <w:pStyle w:val="TAH"/>
              <w:rPr>
                <w:rFonts w:cs="Arial"/>
              </w:rPr>
            </w:pPr>
            <w:r w:rsidRPr="00BD20A2">
              <w:rPr>
                <w:rFonts w:cs="Arial"/>
              </w:rPr>
              <w:t>Notes</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GSM900</w:t>
            </w:r>
          </w:p>
        </w:tc>
        <w:tc>
          <w:tcPr>
            <w:tcW w:w="1657" w:type="dxa"/>
            <w:shd w:val="clear" w:color="auto" w:fill="auto"/>
          </w:tcPr>
          <w:p w:rsidR="008F2025" w:rsidRPr="00BD20A2" w:rsidRDefault="008F2025" w:rsidP="00133849">
            <w:pPr>
              <w:pStyle w:val="TAC"/>
              <w:rPr>
                <w:rFonts w:cs="Arial"/>
              </w:rPr>
            </w:pPr>
            <w:r w:rsidRPr="00BD20A2">
              <w:rPr>
                <w:rFonts w:cs="v5.0.0"/>
              </w:rPr>
              <w:t xml:space="preserve">921 </w:t>
            </w:r>
            <w:r w:rsidRPr="00BD20A2">
              <w:rPr>
                <w:rFonts w:cs="v5.0.0"/>
              </w:rPr>
              <w:noBreakHyphen/>
              <w:t xml:space="preserve"> 960 MHz</w:t>
            </w:r>
          </w:p>
        </w:tc>
        <w:tc>
          <w:tcPr>
            <w:tcW w:w="851" w:type="dxa"/>
            <w:shd w:val="clear" w:color="auto" w:fill="auto"/>
          </w:tcPr>
          <w:p w:rsidR="008F2025" w:rsidRPr="00BD20A2" w:rsidRDefault="008F2025" w:rsidP="00133849">
            <w:pPr>
              <w:pStyle w:val="TAC"/>
              <w:rPr>
                <w:rFonts w:cs="Arial"/>
              </w:rPr>
            </w:pPr>
            <w:r w:rsidRPr="00BD20A2">
              <w:rPr>
                <w:rFonts w:cs="v5.0.0"/>
              </w:rPr>
              <w:t>-51 dBm</w:t>
            </w:r>
          </w:p>
        </w:tc>
        <w:tc>
          <w:tcPr>
            <w:tcW w:w="1417" w:type="dxa"/>
            <w:shd w:val="clear" w:color="auto" w:fill="auto"/>
          </w:tcPr>
          <w:p w:rsidR="008F2025" w:rsidRPr="00BD20A2" w:rsidRDefault="008F2025" w:rsidP="00133849">
            <w:pPr>
              <w:pStyle w:val="TAC"/>
              <w:rPr>
                <w:rFonts w:cs="Arial"/>
              </w:rPr>
            </w:pPr>
            <w:r w:rsidRPr="00BD20A2">
              <w:rPr>
                <w:rFonts w:cs="v5.0.0"/>
              </w:rPr>
              <w:t>100 kHz</w:t>
            </w:r>
          </w:p>
        </w:tc>
        <w:tc>
          <w:tcPr>
            <w:tcW w:w="4422" w:type="dxa"/>
            <w:shd w:val="clear" w:color="auto" w:fill="auto"/>
          </w:tcPr>
          <w:p w:rsidR="008F2025" w:rsidRPr="00BD20A2" w:rsidRDefault="008F2025" w:rsidP="00133849">
            <w:pPr>
              <w:pStyle w:val="TAL"/>
              <w:rPr>
                <w:rFonts w:cs="Arial"/>
              </w:rPr>
            </w:pPr>
            <w:r w:rsidRPr="00BD20A2">
              <w:rPr>
                <w:rFonts w:cs="Arial"/>
              </w:rPr>
              <w:t>This requirement does not apply to UTRA FDD operating in band VIII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v5.0.0"/>
              </w:rPr>
            </w:pPr>
            <w:r w:rsidRPr="00BD20A2">
              <w:rPr>
                <w:rFonts w:cs="Arial"/>
              </w:rPr>
              <w:t>876 - 915 MHz</w:t>
            </w:r>
          </w:p>
        </w:tc>
        <w:tc>
          <w:tcPr>
            <w:tcW w:w="851" w:type="dxa"/>
            <w:shd w:val="clear" w:color="auto" w:fill="auto"/>
          </w:tcPr>
          <w:p w:rsidR="008F2025" w:rsidRPr="00BD20A2" w:rsidRDefault="008F2025" w:rsidP="00133849">
            <w:pPr>
              <w:pStyle w:val="TAC"/>
              <w:rPr>
                <w:rFonts w:cs="v5.0.0"/>
              </w:rPr>
            </w:pPr>
            <w:r w:rsidRPr="00BD20A2">
              <w:rPr>
                <w:rFonts w:cs="Arial"/>
              </w:rPr>
              <w:t>-55 dBm</w:t>
            </w:r>
          </w:p>
        </w:tc>
        <w:tc>
          <w:tcPr>
            <w:tcW w:w="1417" w:type="dxa"/>
            <w:shd w:val="clear" w:color="auto" w:fill="auto"/>
          </w:tcPr>
          <w:p w:rsidR="008F2025" w:rsidRPr="00BD20A2" w:rsidRDefault="008F2025" w:rsidP="00133849">
            <w:pPr>
              <w:pStyle w:val="TAC"/>
              <w:rPr>
                <w:rFonts w:cs="v5.0.0"/>
              </w:rPr>
            </w:pPr>
            <w:r w:rsidRPr="00BD20A2">
              <w:rPr>
                <w:rFonts w:cs="Arial"/>
              </w:rPr>
              <w:t>100 kHz</w:t>
            </w:r>
          </w:p>
        </w:tc>
        <w:tc>
          <w:tcPr>
            <w:tcW w:w="4422" w:type="dxa"/>
            <w:shd w:val="clear" w:color="auto" w:fill="auto"/>
          </w:tcPr>
          <w:p w:rsidR="008F2025" w:rsidRPr="00BD20A2" w:rsidDel="00813974" w:rsidRDefault="008F2025" w:rsidP="00133849">
            <w:pPr>
              <w:pStyle w:val="TAL"/>
              <w:rPr>
                <w:rFonts w:cs="Arial"/>
              </w:rPr>
            </w:pPr>
            <w:r w:rsidRPr="00BD20A2">
              <w:rPr>
                <w:rFonts w:cs="Arial"/>
              </w:rPr>
              <w:t xml:space="preserve">For the frequency range 880-915 MHz, </w:t>
            </w:r>
            <w:r w:rsidRPr="00BD20A2">
              <w:rPr>
                <w:rFonts w:cs="v5.0.0"/>
              </w:rPr>
              <w:t>this requirement does not apply to UTRA FDD operating in band VIII,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DCS1800</w:t>
            </w:r>
          </w:p>
        </w:tc>
        <w:tc>
          <w:tcPr>
            <w:tcW w:w="1657" w:type="dxa"/>
            <w:shd w:val="clear" w:color="auto" w:fill="auto"/>
          </w:tcPr>
          <w:p w:rsidR="008F2025" w:rsidRPr="00BD20A2" w:rsidRDefault="008F2025" w:rsidP="00133849">
            <w:pPr>
              <w:pStyle w:val="TAC"/>
              <w:rPr>
                <w:rFonts w:cs="Arial"/>
              </w:rPr>
            </w:pPr>
            <w:r w:rsidRPr="00BD20A2">
              <w:rPr>
                <w:rFonts w:cs="v5.0.0"/>
              </w:rPr>
              <w:t xml:space="preserve">1805 </w:t>
            </w:r>
            <w:r w:rsidRPr="00BD20A2">
              <w:rPr>
                <w:rFonts w:cs="v5.0.0"/>
              </w:rPr>
              <w:noBreakHyphen/>
              <w:t xml:space="preserve"> 1880 MHz</w:t>
            </w:r>
          </w:p>
        </w:tc>
        <w:tc>
          <w:tcPr>
            <w:tcW w:w="851" w:type="dxa"/>
            <w:shd w:val="clear" w:color="auto" w:fill="auto"/>
          </w:tcPr>
          <w:p w:rsidR="008F2025" w:rsidRPr="00BD20A2" w:rsidRDefault="008F2025" w:rsidP="00133849">
            <w:pPr>
              <w:pStyle w:val="TAC"/>
              <w:rPr>
                <w:rFonts w:cs="Arial"/>
              </w:rPr>
            </w:pPr>
            <w:r w:rsidRPr="00BD20A2">
              <w:rPr>
                <w:rFonts w:cs="v5.0.0"/>
              </w:rPr>
              <w:t>-41 dBm</w:t>
            </w:r>
          </w:p>
        </w:tc>
        <w:tc>
          <w:tcPr>
            <w:tcW w:w="1417" w:type="dxa"/>
            <w:shd w:val="clear" w:color="auto" w:fill="auto"/>
          </w:tcPr>
          <w:p w:rsidR="008F2025" w:rsidRPr="00BD20A2" w:rsidRDefault="008F2025" w:rsidP="00133849">
            <w:pPr>
              <w:pStyle w:val="TAC"/>
              <w:rPr>
                <w:rFonts w:cs="Arial"/>
              </w:rPr>
            </w:pPr>
            <w:r w:rsidRPr="00BD20A2">
              <w:rPr>
                <w:rFonts w:cs="v5.0.0"/>
              </w:rPr>
              <w:t>100 kHz</w:t>
            </w:r>
          </w:p>
        </w:tc>
        <w:tc>
          <w:tcPr>
            <w:tcW w:w="4422" w:type="dxa"/>
            <w:shd w:val="clear" w:color="auto" w:fill="auto"/>
          </w:tcPr>
          <w:p w:rsidR="008F2025" w:rsidRPr="00BD20A2" w:rsidRDefault="008F2025" w:rsidP="00133849">
            <w:pPr>
              <w:pStyle w:val="TAL"/>
              <w:rPr>
                <w:rFonts w:cs="Arial"/>
              </w:rPr>
            </w:pPr>
            <w:r w:rsidRPr="00BD20A2">
              <w:rPr>
                <w:rFonts w:cs="v5.0.0"/>
              </w:rPr>
              <w:t>This requirement does not apply to UTRA FDD operating in band III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1710 - 1785 MHz</w:t>
            </w:r>
          </w:p>
        </w:tc>
        <w:tc>
          <w:tcPr>
            <w:tcW w:w="851" w:type="dxa"/>
            <w:shd w:val="clear" w:color="auto" w:fill="auto"/>
          </w:tcPr>
          <w:p w:rsidR="008F2025" w:rsidRPr="00BD20A2" w:rsidRDefault="008F2025" w:rsidP="00133849">
            <w:pPr>
              <w:pStyle w:val="TAC"/>
              <w:rPr>
                <w:rFonts w:cs="Arial"/>
              </w:rPr>
            </w:pPr>
            <w:r w:rsidRPr="00BD20A2">
              <w:rPr>
                <w:rFonts w:cs="Arial"/>
              </w:rPr>
              <w:t>-55 dBm</w:t>
            </w:r>
          </w:p>
        </w:tc>
        <w:tc>
          <w:tcPr>
            <w:tcW w:w="1417" w:type="dxa"/>
            <w:shd w:val="clear" w:color="auto" w:fill="auto"/>
          </w:tcPr>
          <w:p w:rsidR="008F2025" w:rsidRPr="00BD20A2" w:rsidRDefault="008F2025" w:rsidP="00133849">
            <w:pPr>
              <w:pStyle w:val="TAC"/>
              <w:rPr>
                <w:rFonts w:cs="Arial"/>
              </w:rPr>
            </w:pPr>
            <w:r w:rsidRPr="00BD20A2">
              <w:rPr>
                <w:rFonts w:cs="Arial"/>
              </w:rPr>
              <w:t>100 kHz</w:t>
            </w:r>
          </w:p>
        </w:tc>
        <w:tc>
          <w:tcPr>
            <w:tcW w:w="4422" w:type="dxa"/>
            <w:shd w:val="clear" w:color="auto" w:fill="auto"/>
          </w:tcPr>
          <w:p w:rsidR="008F2025" w:rsidRPr="00BD20A2" w:rsidRDefault="008F2025" w:rsidP="00133849">
            <w:pPr>
              <w:pStyle w:val="TAL"/>
              <w:rPr>
                <w:rFonts w:cs="Arial"/>
              </w:rPr>
            </w:pPr>
            <w:r w:rsidRPr="00BD20A2">
              <w:rPr>
                <w:rFonts w:cs="v5.0.0"/>
              </w:rPr>
              <w:t>This requirement does not apply to UTRA FDD operating in band III,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PCS1900</w:t>
            </w:r>
          </w:p>
        </w:tc>
        <w:tc>
          <w:tcPr>
            <w:tcW w:w="1657" w:type="dxa"/>
            <w:shd w:val="clear" w:color="auto" w:fill="auto"/>
          </w:tcPr>
          <w:p w:rsidR="008F2025" w:rsidRPr="00BD20A2" w:rsidRDefault="008F2025" w:rsidP="00133849">
            <w:pPr>
              <w:pStyle w:val="TAC"/>
              <w:rPr>
                <w:rFonts w:cs="Arial"/>
              </w:rPr>
            </w:pPr>
            <w:r w:rsidRPr="00BD20A2">
              <w:rPr>
                <w:rFonts w:cs="v5.0.0"/>
              </w:rPr>
              <w:t xml:space="preserve">1930 </w:t>
            </w:r>
            <w:r w:rsidRPr="00BD20A2">
              <w:rPr>
                <w:rFonts w:cs="v5.0.0"/>
              </w:rPr>
              <w:noBreakHyphen/>
              <w:t xml:space="preserve"> 1990 MHz</w:t>
            </w:r>
          </w:p>
        </w:tc>
        <w:tc>
          <w:tcPr>
            <w:tcW w:w="851" w:type="dxa"/>
            <w:shd w:val="clear" w:color="auto" w:fill="auto"/>
          </w:tcPr>
          <w:p w:rsidR="008F2025" w:rsidRPr="00BD20A2" w:rsidRDefault="008F2025" w:rsidP="00133849">
            <w:pPr>
              <w:pStyle w:val="TAC"/>
              <w:rPr>
                <w:rFonts w:cs="Arial"/>
              </w:rPr>
            </w:pPr>
            <w:r w:rsidRPr="00BD20A2">
              <w:rPr>
                <w:rFonts w:cs="v5.0.0"/>
              </w:rPr>
              <w:t>-41 dBm</w:t>
            </w:r>
          </w:p>
        </w:tc>
        <w:tc>
          <w:tcPr>
            <w:tcW w:w="1417" w:type="dxa"/>
            <w:shd w:val="clear" w:color="auto" w:fill="auto"/>
          </w:tcPr>
          <w:p w:rsidR="008F2025" w:rsidRPr="00BD20A2" w:rsidRDefault="008F2025" w:rsidP="00133849">
            <w:pPr>
              <w:pStyle w:val="TAC"/>
              <w:rPr>
                <w:rFonts w:cs="Arial"/>
              </w:rPr>
            </w:pPr>
            <w:r w:rsidRPr="00BD20A2">
              <w:rPr>
                <w:rFonts w:cs="v5.0.0"/>
              </w:rPr>
              <w:t>100 kHz</w:t>
            </w:r>
          </w:p>
        </w:tc>
        <w:tc>
          <w:tcPr>
            <w:tcW w:w="4422" w:type="dxa"/>
            <w:shd w:val="clear" w:color="auto" w:fill="auto"/>
          </w:tcPr>
          <w:p w:rsidR="008F2025" w:rsidRPr="00BD20A2" w:rsidRDefault="008F2025" w:rsidP="00133849">
            <w:pPr>
              <w:pStyle w:val="TAL"/>
              <w:rPr>
                <w:rFonts w:cs="Arial"/>
              </w:rPr>
            </w:pPr>
            <w:r w:rsidRPr="00BD20A2">
              <w:rPr>
                <w:rFonts w:cs="v5.0.0"/>
              </w:rPr>
              <w:t>This requirement does not apply to UTRA FDD BS operating in frequency band II</w:t>
            </w:r>
            <w:r w:rsidRPr="00BD20A2">
              <w:rPr>
                <w:rFonts w:cs="Arial"/>
                <w:lang w:eastAsia="zh-CN"/>
              </w:rPr>
              <w:t xml:space="preserve"> or band XXV</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v5.0.0"/>
              </w:rPr>
              <w:t xml:space="preserve">1850 </w:t>
            </w:r>
            <w:r w:rsidRPr="00BD20A2">
              <w:rPr>
                <w:rFonts w:cs="v5.0.0"/>
              </w:rPr>
              <w:noBreakHyphen/>
              <w:t xml:space="preserve"> 1910 MHz</w:t>
            </w:r>
          </w:p>
        </w:tc>
        <w:tc>
          <w:tcPr>
            <w:tcW w:w="851" w:type="dxa"/>
            <w:shd w:val="clear" w:color="auto" w:fill="auto"/>
          </w:tcPr>
          <w:p w:rsidR="008F2025" w:rsidRPr="00BD20A2" w:rsidRDefault="008F2025" w:rsidP="00133849">
            <w:pPr>
              <w:pStyle w:val="TAC"/>
              <w:rPr>
                <w:rFonts w:cs="Arial"/>
              </w:rPr>
            </w:pPr>
            <w:r w:rsidRPr="00BD20A2">
              <w:rPr>
                <w:rFonts w:cs="v5.0.0"/>
              </w:rPr>
              <w:t>-55 dBm</w:t>
            </w:r>
          </w:p>
        </w:tc>
        <w:tc>
          <w:tcPr>
            <w:tcW w:w="1417" w:type="dxa"/>
            <w:shd w:val="clear" w:color="auto" w:fill="auto"/>
          </w:tcPr>
          <w:p w:rsidR="008F2025" w:rsidRPr="00BD20A2" w:rsidRDefault="008F2025" w:rsidP="00133849">
            <w:pPr>
              <w:pStyle w:val="TAC"/>
              <w:rPr>
                <w:rFonts w:cs="Arial"/>
              </w:rPr>
            </w:pPr>
            <w:r w:rsidRPr="00BD20A2">
              <w:rPr>
                <w:rFonts w:cs="v5.0.0"/>
              </w:rPr>
              <w:t>100 kHz</w:t>
            </w:r>
          </w:p>
        </w:tc>
        <w:tc>
          <w:tcPr>
            <w:tcW w:w="4422" w:type="dxa"/>
            <w:shd w:val="clear" w:color="auto" w:fill="auto"/>
          </w:tcPr>
          <w:p w:rsidR="008F2025" w:rsidRPr="00BD20A2" w:rsidRDefault="008F2025" w:rsidP="00133849">
            <w:pPr>
              <w:pStyle w:val="TAL"/>
              <w:rPr>
                <w:rFonts w:cs="Arial"/>
              </w:rPr>
            </w:pPr>
            <w:r w:rsidRPr="00BD20A2">
              <w:rPr>
                <w:rFonts w:cs="v5.0.0"/>
              </w:rPr>
              <w:t>This requirement does not apply to UTRA FDD BS operating in frequency band II</w:t>
            </w:r>
            <w:r w:rsidRPr="00BD20A2">
              <w:rPr>
                <w:rFonts w:cs="v5.0.0"/>
                <w:lang w:eastAsia="zh-CN"/>
              </w:rPr>
              <w:t xml:space="preserve"> </w:t>
            </w:r>
            <w:r w:rsidRPr="00BD20A2">
              <w:rPr>
                <w:rFonts w:cs="Arial"/>
                <w:lang w:eastAsia="zh-CN"/>
              </w:rPr>
              <w:t>or band XXV</w:t>
            </w:r>
            <w:r w:rsidRPr="00BD20A2">
              <w:rPr>
                <w:rFonts w:cs="v5.0.0"/>
              </w:rPr>
              <w:t>,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GSM850 or CDMA850</w:t>
            </w:r>
          </w:p>
        </w:tc>
        <w:tc>
          <w:tcPr>
            <w:tcW w:w="1657" w:type="dxa"/>
            <w:shd w:val="clear" w:color="auto" w:fill="auto"/>
          </w:tcPr>
          <w:p w:rsidR="008F2025" w:rsidRPr="00BD20A2" w:rsidRDefault="008F2025" w:rsidP="00133849">
            <w:pPr>
              <w:pStyle w:val="TAC"/>
              <w:rPr>
                <w:rFonts w:cs="Arial"/>
              </w:rPr>
            </w:pPr>
            <w:r w:rsidRPr="00BD20A2">
              <w:rPr>
                <w:rFonts w:cs="v5.0.0"/>
              </w:rPr>
              <w:t>869 - 894 MHz</w:t>
            </w:r>
          </w:p>
        </w:tc>
        <w:tc>
          <w:tcPr>
            <w:tcW w:w="851" w:type="dxa"/>
            <w:shd w:val="clear" w:color="auto" w:fill="auto"/>
          </w:tcPr>
          <w:p w:rsidR="008F2025" w:rsidRPr="00BD20A2" w:rsidRDefault="008F2025" w:rsidP="00133849">
            <w:pPr>
              <w:pStyle w:val="TAC"/>
              <w:rPr>
                <w:rFonts w:cs="Arial"/>
              </w:rPr>
            </w:pPr>
            <w:r w:rsidRPr="00BD20A2">
              <w:rPr>
                <w:rFonts w:cs="v5.0.0"/>
              </w:rPr>
              <w:t>-51 dBm</w:t>
            </w:r>
          </w:p>
        </w:tc>
        <w:tc>
          <w:tcPr>
            <w:tcW w:w="1417" w:type="dxa"/>
            <w:shd w:val="clear" w:color="auto" w:fill="auto"/>
          </w:tcPr>
          <w:p w:rsidR="008F2025" w:rsidRPr="00BD20A2" w:rsidRDefault="008F2025" w:rsidP="00133849">
            <w:pPr>
              <w:pStyle w:val="TAC"/>
              <w:rPr>
                <w:rFonts w:cs="Arial"/>
              </w:rPr>
            </w:pPr>
            <w:r w:rsidRPr="00BD20A2">
              <w:rPr>
                <w:rFonts w:cs="v5.0.0"/>
              </w:rPr>
              <w:t>100 kHz</w:t>
            </w:r>
          </w:p>
        </w:tc>
        <w:tc>
          <w:tcPr>
            <w:tcW w:w="4422" w:type="dxa"/>
            <w:shd w:val="clear" w:color="auto" w:fill="auto"/>
          </w:tcPr>
          <w:p w:rsidR="008F2025" w:rsidRPr="00BD20A2" w:rsidRDefault="008F2025" w:rsidP="00133849">
            <w:pPr>
              <w:pStyle w:val="TAL"/>
              <w:rPr>
                <w:rFonts w:cs="Arial"/>
              </w:rPr>
            </w:pPr>
            <w:r w:rsidRPr="00BD20A2">
              <w:rPr>
                <w:rFonts w:cs="v5.0.0"/>
              </w:rPr>
              <w:t>This requirement does not apply to UTRA FDD BS operating in frequency band V or XXVI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v5.0.0"/>
              </w:rPr>
            </w:pPr>
            <w:r w:rsidRPr="00BD20A2">
              <w:rPr>
                <w:rFonts w:cs="v5.0.0"/>
              </w:rPr>
              <w:t xml:space="preserve">824 </w:t>
            </w:r>
            <w:r w:rsidRPr="00BD20A2">
              <w:rPr>
                <w:rFonts w:cs="v5.0.0"/>
              </w:rPr>
              <w:noBreakHyphen/>
              <w:t xml:space="preserve"> 849 MHz</w:t>
            </w:r>
          </w:p>
        </w:tc>
        <w:tc>
          <w:tcPr>
            <w:tcW w:w="851" w:type="dxa"/>
            <w:shd w:val="clear" w:color="auto" w:fill="auto"/>
          </w:tcPr>
          <w:p w:rsidR="008F2025" w:rsidRPr="00BD20A2" w:rsidRDefault="008F2025" w:rsidP="00133849">
            <w:pPr>
              <w:pStyle w:val="TAC"/>
              <w:rPr>
                <w:rFonts w:cs="v5.0.0"/>
              </w:rPr>
            </w:pPr>
            <w:r w:rsidRPr="00BD20A2">
              <w:rPr>
                <w:rFonts w:cs="v5.0.0"/>
              </w:rPr>
              <w:t>-55 dBm</w:t>
            </w:r>
          </w:p>
        </w:tc>
        <w:tc>
          <w:tcPr>
            <w:tcW w:w="1417" w:type="dxa"/>
            <w:shd w:val="clear" w:color="auto" w:fill="auto"/>
          </w:tcPr>
          <w:p w:rsidR="008F2025" w:rsidRPr="00BD20A2" w:rsidRDefault="008F2025" w:rsidP="00133849">
            <w:pPr>
              <w:pStyle w:val="TAC"/>
              <w:rPr>
                <w:rFonts w:cs="v5.0.0"/>
              </w:rPr>
            </w:pPr>
            <w:r w:rsidRPr="00BD20A2">
              <w:rPr>
                <w:rFonts w:cs="v5.0.0"/>
              </w:rPr>
              <w:t>100 kHz</w:t>
            </w:r>
          </w:p>
        </w:tc>
        <w:tc>
          <w:tcPr>
            <w:tcW w:w="4422" w:type="dxa"/>
            <w:shd w:val="clear" w:color="auto" w:fill="auto"/>
          </w:tcPr>
          <w:p w:rsidR="008F2025" w:rsidRPr="00BD20A2" w:rsidRDefault="008F2025" w:rsidP="00133849">
            <w:pPr>
              <w:pStyle w:val="TAL"/>
              <w:rPr>
                <w:rFonts w:cs="v5.0.0"/>
              </w:rPr>
            </w:pPr>
            <w:r w:rsidRPr="00BD20A2">
              <w:rPr>
                <w:rFonts w:cs="v5.0.0"/>
              </w:rPr>
              <w:t>This requirement does not apply to UTRA FDD BS operating in frequency band V or XXVI,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I or </w:t>
            </w:r>
          </w:p>
          <w:p w:rsidR="008F2025" w:rsidRPr="00BD20A2" w:rsidRDefault="008F2025" w:rsidP="00133849">
            <w:pPr>
              <w:pStyle w:val="TAC"/>
              <w:rPr>
                <w:rFonts w:cs="Arial"/>
              </w:rPr>
            </w:pPr>
            <w:r w:rsidRPr="00BD20A2">
              <w:rPr>
                <w:rFonts w:cs="Arial"/>
              </w:rPr>
              <w:t>E-UTRA Band 1</w:t>
            </w:r>
            <w:r w:rsidRPr="00BD20A2">
              <w:rPr>
                <w:rFonts w:cs="Arial"/>
                <w:lang w:val="sv-SE"/>
              </w:rPr>
              <w:t xml:space="preserve"> or NR band n1</w:t>
            </w:r>
          </w:p>
        </w:tc>
        <w:tc>
          <w:tcPr>
            <w:tcW w:w="1657" w:type="dxa"/>
            <w:shd w:val="clear" w:color="auto" w:fill="auto"/>
          </w:tcPr>
          <w:p w:rsidR="008F2025" w:rsidRPr="00BD20A2" w:rsidRDefault="008F2025" w:rsidP="00133849">
            <w:pPr>
              <w:pStyle w:val="TAC"/>
              <w:rPr>
                <w:rFonts w:cs="Arial"/>
              </w:rPr>
            </w:pPr>
            <w:r w:rsidRPr="00BD20A2">
              <w:rPr>
                <w:rFonts w:cs="Arial"/>
              </w:rPr>
              <w:t>2110 - 2170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 </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1920 - 1980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w:t>
            </w:r>
            <w:r w:rsidRPr="00BD20A2">
              <w:rPr>
                <w:rFonts w:cs="v5.0.0"/>
              </w:rPr>
              <w:t xml:space="preserve">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II or </w:t>
            </w:r>
          </w:p>
          <w:p w:rsidR="008F2025" w:rsidRPr="00BD20A2" w:rsidRDefault="008F2025" w:rsidP="00133849">
            <w:pPr>
              <w:pStyle w:val="TAC"/>
              <w:rPr>
                <w:rFonts w:cs="Arial"/>
              </w:rPr>
            </w:pPr>
            <w:r w:rsidRPr="00BD20A2">
              <w:rPr>
                <w:rFonts w:cs="Arial"/>
              </w:rPr>
              <w:t>E-UTRA Band 2</w:t>
            </w:r>
            <w:r w:rsidRPr="00BD20A2">
              <w:rPr>
                <w:rFonts w:cs="Arial"/>
                <w:lang w:val="sv-SE"/>
              </w:rPr>
              <w:t xml:space="preserve"> or NR band n2</w:t>
            </w:r>
          </w:p>
        </w:tc>
        <w:tc>
          <w:tcPr>
            <w:tcW w:w="1657" w:type="dxa"/>
            <w:shd w:val="clear" w:color="auto" w:fill="auto"/>
          </w:tcPr>
          <w:p w:rsidR="008F2025" w:rsidRPr="00BD20A2" w:rsidRDefault="008F2025" w:rsidP="00133849">
            <w:pPr>
              <w:pStyle w:val="TAC"/>
              <w:rPr>
                <w:rFonts w:cs="Arial"/>
              </w:rPr>
            </w:pPr>
            <w:r w:rsidRPr="00BD20A2">
              <w:rPr>
                <w:rFonts w:cs="Arial"/>
              </w:rPr>
              <w:t>1930 - 1990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1850 - 1910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r w:rsidRPr="00BD20A2">
              <w:rPr>
                <w:rFonts w:cs="Arial"/>
              </w:rPr>
              <w:t xml:space="preserve">, </w:t>
            </w:r>
            <w:r w:rsidRPr="00BD20A2">
              <w:rPr>
                <w:rFonts w:cs="v5.0.0"/>
              </w:rPr>
              <w:t>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III or </w:t>
            </w:r>
          </w:p>
          <w:p w:rsidR="008F2025" w:rsidRPr="00BD20A2" w:rsidRDefault="008F2025" w:rsidP="00133849">
            <w:pPr>
              <w:pStyle w:val="TAC"/>
              <w:rPr>
                <w:rFonts w:cs="Arial"/>
              </w:rPr>
            </w:pPr>
            <w:r w:rsidRPr="00BD20A2">
              <w:rPr>
                <w:rFonts w:cs="Arial"/>
              </w:rPr>
              <w:t>E-UTRA Band 3</w:t>
            </w:r>
            <w:r w:rsidRPr="00BD20A2">
              <w:rPr>
                <w:rFonts w:cs="Arial"/>
                <w:lang w:val="sv-SE"/>
              </w:rPr>
              <w:t xml:space="preserve"> or NR band n3</w:t>
            </w:r>
          </w:p>
        </w:tc>
        <w:tc>
          <w:tcPr>
            <w:tcW w:w="1657" w:type="dxa"/>
            <w:shd w:val="clear" w:color="auto" w:fill="auto"/>
          </w:tcPr>
          <w:p w:rsidR="008F2025" w:rsidRPr="00BD20A2" w:rsidRDefault="008F2025" w:rsidP="00133849">
            <w:pPr>
              <w:pStyle w:val="TAC"/>
              <w:rPr>
                <w:rFonts w:cs="Arial"/>
              </w:rPr>
            </w:pPr>
            <w:r w:rsidRPr="00BD20A2">
              <w:rPr>
                <w:rFonts w:cs="Arial"/>
              </w:rPr>
              <w:t>1805 - 1880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1710 - 1785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v5.0.0"/>
              </w:rPr>
            </w:pPr>
            <w:r w:rsidRPr="00BD20A2">
              <w:rPr>
                <w:rFonts w:cs="Arial"/>
              </w:rPr>
              <w:t xml:space="preserve">This requirement does not apply to </w:t>
            </w:r>
            <w:r w:rsidRPr="00BD20A2">
              <w:rPr>
                <w:rFonts w:cs="v5.0.0"/>
              </w:rPr>
              <w:t>UTRA FDD</w:t>
            </w:r>
            <w:r w:rsidRPr="00BD20A2">
              <w:rPr>
                <w:rFonts w:cs="Arial"/>
              </w:rPr>
              <w:t xml:space="preserve"> BS operating in band III, </w:t>
            </w:r>
            <w:r w:rsidRPr="00BD20A2">
              <w:rPr>
                <w:rFonts w:cs="v5.0.0"/>
              </w:rPr>
              <w:t xml:space="preserve">since it is already covered by the requirement in subclause 9.7.6.3.2. </w:t>
            </w:r>
          </w:p>
          <w:p w:rsidR="008F2025" w:rsidRPr="00BD20A2" w:rsidRDefault="008F2025" w:rsidP="00133849">
            <w:pPr>
              <w:pStyle w:val="TAL"/>
              <w:rPr>
                <w:rFonts w:cs="Arial"/>
              </w:rPr>
            </w:pPr>
            <w:r w:rsidRPr="00BD20A2">
              <w:rPr>
                <w:rFonts w:cs="Arial"/>
              </w:rPr>
              <w:t>For UTRA BS operating in band IX, it applies for 1710 MHz to 1749.9 MHz and 1784.9 MHz to 1785 MHz, while the rest is covered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IV or </w:t>
            </w:r>
          </w:p>
          <w:p w:rsidR="008F2025" w:rsidRPr="00BD20A2" w:rsidRDefault="008F2025" w:rsidP="00133849">
            <w:pPr>
              <w:pStyle w:val="TAC"/>
              <w:rPr>
                <w:rFonts w:cs="Arial"/>
              </w:rPr>
            </w:pPr>
            <w:r w:rsidRPr="00BD20A2">
              <w:rPr>
                <w:rFonts w:cs="Arial"/>
              </w:rPr>
              <w:t>E-UTRA Band 4</w:t>
            </w:r>
          </w:p>
        </w:tc>
        <w:tc>
          <w:tcPr>
            <w:tcW w:w="1657" w:type="dxa"/>
            <w:shd w:val="clear" w:color="auto" w:fill="auto"/>
          </w:tcPr>
          <w:p w:rsidR="008F2025" w:rsidRPr="00BD20A2" w:rsidRDefault="008F2025" w:rsidP="00133849">
            <w:pPr>
              <w:pStyle w:val="TAC"/>
              <w:rPr>
                <w:rFonts w:cs="Arial"/>
              </w:rPr>
            </w:pPr>
            <w:r w:rsidRPr="00BD20A2">
              <w:rPr>
                <w:rFonts w:cs="Arial"/>
              </w:rPr>
              <w:t>2110 - 2155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1710 - 1755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 </w:t>
            </w:r>
            <w:r w:rsidRPr="00BD20A2">
              <w:rPr>
                <w:rFonts w:cs="v5.0.0"/>
              </w:rPr>
              <w:t>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V or </w:t>
            </w:r>
          </w:p>
          <w:p w:rsidR="008F2025" w:rsidRPr="00BD20A2" w:rsidRDefault="008F2025" w:rsidP="00133849">
            <w:pPr>
              <w:pStyle w:val="TAC"/>
              <w:rPr>
                <w:rFonts w:cs="Arial"/>
              </w:rPr>
            </w:pPr>
            <w:r w:rsidRPr="00BD20A2">
              <w:rPr>
                <w:rFonts w:cs="Arial"/>
              </w:rPr>
              <w:t>E-UTRA Band 5</w:t>
            </w:r>
            <w:r w:rsidRPr="00BD20A2">
              <w:rPr>
                <w:rFonts w:cs="Arial"/>
                <w:lang w:val="sv-SE"/>
              </w:rPr>
              <w:t xml:space="preserve"> or NR band n5</w:t>
            </w:r>
          </w:p>
        </w:tc>
        <w:tc>
          <w:tcPr>
            <w:tcW w:w="1657" w:type="dxa"/>
            <w:shd w:val="clear" w:color="auto" w:fill="auto"/>
          </w:tcPr>
          <w:p w:rsidR="008F2025" w:rsidRPr="00BD20A2" w:rsidRDefault="008F2025" w:rsidP="00133849">
            <w:pPr>
              <w:pStyle w:val="TAC"/>
              <w:rPr>
                <w:rFonts w:cs="Arial"/>
              </w:rPr>
            </w:pPr>
            <w:r w:rsidRPr="00BD20A2">
              <w:rPr>
                <w:rFonts w:cs="Arial"/>
              </w:rPr>
              <w:t>869 - 894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824 - 849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r w:rsidRPr="00BD20A2">
              <w:rPr>
                <w:rFonts w:cs="Arial"/>
              </w:rPr>
              <w:t xml:space="preserve">, </w:t>
            </w:r>
            <w:r w:rsidRPr="00BD20A2">
              <w:rPr>
                <w:rFonts w:cs="v5.0.0"/>
              </w:rPr>
              <w:t>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UTRA FDD Band VI or XIX,  E-UTRA Band 6, 18 or 19</w:t>
            </w:r>
            <w:r w:rsidRPr="00BD20A2">
              <w:rPr>
                <w:rFonts w:cs="Arial"/>
                <w:szCs w:val="18"/>
              </w:rPr>
              <w:t xml:space="preserve"> or NR Band n18</w:t>
            </w:r>
          </w:p>
        </w:tc>
        <w:tc>
          <w:tcPr>
            <w:tcW w:w="1657" w:type="dxa"/>
            <w:shd w:val="clear" w:color="auto" w:fill="auto"/>
          </w:tcPr>
          <w:p w:rsidR="008F2025" w:rsidRPr="00BD20A2" w:rsidRDefault="008F2025" w:rsidP="00133849">
            <w:pPr>
              <w:pStyle w:val="TAC"/>
              <w:rPr>
                <w:rFonts w:cs="Arial"/>
              </w:rPr>
            </w:pPr>
            <w:r w:rsidRPr="00BD20A2">
              <w:rPr>
                <w:rFonts w:cs="Arial"/>
              </w:rPr>
              <w:t xml:space="preserve">860 - 890 MHz </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 xml:space="preserve">815 - 845 MHz </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 </w:t>
            </w:r>
            <w:r w:rsidRPr="00BD20A2">
              <w:rPr>
                <w:rFonts w:cs="v5.0.0"/>
              </w:rPr>
              <w:t>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VII or </w:t>
            </w:r>
          </w:p>
          <w:p w:rsidR="008F2025" w:rsidRPr="00BD20A2" w:rsidRDefault="008F2025" w:rsidP="00133849">
            <w:pPr>
              <w:pStyle w:val="TAC"/>
              <w:rPr>
                <w:rFonts w:cs="Arial"/>
              </w:rPr>
            </w:pPr>
            <w:r w:rsidRPr="00BD20A2">
              <w:rPr>
                <w:rFonts w:cs="Arial"/>
              </w:rPr>
              <w:lastRenderedPageBreak/>
              <w:t>E-UTRA Band 7</w:t>
            </w:r>
            <w:r w:rsidRPr="00BD20A2">
              <w:rPr>
                <w:rFonts w:cs="Arial"/>
                <w:lang w:val="sv-SE"/>
              </w:rPr>
              <w:t xml:space="preserve"> or NR band n7</w:t>
            </w:r>
          </w:p>
        </w:tc>
        <w:tc>
          <w:tcPr>
            <w:tcW w:w="1657" w:type="dxa"/>
            <w:shd w:val="clear" w:color="auto" w:fill="auto"/>
          </w:tcPr>
          <w:p w:rsidR="008F2025" w:rsidRPr="00BD20A2" w:rsidRDefault="008F2025" w:rsidP="00133849">
            <w:pPr>
              <w:pStyle w:val="TAC"/>
              <w:rPr>
                <w:rFonts w:cs="Arial"/>
              </w:rPr>
            </w:pPr>
            <w:r w:rsidRPr="00BD20A2">
              <w:rPr>
                <w:rFonts w:cs="Arial"/>
              </w:rPr>
              <w:lastRenderedPageBreak/>
              <w:t>2620 - 2690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 </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2500 - 2570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w:t>
            </w:r>
            <w:r w:rsidRPr="00BD20A2">
              <w:rPr>
                <w:rFonts w:cs="v5.0.0"/>
              </w:rPr>
              <w:t xml:space="preserve">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lastRenderedPageBreak/>
              <w:t xml:space="preserve">UTRA FDD Band VIII or </w:t>
            </w:r>
          </w:p>
          <w:p w:rsidR="008F2025" w:rsidRPr="00BD20A2" w:rsidRDefault="008F2025" w:rsidP="00133849">
            <w:pPr>
              <w:pStyle w:val="TAC"/>
              <w:rPr>
                <w:rFonts w:cs="Arial"/>
              </w:rPr>
            </w:pPr>
            <w:r w:rsidRPr="00BD20A2">
              <w:rPr>
                <w:rFonts w:cs="Arial"/>
              </w:rPr>
              <w:t>E-UTRA Band 8</w:t>
            </w:r>
            <w:r w:rsidRPr="00BD20A2">
              <w:rPr>
                <w:rFonts w:cs="Arial"/>
                <w:lang w:val="sv-SE"/>
              </w:rPr>
              <w:t xml:space="preserve"> or NR band n8</w:t>
            </w:r>
          </w:p>
        </w:tc>
        <w:tc>
          <w:tcPr>
            <w:tcW w:w="1657" w:type="dxa"/>
            <w:shd w:val="clear" w:color="auto" w:fill="auto"/>
          </w:tcPr>
          <w:p w:rsidR="008F2025" w:rsidRPr="00BD20A2" w:rsidRDefault="008F2025" w:rsidP="00133849">
            <w:pPr>
              <w:pStyle w:val="TAC"/>
              <w:rPr>
                <w:rFonts w:cs="Arial"/>
              </w:rPr>
            </w:pPr>
            <w:r w:rsidRPr="00BD20A2">
              <w:rPr>
                <w:rFonts w:cs="Arial"/>
              </w:rPr>
              <w:t>925 - 960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880 - 915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IX or </w:t>
            </w:r>
          </w:p>
          <w:p w:rsidR="008F2025" w:rsidRPr="00BD20A2" w:rsidRDefault="008F2025" w:rsidP="00133849">
            <w:pPr>
              <w:pStyle w:val="TAC"/>
              <w:rPr>
                <w:rFonts w:cs="Arial"/>
              </w:rPr>
            </w:pPr>
            <w:r w:rsidRPr="00BD20A2">
              <w:rPr>
                <w:rFonts w:cs="Arial"/>
              </w:rPr>
              <w:t>E-UTRA Band 9</w:t>
            </w:r>
          </w:p>
        </w:tc>
        <w:tc>
          <w:tcPr>
            <w:tcW w:w="1657" w:type="dxa"/>
            <w:shd w:val="clear" w:color="auto" w:fill="auto"/>
          </w:tcPr>
          <w:p w:rsidR="008F2025" w:rsidRPr="00BD20A2" w:rsidRDefault="008F2025" w:rsidP="00133849">
            <w:pPr>
              <w:pStyle w:val="TAC"/>
              <w:rPr>
                <w:rFonts w:cs="Arial"/>
              </w:rPr>
            </w:pPr>
            <w:r w:rsidRPr="00BD20A2">
              <w:rPr>
                <w:rFonts w:cs="Arial"/>
              </w:rPr>
              <w:t>1844.9 - 1879.9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1749.9 - 1784.9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r w:rsidRPr="00BD20A2">
              <w:rPr>
                <w:rFonts w:cs="v5.0.0"/>
              </w:rPr>
              <w:t xml:space="preserve"> 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X or </w:t>
            </w:r>
          </w:p>
          <w:p w:rsidR="008F2025" w:rsidRPr="00BD20A2" w:rsidRDefault="008F2025" w:rsidP="00133849">
            <w:pPr>
              <w:pStyle w:val="TAC"/>
              <w:rPr>
                <w:rFonts w:cs="Arial"/>
              </w:rPr>
            </w:pPr>
            <w:r w:rsidRPr="00BD20A2">
              <w:rPr>
                <w:rFonts w:cs="Arial"/>
              </w:rPr>
              <w:t>E-UTRA Band 10</w:t>
            </w:r>
          </w:p>
        </w:tc>
        <w:tc>
          <w:tcPr>
            <w:tcW w:w="1657" w:type="dxa"/>
            <w:shd w:val="clear" w:color="auto" w:fill="auto"/>
          </w:tcPr>
          <w:p w:rsidR="008F2025" w:rsidRPr="00BD20A2" w:rsidRDefault="008F2025" w:rsidP="00133849">
            <w:pPr>
              <w:pStyle w:val="TAC"/>
              <w:rPr>
                <w:rFonts w:cs="Arial"/>
              </w:rPr>
            </w:pPr>
            <w:r w:rsidRPr="00BD20A2">
              <w:rPr>
                <w:rFonts w:cs="Arial"/>
              </w:rPr>
              <w:t>2110 - 2170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1710 - 1770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 </w:t>
            </w:r>
            <w:r w:rsidRPr="00BD20A2">
              <w:rPr>
                <w:rFonts w:cs="v5.0.0"/>
              </w:rPr>
              <w:t xml:space="preserve">since it is already covered by the requirement in subclause 9.7.6.3.2. </w:t>
            </w:r>
            <w:r w:rsidRPr="00BD20A2">
              <w:rPr>
                <w:rFonts w:cs="Arial"/>
              </w:rPr>
              <w:t>For UTRA FDD BS operating in Band IV, it applies for 1755 MHz to 1770 MHz, while the rest is covered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XI or XXI or </w:t>
            </w:r>
          </w:p>
          <w:p w:rsidR="008F2025" w:rsidRPr="00BD20A2" w:rsidRDefault="008F2025" w:rsidP="00133849">
            <w:pPr>
              <w:pStyle w:val="TAC"/>
              <w:rPr>
                <w:rFonts w:cs="Arial"/>
              </w:rPr>
            </w:pPr>
            <w:r w:rsidRPr="00BD20A2">
              <w:rPr>
                <w:rFonts w:cs="Arial"/>
              </w:rPr>
              <w:t>E-UTRA Band 11 or 21</w:t>
            </w:r>
          </w:p>
        </w:tc>
        <w:tc>
          <w:tcPr>
            <w:tcW w:w="1657" w:type="dxa"/>
            <w:shd w:val="clear" w:color="auto" w:fill="auto"/>
          </w:tcPr>
          <w:p w:rsidR="008F2025" w:rsidRPr="00BD20A2" w:rsidRDefault="008F2025" w:rsidP="00133849">
            <w:pPr>
              <w:pStyle w:val="TAC"/>
              <w:rPr>
                <w:rFonts w:cs="Arial"/>
              </w:rPr>
            </w:pPr>
            <w:r w:rsidRPr="00BD20A2">
              <w:rPr>
                <w:rFonts w:cs="Arial"/>
              </w:rPr>
              <w:t>1475.9 - 1510.9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w:t>
            </w:r>
            <w:proofErr w:type="gramStart"/>
            <w:r w:rsidRPr="00BD20A2">
              <w:rPr>
                <w:rFonts w:cs="Arial"/>
              </w:rPr>
              <w:t>XI ,</w:t>
            </w:r>
            <w:proofErr w:type="gramEnd"/>
            <w:r w:rsidRPr="00BD20A2">
              <w:rPr>
                <w:rFonts w:cs="Arial"/>
              </w:rPr>
              <w:t xml:space="preserve"> XXI or XXXII.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1427.9 - 1447.9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1447.9 - 1462.9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XII or </w:t>
            </w:r>
          </w:p>
          <w:p w:rsidR="008F2025" w:rsidRPr="00BD20A2" w:rsidRDefault="008F2025" w:rsidP="00133849">
            <w:pPr>
              <w:pStyle w:val="TAC"/>
              <w:rPr>
                <w:rFonts w:cs="Arial"/>
              </w:rPr>
            </w:pPr>
            <w:r w:rsidRPr="00BD20A2">
              <w:rPr>
                <w:rFonts w:cs="Arial"/>
              </w:rPr>
              <w:t>E-UTRA Band 12</w:t>
            </w:r>
            <w:r w:rsidRPr="00BD20A2">
              <w:rPr>
                <w:rFonts w:cs="Arial"/>
                <w:lang w:val="sv-SE"/>
              </w:rPr>
              <w:t xml:space="preserve"> or NR band n12</w:t>
            </w:r>
          </w:p>
        </w:tc>
        <w:tc>
          <w:tcPr>
            <w:tcW w:w="1657" w:type="dxa"/>
            <w:shd w:val="clear" w:color="auto" w:fill="auto"/>
          </w:tcPr>
          <w:p w:rsidR="008F2025" w:rsidRPr="00BD20A2" w:rsidRDefault="008F2025" w:rsidP="00133849">
            <w:pPr>
              <w:pStyle w:val="TAC"/>
              <w:rPr>
                <w:rFonts w:cs="Arial"/>
              </w:rPr>
            </w:pPr>
            <w:r w:rsidRPr="00BD20A2">
              <w:rPr>
                <w:rFonts w:cs="Arial"/>
              </w:rPr>
              <w:t>729 - 746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699 - 716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 </w:t>
            </w:r>
            <w:r w:rsidRPr="00BD20A2">
              <w:rPr>
                <w:rFonts w:cs="v5.0.0"/>
              </w:rPr>
              <w:t>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XIII or </w:t>
            </w:r>
          </w:p>
          <w:p w:rsidR="008F2025" w:rsidRPr="00BD20A2" w:rsidRDefault="008F2025" w:rsidP="00133849">
            <w:pPr>
              <w:pStyle w:val="TAC"/>
              <w:rPr>
                <w:rFonts w:cs="Arial"/>
              </w:rPr>
            </w:pPr>
            <w:r w:rsidRPr="00BD20A2">
              <w:rPr>
                <w:rFonts w:cs="Arial"/>
              </w:rPr>
              <w:t>E-UTRA Band 13</w:t>
            </w:r>
          </w:p>
        </w:tc>
        <w:tc>
          <w:tcPr>
            <w:tcW w:w="1657" w:type="dxa"/>
            <w:shd w:val="clear" w:color="auto" w:fill="auto"/>
          </w:tcPr>
          <w:p w:rsidR="008F2025" w:rsidRPr="00BD20A2" w:rsidRDefault="008F2025" w:rsidP="00133849">
            <w:pPr>
              <w:pStyle w:val="TAC"/>
              <w:rPr>
                <w:rFonts w:cs="Arial"/>
              </w:rPr>
            </w:pPr>
            <w:r w:rsidRPr="00BD20A2">
              <w:rPr>
                <w:rFonts w:cs="Arial"/>
              </w:rPr>
              <w:t>746 - 756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777 - 787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 </w:t>
            </w:r>
            <w:r w:rsidRPr="00BD20A2">
              <w:rPr>
                <w:rFonts w:cs="v5.0.0"/>
              </w:rPr>
              <w:t>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XIV or </w:t>
            </w:r>
          </w:p>
          <w:p w:rsidR="008F2025" w:rsidRPr="00BD20A2" w:rsidRDefault="008F2025" w:rsidP="00133849">
            <w:pPr>
              <w:pStyle w:val="TAC"/>
              <w:rPr>
                <w:rFonts w:cs="Arial"/>
              </w:rPr>
            </w:pPr>
            <w:r w:rsidRPr="00BD20A2">
              <w:rPr>
                <w:rFonts w:cs="Arial"/>
              </w:rPr>
              <w:t>E-UTRA Band 14</w:t>
            </w:r>
            <w:r w:rsidRPr="00BD20A2">
              <w:rPr>
                <w:rFonts w:cs="Arial"/>
                <w:szCs w:val="18"/>
                <w:lang w:val="sv-SE"/>
              </w:rPr>
              <w:t xml:space="preserve"> or NR band n14</w:t>
            </w:r>
          </w:p>
        </w:tc>
        <w:tc>
          <w:tcPr>
            <w:tcW w:w="1657" w:type="dxa"/>
            <w:shd w:val="clear" w:color="auto" w:fill="auto"/>
          </w:tcPr>
          <w:p w:rsidR="008F2025" w:rsidRPr="00BD20A2" w:rsidRDefault="008F2025" w:rsidP="00133849">
            <w:pPr>
              <w:pStyle w:val="TAC"/>
              <w:rPr>
                <w:rFonts w:cs="Arial"/>
              </w:rPr>
            </w:pPr>
            <w:r w:rsidRPr="00BD20A2">
              <w:rPr>
                <w:rFonts w:cs="Arial"/>
              </w:rPr>
              <w:t>758 - 768 MHz</w:t>
            </w:r>
          </w:p>
        </w:tc>
        <w:tc>
          <w:tcPr>
            <w:tcW w:w="851" w:type="dxa"/>
            <w:shd w:val="clear" w:color="auto" w:fill="auto"/>
          </w:tcPr>
          <w:p w:rsidR="008F2025" w:rsidRPr="00BD20A2" w:rsidRDefault="008F2025" w:rsidP="00133849">
            <w:pPr>
              <w:pStyle w:val="TAC"/>
              <w:rPr>
                <w:rFonts w:cs="Arial"/>
              </w:rPr>
            </w:pPr>
            <w:r w:rsidRPr="00BD20A2">
              <w:rPr>
                <w:rFonts w:cs="Arial"/>
              </w:rPr>
              <w:t>-46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w:t>
            </w:r>
          </w:p>
        </w:tc>
      </w:tr>
      <w:tr w:rsidR="008F2025" w:rsidRPr="00BD20A2" w:rsidTr="008F2025">
        <w:trPr>
          <w:cantSplit/>
          <w:trHeight w:val="113"/>
          <w:jc w:val="center"/>
        </w:trPr>
        <w:tc>
          <w:tcPr>
            <w:tcW w:w="1346" w:type="dxa"/>
            <w:vMerge/>
            <w:shd w:val="clear" w:color="auto" w:fill="auto"/>
          </w:tcPr>
          <w:p w:rsidR="008F2025" w:rsidRPr="00BD20A2" w:rsidRDefault="008F2025" w:rsidP="00133849">
            <w:pPr>
              <w:pStyle w:val="TAC"/>
              <w:rPr>
                <w:rFonts w:cs="Arial"/>
              </w:rPr>
            </w:pPr>
          </w:p>
        </w:tc>
        <w:tc>
          <w:tcPr>
            <w:tcW w:w="1657" w:type="dxa"/>
            <w:shd w:val="clear" w:color="auto" w:fill="auto"/>
          </w:tcPr>
          <w:p w:rsidR="008F2025" w:rsidRPr="00BD20A2" w:rsidRDefault="008F2025" w:rsidP="00133849">
            <w:pPr>
              <w:pStyle w:val="TAC"/>
              <w:rPr>
                <w:rFonts w:cs="Arial"/>
              </w:rPr>
            </w:pPr>
            <w:r w:rsidRPr="00BD20A2">
              <w:rPr>
                <w:rFonts w:cs="Arial"/>
              </w:rPr>
              <w:t>788 - 798 MHz</w:t>
            </w:r>
          </w:p>
        </w:tc>
        <w:tc>
          <w:tcPr>
            <w:tcW w:w="851" w:type="dxa"/>
            <w:shd w:val="clear" w:color="auto" w:fill="auto"/>
          </w:tcPr>
          <w:p w:rsidR="008F2025" w:rsidRPr="00BD20A2" w:rsidRDefault="008F2025" w:rsidP="00133849">
            <w:pPr>
              <w:pStyle w:val="TAC"/>
              <w:rPr>
                <w:rFonts w:cs="Arial"/>
              </w:rPr>
            </w:pPr>
            <w:r w:rsidRPr="00BD20A2">
              <w:rPr>
                <w:rFonts w:cs="Arial"/>
              </w:rPr>
              <w:t>-43 dBm</w:t>
            </w:r>
          </w:p>
        </w:tc>
        <w:tc>
          <w:tcPr>
            <w:tcW w:w="1417" w:type="dxa"/>
            <w:shd w:val="clear" w:color="auto" w:fill="auto"/>
          </w:tcPr>
          <w:p w:rsidR="008F2025" w:rsidRPr="00BD20A2" w:rsidRDefault="008F2025" w:rsidP="00133849">
            <w:pPr>
              <w:pStyle w:val="TAC"/>
              <w:rPr>
                <w:rFonts w:cs="Arial"/>
              </w:rPr>
            </w:pPr>
            <w:r w:rsidRPr="00BD20A2">
              <w:rPr>
                <w:rFonts w:cs="Arial"/>
              </w:rPr>
              <w:t>1 MHz</w:t>
            </w:r>
          </w:p>
        </w:tc>
        <w:tc>
          <w:tcPr>
            <w:tcW w:w="4422" w:type="dxa"/>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 </w:t>
            </w:r>
            <w:r w:rsidRPr="00BD20A2">
              <w:rPr>
                <w:rFonts w:cs="v5.0.0"/>
              </w:rPr>
              <w:t>since it is already covered by the requirement in subclause 9.7.6.3.2.</w:t>
            </w:r>
          </w:p>
        </w:tc>
      </w:tr>
      <w:tr w:rsidR="008F2025" w:rsidRPr="00BD20A2" w:rsidTr="008F2025">
        <w:trPr>
          <w:cantSplit/>
          <w:trHeight w:val="113"/>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XII</w:t>
            </w:r>
          </w:p>
        </w:tc>
      </w:tr>
      <w:tr w:rsidR="008F2025" w:rsidRPr="00BD20A2" w:rsidTr="008F2025">
        <w:trPr>
          <w:cantSplit/>
          <w:trHeight w:val="311"/>
          <w:jc w:val="center"/>
        </w:trPr>
        <w:tc>
          <w:tcPr>
            <w:tcW w:w="1346" w:type="dxa"/>
            <w:vMerge/>
            <w:shd w:val="clear" w:color="auto" w:fill="auto"/>
          </w:tcPr>
          <w:p w:rsidR="008F2025" w:rsidRPr="00BD20A2" w:rsidRDefault="008F2025" w:rsidP="00133849">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top w:val="single" w:sz="2" w:space="0" w:color="auto"/>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top w:val="single" w:sz="2" w:space="0" w:color="auto"/>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XII, since it is already covered by the requirement in subclause 9.7.6.3.2.</w:t>
            </w:r>
          </w:p>
        </w:tc>
      </w:tr>
      <w:tr w:rsidR="008F2025" w:rsidRPr="00BD20A2" w:rsidTr="008F2025">
        <w:trPr>
          <w:cantSplit/>
          <w:trHeight w:val="156"/>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XX or </w:t>
            </w:r>
          </w:p>
          <w:p w:rsidR="008F2025" w:rsidRPr="00BD20A2" w:rsidRDefault="008F2025" w:rsidP="00133849">
            <w:pPr>
              <w:pStyle w:val="TAC"/>
              <w:rPr>
                <w:rFonts w:cs="Arial"/>
              </w:rPr>
            </w:pPr>
            <w:r w:rsidRPr="00BD20A2">
              <w:rPr>
                <w:rFonts w:cs="Arial"/>
              </w:rPr>
              <w:t>E-UTRA Band 20</w:t>
            </w:r>
            <w:r w:rsidRPr="00BD20A2">
              <w:rPr>
                <w:rFonts w:cs="Arial"/>
                <w:lang w:val="sv-SE"/>
              </w:rPr>
              <w:t xml:space="preserve"> or NR band n20</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791 - 821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XX</w:t>
            </w: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832 - 862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XX, since it is already covered by the requirement in subclause 9.7.6.3.2.</w:t>
            </w: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XXII or </w:t>
            </w:r>
          </w:p>
          <w:p w:rsidR="008F2025" w:rsidRPr="00BD20A2" w:rsidRDefault="008F2025" w:rsidP="00133849">
            <w:pPr>
              <w:pStyle w:val="TAC"/>
              <w:rPr>
                <w:rFonts w:cs="Arial"/>
              </w:rPr>
            </w:pPr>
            <w:r w:rsidRPr="00BD20A2">
              <w:rPr>
                <w:rFonts w:cs="Arial"/>
              </w:rPr>
              <w:t>E-UTRA Band 22</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3510 -3590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XXII.</w:t>
            </w:r>
          </w:p>
        </w:tc>
      </w:tr>
      <w:tr w:rsidR="008F2025" w:rsidRPr="00BD20A2" w:rsidTr="008F2025">
        <w:trPr>
          <w:cantSplit/>
          <w:trHeight w:val="155"/>
          <w:jc w:val="center"/>
        </w:trPr>
        <w:tc>
          <w:tcPr>
            <w:tcW w:w="1346" w:type="dxa"/>
            <w:vMerge/>
            <w:tcBorders>
              <w:bottom w:val="single" w:sz="4" w:space="0" w:color="auto"/>
            </w:tcBorders>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3410 -3490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XXII, since it is already covered by the requirement in subclause 9.7.6.3.2.</w:t>
            </w: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24</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1525 – 1559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1626.5 – 1660.5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UTRA FDD Band </w:t>
            </w:r>
            <w:r w:rsidRPr="00BD20A2">
              <w:rPr>
                <w:rFonts w:cs="Arial"/>
                <w:lang w:eastAsia="zh-CN"/>
              </w:rPr>
              <w:t>XXV</w:t>
            </w:r>
            <w:r w:rsidRPr="00BD20A2">
              <w:rPr>
                <w:rFonts w:cs="Arial"/>
              </w:rPr>
              <w:t xml:space="preserve"> or </w:t>
            </w:r>
          </w:p>
          <w:p w:rsidR="008F2025" w:rsidRPr="00BD20A2" w:rsidRDefault="008F2025" w:rsidP="00133849">
            <w:pPr>
              <w:pStyle w:val="TAC"/>
              <w:rPr>
                <w:rFonts w:cs="Arial"/>
              </w:rPr>
            </w:pPr>
            <w:r w:rsidRPr="00BD20A2">
              <w:rPr>
                <w:rFonts w:cs="Arial"/>
              </w:rPr>
              <w:lastRenderedPageBreak/>
              <w:t>E-UTRA Band 2</w:t>
            </w:r>
            <w:r w:rsidRPr="00BD20A2">
              <w:rPr>
                <w:rFonts w:cs="Arial"/>
                <w:lang w:eastAsia="zh-CN"/>
              </w:rPr>
              <w:t>5</w:t>
            </w:r>
            <w:r w:rsidRPr="00BD20A2">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lastRenderedPageBreak/>
              <w:t>1930 - 199</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w:t>
            </w:r>
            <w:r w:rsidRPr="00BD20A2">
              <w:rPr>
                <w:rFonts w:cs="Arial"/>
                <w:lang w:eastAsia="zh-CN"/>
              </w:rPr>
              <w:t xml:space="preserve">band II or </w:t>
            </w:r>
            <w:r w:rsidRPr="00BD20A2">
              <w:rPr>
                <w:rFonts w:cs="Arial"/>
              </w:rPr>
              <w:t xml:space="preserve">band </w:t>
            </w:r>
            <w:r w:rsidRPr="00BD20A2">
              <w:rPr>
                <w:rFonts w:cs="Arial"/>
                <w:lang w:eastAsia="zh-CN"/>
              </w:rPr>
              <w:t>XXV</w:t>
            </w: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w:t>
            </w:r>
            <w:r w:rsidRPr="00BD20A2">
              <w:rPr>
                <w:rFonts w:cs="Arial"/>
                <w:lang w:eastAsia="zh-CN"/>
              </w:rPr>
              <w:t>XXV</w:t>
            </w:r>
            <w:r w:rsidRPr="00BD20A2">
              <w:rPr>
                <w:rFonts w:cs="Arial"/>
              </w:rPr>
              <w:t xml:space="preserve">, </w:t>
            </w:r>
            <w:r w:rsidRPr="00BD20A2">
              <w:rPr>
                <w:rFonts w:cs="v5.0.0"/>
              </w:rPr>
              <w:t>since it is already covered by the requirement in subclause 9.7.6.3.2.</w:t>
            </w:r>
            <w:r w:rsidRPr="00BD20A2">
              <w:rPr>
                <w:rFonts w:cs="Arial"/>
              </w:rPr>
              <w:t xml:space="preserve"> For UTRA FDD BS operating in Band I</w:t>
            </w:r>
            <w:r w:rsidRPr="00BD20A2">
              <w:rPr>
                <w:rFonts w:cs="Arial"/>
                <w:lang w:eastAsia="zh-CN"/>
              </w:rPr>
              <w:t>I</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9.7.6.3.2.</w:t>
            </w: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lastRenderedPageBreak/>
              <w:t>UTRA FDD Band XXVI or E-UTRA Band 26</w:t>
            </w:r>
          </w:p>
        </w:tc>
        <w:tc>
          <w:tcPr>
            <w:tcW w:w="1657" w:type="dxa"/>
            <w:tcBorders>
              <w:left w:val="single" w:sz="2" w:space="0" w:color="auto"/>
              <w:right w:val="single" w:sz="2" w:space="0" w:color="auto"/>
            </w:tcBorders>
            <w:shd w:val="clear" w:color="auto" w:fill="auto"/>
            <w:vAlign w:val="center"/>
          </w:tcPr>
          <w:p w:rsidR="008F2025" w:rsidRPr="00BD20A2" w:rsidRDefault="008F2025" w:rsidP="00133849">
            <w:pPr>
              <w:pStyle w:val="TAC"/>
              <w:rPr>
                <w:rFonts w:cs="Arial"/>
              </w:rPr>
            </w:pPr>
            <w:r w:rsidRPr="00BD20A2">
              <w:rPr>
                <w:rFonts w:cs="Arial"/>
              </w:rPr>
              <w:t>859-894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V or band XXVI</w:t>
            </w: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vAlign w:val="center"/>
          </w:tcPr>
          <w:p w:rsidR="008F2025" w:rsidRPr="00BD20A2" w:rsidRDefault="008F2025" w:rsidP="00133849">
            <w:pPr>
              <w:pStyle w:val="TAC"/>
              <w:rPr>
                <w:rFonts w:cs="Arial"/>
              </w:rPr>
            </w:pPr>
            <w:r w:rsidRPr="00BD20A2">
              <w:rPr>
                <w:rFonts w:cs="Arial"/>
              </w:rPr>
              <w:t>814-849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27</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852 – 869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V or XXVI.</w:t>
            </w: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807 – 824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For UTRA BS operating in Band XXVI, it applies for 807 MHz to 814 MHz, while the rest is covered in subclause </w:t>
            </w:r>
            <w:r w:rsidRPr="00BD20A2">
              <w:rPr>
                <w:rFonts w:cs="v4.2.0"/>
              </w:rPr>
              <w:t>9.7.6.3.2</w:t>
            </w:r>
            <w:r w:rsidRPr="00BD20A2">
              <w:rPr>
                <w:rFonts w:cs="Arial"/>
              </w:rPr>
              <w:t xml:space="preserve">. </w:t>
            </w: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28 or NR band n28</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758 – 803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703 – 748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E-UTRA Band 29</w:t>
            </w:r>
            <w:r w:rsidRPr="00BD20A2">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717 – 728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30</w:t>
            </w:r>
            <w:r w:rsidRPr="00BD20A2">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2350 - 2360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2305 - 2315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31</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462.5 -467.5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452.5 -457.5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UTRA FDD Band XXXII or E-UTRA Band 32</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1452 – 1496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XI, XXI, or XXXII</w:t>
            </w: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UTRA TDD Band a) or E-UTRA Band 33</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1900 – 1920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UTRA TDD Band a) or E-UTRA Band 34 or NR band n34</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2010 – 2025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val="sv-SE"/>
              </w:rPr>
              <w:t xml:space="preserve">UTRA TDD Band b) or </w:t>
            </w:r>
            <w:r w:rsidRPr="00BD20A2">
              <w:rPr>
                <w:rFonts w:cs="Osaka"/>
              </w:rPr>
              <w:t>E-UTRA Band 35</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1850 – 1910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val="sv-SE"/>
              </w:rPr>
              <w:t xml:space="preserve">UTRA TDD Band b) or </w:t>
            </w:r>
            <w:r w:rsidRPr="00BD20A2">
              <w:rPr>
                <w:rFonts w:cs="Osaka"/>
              </w:rPr>
              <w:t>E-UTRA Band 36</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1930 – 1990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val="sv-SE"/>
              </w:rPr>
              <w:t xml:space="preserve">UTRA TDD Band c) or </w:t>
            </w:r>
            <w:r w:rsidRPr="00BD20A2">
              <w:rPr>
                <w:rFonts w:cs="Osaka"/>
              </w:rPr>
              <w:t>E-UTRA Band 37</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1910 – 1930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UTRA TDD Band d) or E-UTRA Band 38</w:t>
            </w:r>
            <w:r w:rsidRPr="00BD20A2">
              <w:rPr>
                <w:rFonts w:cs="Arial"/>
                <w:lang w:val="sv-SE"/>
              </w:rPr>
              <w:t xml:space="preserve"> or NR band n38</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2570 – 26</w:t>
            </w:r>
            <w:r w:rsidRPr="00BD20A2">
              <w:rPr>
                <w:rFonts w:cs="Arial"/>
                <w:lang w:eastAsia="zh-CN"/>
              </w:rPr>
              <w:t>2</w:t>
            </w:r>
            <w:r w:rsidRPr="00BD20A2">
              <w:rPr>
                <w:rFonts w:cs="Arial"/>
              </w:rPr>
              <w:t>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UTRA TDD Band f) or E-UTRA Band 39</w:t>
            </w:r>
            <w:r w:rsidRPr="00BD20A2">
              <w:rPr>
                <w:rFonts w:cs="Arial"/>
                <w:lang w:val="sv-SE"/>
              </w:rPr>
              <w:t xml:space="preserve"> or NR band n39</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1880 – 1920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Applicable in China</w:t>
            </w: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UTRA TDD in Band e) or E-UTRA Band 40</w:t>
            </w:r>
            <w:r w:rsidRPr="00BD20A2">
              <w:rPr>
                <w:rFonts w:cs="Arial"/>
                <w:lang w:val="sv-SE"/>
              </w:rPr>
              <w:t xml:space="preserve"> or NR band n40</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2300 – 2400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E-UTRA Band 41 or NR band n41</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2496 - 2690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 xml:space="preserve">E-UTRA Band </w:t>
            </w:r>
            <w:r w:rsidRPr="00BD20A2">
              <w:rPr>
                <w:rFonts w:cs="Arial"/>
                <w:lang w:eastAsia="zh-CN"/>
              </w:rPr>
              <w:t>42</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3400 – 3600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lastRenderedPageBreak/>
              <w:t xml:space="preserve">E-UTRA Band </w:t>
            </w:r>
            <w:r w:rsidRPr="00BD20A2">
              <w:rPr>
                <w:rFonts w:cs="Arial"/>
                <w:lang w:eastAsia="zh-CN"/>
              </w:rPr>
              <w:t>43</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3600 – 3800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 xml:space="preserve">E-UTRA Band </w:t>
            </w:r>
            <w:r w:rsidRPr="00BD20A2">
              <w:rPr>
                <w:rFonts w:cs="Arial"/>
                <w:lang w:eastAsia="zh-CN"/>
              </w:rPr>
              <w:t>44</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zh-CN"/>
              </w:rPr>
              <w:t>703</w:t>
            </w:r>
            <w:r w:rsidRPr="00BD20A2">
              <w:rPr>
                <w:rFonts w:cs="Arial"/>
              </w:rPr>
              <w:t xml:space="preserve"> - 80</w:t>
            </w:r>
            <w:r w:rsidRPr="00BD20A2">
              <w:rPr>
                <w:rFonts w:cs="Arial"/>
                <w:lang w:eastAsia="zh-CN"/>
              </w:rPr>
              <w:t>3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keepNext/>
              <w:keepLines/>
              <w:spacing w:after="0"/>
              <w:jc w:val="center"/>
              <w:rPr>
                <w:rFonts w:ascii="Arial" w:hAnsi="Arial" w:cs="Arial"/>
                <w:sz w:val="18"/>
                <w:szCs w:val="18"/>
              </w:rPr>
            </w:pPr>
            <w:r w:rsidRPr="00BD20A2">
              <w:rPr>
                <w:rFonts w:ascii="Arial" w:hAnsi="Arial" w:cs="Arial"/>
                <w:sz w:val="18"/>
                <w:szCs w:val="18"/>
              </w:rPr>
              <w:t xml:space="preserve">E-UTRA Band </w:t>
            </w:r>
            <w:r w:rsidRPr="00BD20A2">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8F2025" w:rsidRPr="00BD20A2" w:rsidRDefault="008F2025" w:rsidP="00133849">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8F2025" w:rsidRPr="00BD20A2" w:rsidRDefault="008F2025" w:rsidP="00133849">
            <w:pPr>
              <w:keepNext/>
              <w:keepLines/>
              <w:spacing w:after="0"/>
              <w:jc w:val="center"/>
              <w:rPr>
                <w:rFonts w:ascii="Arial" w:hAnsi="Arial" w:cs="Arial"/>
                <w:sz w:val="18"/>
                <w:szCs w:val="18"/>
              </w:rPr>
            </w:pPr>
            <w:r w:rsidRPr="00BD20A2">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keepNext/>
              <w:keepLines/>
              <w:spacing w:after="0"/>
              <w:jc w:val="center"/>
              <w:rPr>
                <w:rFonts w:ascii="Arial" w:hAnsi="Arial" w:cs="Arial"/>
                <w:sz w:val="18"/>
                <w:szCs w:val="18"/>
              </w:rPr>
            </w:pPr>
            <w:r w:rsidRPr="00BD20A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keepNext/>
              <w:keepLines/>
              <w:spacing w:after="0"/>
              <w:rPr>
                <w:rFonts w:ascii="Arial" w:hAnsi="Arial" w:cs="Arial"/>
                <w:sz w:val="18"/>
                <w:szCs w:val="18"/>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 xml:space="preserve">E-UTRA Band </w:t>
            </w:r>
            <w:r w:rsidRPr="00BD20A2">
              <w:rPr>
                <w:rFonts w:cs="Arial"/>
                <w:lang w:eastAsia="zh-CN"/>
              </w:rPr>
              <w:t>46</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lang w:eastAsia="zh-CN"/>
              </w:rPr>
              <w:t>5150</w:t>
            </w:r>
            <w:r w:rsidRPr="00BD20A2">
              <w:rPr>
                <w:rFonts w:cs="Arial"/>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lang w:eastAsia="ko-KR"/>
              </w:rPr>
            </w:pPr>
            <w:r w:rsidRPr="00BD20A2">
              <w:rPr>
                <w:rFonts w:cs="Arial"/>
                <w:lang w:eastAsia="ko-KR"/>
              </w:rPr>
              <w:t xml:space="preserve">E-UTRA Band </w:t>
            </w:r>
            <w:r w:rsidRPr="00BD20A2">
              <w:rPr>
                <w:rFonts w:cs="Arial"/>
                <w:lang w:eastAsia="zh-CN"/>
              </w:rPr>
              <w:t>47</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lang w:eastAsia="zh-CN"/>
              </w:rPr>
              <w:t>5855</w:t>
            </w:r>
            <w:r w:rsidRPr="00BD20A2">
              <w:rPr>
                <w:rFonts w:cs="Arial"/>
                <w:lang w:eastAsia="ko-KR"/>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lang w:eastAsia="ja-JP"/>
              </w:rPr>
            </w:pPr>
            <w:r w:rsidRPr="00BD20A2">
              <w:rPr>
                <w:rFonts w:cs="Arial"/>
                <w:lang w:eastAsia="ja-JP"/>
              </w:rPr>
              <w:t xml:space="preserve">E-UTRA Band </w:t>
            </w:r>
            <w:r w:rsidRPr="00BD20A2">
              <w:rPr>
                <w:rFonts w:cs="Arial"/>
                <w:lang w:eastAsia="zh-CN"/>
              </w:rPr>
              <w:t>48</w:t>
            </w:r>
            <w:r w:rsidRPr="00BD20A2">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lang w:eastAsia="ja-JP"/>
              </w:rPr>
            </w:pPr>
            <w:r w:rsidRPr="00BD20A2">
              <w:rPr>
                <w:rFonts w:cs="Arial"/>
                <w:lang w:eastAsia="ja-JP"/>
              </w:rPr>
              <w:t xml:space="preserve">E-UTRA Band </w:t>
            </w:r>
            <w:r w:rsidRPr="00BD20A2">
              <w:rPr>
                <w:rFonts w:cs="Arial"/>
                <w:lang w:eastAsia="zh-CN"/>
              </w:rPr>
              <w:t>49</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ja-JP"/>
              </w:rPr>
              <w:t>-52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lang w:eastAsia="ja-JP"/>
              </w:rPr>
            </w:pPr>
            <w:r w:rsidRPr="00BD20A2">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lang w:eastAsia="ja-JP"/>
              </w:rPr>
            </w:pPr>
            <w:r w:rsidRPr="00BD20A2">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lang w:eastAsia="ko-KR"/>
              </w:rPr>
            </w:pPr>
            <w:r w:rsidRPr="00BD20A2">
              <w:rPr>
                <w:rFonts w:cs="Arial"/>
              </w:rPr>
              <w:t xml:space="preserve">E-UTRA Band </w:t>
            </w:r>
            <w:r w:rsidRPr="00BD20A2">
              <w:rPr>
                <w:rFonts w:cs="Arial"/>
                <w:lang w:eastAsia="zh-CN"/>
              </w:rPr>
              <w:t>52</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rPr>
              <w:t>3300 – 3400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rPr>
              <w:t>-52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lang w:eastAsia="ja-JP"/>
              </w:rPr>
              <w:t>E-UTRA Band 65</w:t>
            </w:r>
            <w:r w:rsidRPr="00BD20A2">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 xml:space="preserve">BS operating in band I, </w:t>
            </w: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8F2025" w:rsidRPr="00BD20A2" w:rsidRDefault="008F2025" w:rsidP="00133849">
            <w:pPr>
              <w:pStyle w:val="TAC"/>
              <w:rPr>
                <w:rFonts w:cs="Arial"/>
                <w:lang w:eastAsia="zh-CN"/>
              </w:rPr>
            </w:pP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lang w:eastAsia="ja-JP"/>
              </w:rPr>
              <w:t xml:space="preserve">For UTRA BS operating in Band I, it applies for 1980 MHz to 2010 MHz, while the rest is covered in subclause </w:t>
            </w:r>
            <w:r w:rsidRPr="00BD20A2">
              <w:rPr>
                <w:rFonts w:cs="Arial"/>
              </w:rPr>
              <w:t>9.7.6.3.2</w:t>
            </w: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 xml:space="preserve">E-UTRA Band </w:t>
            </w:r>
            <w:r w:rsidRPr="00BD20A2">
              <w:rPr>
                <w:rFonts w:cs="Arial"/>
                <w:lang w:eastAsia="zh-CN"/>
              </w:rPr>
              <w:t>66 or NR band n66</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2110 - 2200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This requirement does not apply to UTRA BS operating in band IV or </w:t>
            </w:r>
            <w:proofErr w:type="gramStart"/>
            <w:r w:rsidRPr="00BD20A2">
              <w:rPr>
                <w:rFonts w:cs="Arial"/>
              </w:rPr>
              <w:t>X .</w:t>
            </w:r>
            <w:proofErr w:type="gramEnd"/>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1710 - 1780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r w:rsidRPr="00BD20A2">
              <w:rPr>
                <w:rFonts w:cs="Arial"/>
              </w:rPr>
              <w:t xml:space="preserve">For UTRA BS operating in Band IV, this requirement applies for 1755 MHz to 1780 MHz, while the rest is covered in subclause 9.7.6.3.2. </w:t>
            </w:r>
            <w:proofErr w:type="gramStart"/>
            <w:r w:rsidRPr="00BD20A2">
              <w:rPr>
                <w:rFonts w:cs="Arial"/>
              </w:rPr>
              <w:t>For  UTRA</w:t>
            </w:r>
            <w:proofErr w:type="gramEnd"/>
            <w:r w:rsidRPr="00BD20A2">
              <w:rPr>
                <w:rFonts w:cs="Arial"/>
              </w:rPr>
              <w:t xml:space="preserve"> BS operating in Band X, this requirement applies for 1770 MHz to 1780 MHz, while the rest is covered in subclause 9.7.6.3.2.</w:t>
            </w: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E-UTRA Band 67</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738 - 758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68</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753 -783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698-728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rPr>
              <w:t>E-UTRA Band 69</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2570 - 2620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rPr>
              <w:t>E-UTRA Band 70 or NR band n70</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1995 – 2020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v5.0.0"/>
              </w:rPr>
            </w:pPr>
            <w:r w:rsidRPr="00BD20A2">
              <w:rPr>
                <w:rFonts w:cs="Arial"/>
              </w:rPr>
              <w:t>This requirement does not apply to UTRA BS operating in band II or XXV.</w:t>
            </w: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1695 – 1710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lang w:eastAsia="ko-KR"/>
              </w:rPr>
              <w:t>E-UTRA Band 71</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617 - 652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v5.0.0"/>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lang w:eastAsia="ko-KR"/>
              </w:rPr>
              <w:t>663 – 698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lang w:eastAsia="ko-KR"/>
              </w:rPr>
              <w:t xml:space="preserve">E-UTRA Band </w:t>
            </w:r>
            <w:r w:rsidRPr="00BD20A2">
              <w:rPr>
                <w:lang w:val="en-US" w:eastAsia="ko-KR"/>
              </w:rPr>
              <w:t>72</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hint="eastAsia"/>
                <w:lang w:eastAsia="zh-CN"/>
              </w:rPr>
              <w:t>46</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v5.0.0"/>
              </w:rPr>
            </w:pPr>
          </w:p>
        </w:tc>
      </w:tr>
      <w:tr w:rsidR="008F2025" w:rsidRPr="00BD20A2" w:rsidTr="008F2025">
        <w:trPr>
          <w:cantSplit/>
          <w:trHeight w:val="155"/>
          <w:jc w:val="center"/>
        </w:trPr>
        <w:tc>
          <w:tcPr>
            <w:tcW w:w="1346" w:type="dxa"/>
            <w:vMerge/>
            <w:shd w:val="clear" w:color="auto" w:fill="auto"/>
            <w:vAlign w:val="center"/>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hint="eastAsia"/>
                <w:lang w:eastAsia="zh-CN"/>
              </w:rPr>
              <w:t>45</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lang w:eastAsia="ko-KR"/>
              </w:rPr>
              <w:t xml:space="preserve">E-UTRA Band </w:t>
            </w:r>
            <w:r w:rsidRPr="00BD20A2">
              <w:rPr>
                <w:lang w:val="en-US" w:eastAsia="ko-KR"/>
              </w:rPr>
              <w:t>7</w:t>
            </w:r>
            <w:r w:rsidRPr="00BD20A2">
              <w:rPr>
                <w:rFonts w:hint="eastAsia"/>
                <w:lang w:val="en-US" w:eastAsia="zh-CN"/>
              </w:rPr>
              <w:t>3</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hint="eastAsia"/>
                <w:lang w:eastAsia="zh-CN"/>
              </w:rPr>
              <w:t>46</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v5.0.0"/>
              </w:rPr>
            </w:pPr>
          </w:p>
        </w:tc>
      </w:tr>
      <w:tr w:rsidR="008F2025" w:rsidRPr="00BD20A2" w:rsidTr="008F2025">
        <w:trPr>
          <w:cantSplit/>
          <w:trHeight w:val="155"/>
          <w:jc w:val="center"/>
        </w:trPr>
        <w:tc>
          <w:tcPr>
            <w:tcW w:w="1346" w:type="dxa"/>
            <w:vMerge/>
            <w:shd w:val="clear" w:color="auto" w:fill="auto"/>
            <w:vAlign w:val="center"/>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hint="eastAsia"/>
                <w:lang w:eastAsia="zh-CN"/>
              </w:rPr>
              <w:t>45</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lang w:eastAsia="ko-KR"/>
              </w:rPr>
              <w:t>E-UTRA</w:t>
            </w:r>
            <w:r w:rsidRPr="00BD20A2">
              <w:rPr>
                <w:rFonts w:cs="Arial"/>
                <w:lang w:eastAsia="ja-JP"/>
              </w:rPr>
              <w:t xml:space="preserve"> Band 74 </w:t>
            </w:r>
            <w:r w:rsidRPr="00BD20A2">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ja-JP"/>
              </w:rPr>
              <w:t>1475 – 1518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v5.0.0"/>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lang w:eastAsia="ja-JP"/>
              </w:rPr>
              <w:t>1427 – 1470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ja-JP"/>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ja-JP"/>
              </w:rPr>
              <w:t>1MHz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E-UTRA Band 75</w:t>
            </w:r>
            <w:r w:rsidRPr="00BD20A2">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E-UTRA Band 76</w:t>
            </w:r>
            <w:r w:rsidRPr="00BD20A2">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n77</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lang w:eastAsia="ko-KR"/>
              </w:rPr>
              <w:t>3300 MHz – 4200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n78</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lang w:eastAsia="ko-KR"/>
              </w:rPr>
              <w:t>3300 MHz – 3800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n79</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t>4.4 – 5.0 GHz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n80</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t>1710 – 1785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n81</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t>880 – 915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n82</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t>832 – 862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lastRenderedPageBreak/>
              <w:t>NR Band n83</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t>703 – 748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n84</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t>1920 – 1980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rPr>
            </w:pPr>
            <w:r w:rsidRPr="00BD20A2">
              <w:rPr>
                <w:rFonts w:cs="Arial"/>
                <w:lang w:eastAsia="ko-KR"/>
              </w:rPr>
              <w:t>E-UTRA Band 85</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t>728 - 746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v5.0.0"/>
              </w:rPr>
            </w:pPr>
          </w:p>
        </w:tc>
      </w:tr>
      <w:tr w:rsidR="008F2025" w:rsidRPr="00BD20A2" w:rsidTr="008F2025">
        <w:trPr>
          <w:cantSplit/>
          <w:trHeight w:val="155"/>
          <w:jc w:val="center"/>
        </w:trPr>
        <w:tc>
          <w:tcPr>
            <w:tcW w:w="1346" w:type="dxa"/>
            <w:vMerge/>
            <w:shd w:val="clear" w:color="auto" w:fill="auto"/>
          </w:tcPr>
          <w:p w:rsidR="008F2025" w:rsidRPr="00BD20A2" w:rsidRDefault="008F2025" w:rsidP="00133849">
            <w:pPr>
              <w:pStyle w:val="TAC"/>
              <w:rPr>
                <w:rFonts w:cs="Arial"/>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t>698 - 716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tcPr>
          <w:p w:rsidR="008F2025" w:rsidRPr="00BD20A2" w:rsidRDefault="008F2025" w:rsidP="00133849">
            <w:pPr>
              <w:pStyle w:val="TAC"/>
              <w:rPr>
                <w:rFonts w:cs="Arial"/>
              </w:rPr>
            </w:pPr>
            <w:r w:rsidRPr="00BD20A2">
              <w:rPr>
                <w:rFonts w:cs="Arial"/>
                <w:lang w:eastAsia="ko-KR"/>
              </w:rPr>
              <w:t>NR Band n86</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t>1710 – 1780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lang w:eastAsia="ko-KR"/>
              </w:rPr>
            </w:pPr>
            <w:r w:rsidRPr="00BD20A2">
              <w:rPr>
                <w:rFonts w:cs="Arial"/>
                <w:lang w:eastAsia="ko-KR"/>
              </w:rPr>
              <w:t>E-UTRA Band 87</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pPr>
            <w:r w:rsidRPr="00BD20A2">
              <w:rPr>
                <w:rFonts w:cs="Arial"/>
              </w:rPr>
              <w:t>420 - 425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shd w:val="clear" w:color="auto" w:fill="auto"/>
            <w:vAlign w:val="center"/>
          </w:tcPr>
          <w:p w:rsidR="008F2025" w:rsidRPr="00BD20A2" w:rsidRDefault="008F2025" w:rsidP="00133849">
            <w:pPr>
              <w:pStyle w:val="TAC"/>
              <w:rPr>
                <w:rFonts w:cs="Arial"/>
                <w:lang w:eastAsia="ko-KR"/>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pPr>
            <w:r w:rsidRPr="00BD20A2">
              <w:rPr>
                <w:rFonts w:cs="Arial"/>
              </w:rPr>
              <w:t>410 – 415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val="restart"/>
            <w:shd w:val="clear" w:color="auto" w:fill="auto"/>
          </w:tcPr>
          <w:p w:rsidR="008F2025" w:rsidRPr="00BD20A2" w:rsidRDefault="008F2025" w:rsidP="00133849">
            <w:pPr>
              <w:pStyle w:val="TAC"/>
              <w:rPr>
                <w:rFonts w:cs="Arial"/>
                <w:lang w:eastAsia="ko-KR"/>
              </w:rPr>
            </w:pPr>
            <w:r w:rsidRPr="00BD20A2">
              <w:rPr>
                <w:lang w:eastAsia="ko-KR"/>
              </w:rPr>
              <w:t xml:space="preserve">E-UTRA Band </w:t>
            </w:r>
            <w:r w:rsidRPr="00BD20A2">
              <w:rPr>
                <w:lang w:val="en-US" w:eastAsia="ko-KR"/>
              </w:rPr>
              <w:t>88</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lang w:eastAsia="ko-KR"/>
              </w:rPr>
              <w:t>-52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vMerge/>
            <w:shd w:val="clear" w:color="auto" w:fill="auto"/>
            <w:vAlign w:val="center"/>
          </w:tcPr>
          <w:p w:rsidR="008F2025" w:rsidRPr="00BD20A2" w:rsidRDefault="008F2025" w:rsidP="00133849">
            <w:pPr>
              <w:pStyle w:val="TAC"/>
              <w:rPr>
                <w:rFonts w:cs="Arial"/>
                <w:lang w:eastAsia="ko-KR"/>
              </w:rPr>
            </w:pP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lang w:eastAsia="ko-KR"/>
              </w:rPr>
              <w:t>-49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8F2025" w:rsidRPr="00BD20A2" w:rsidTr="008F2025">
        <w:trPr>
          <w:cantSplit/>
          <w:trHeight w:val="155"/>
          <w:jc w:val="center"/>
        </w:trPr>
        <w:tc>
          <w:tcPr>
            <w:tcW w:w="1346" w:type="dxa"/>
            <w:shd w:val="clear" w:color="auto" w:fill="auto"/>
            <w:vAlign w:val="center"/>
          </w:tcPr>
          <w:p w:rsidR="008F2025" w:rsidRPr="00BD20A2" w:rsidRDefault="008F2025" w:rsidP="00133849">
            <w:pPr>
              <w:pStyle w:val="TAC"/>
              <w:rPr>
                <w:rFonts w:cs="Arial"/>
                <w:lang w:eastAsia="ko-KR"/>
              </w:rPr>
            </w:pPr>
            <w:r w:rsidRPr="00BD20A2">
              <w:rPr>
                <w:rFonts w:cs="Arial"/>
                <w:lang w:eastAsia="ko-KR"/>
              </w:rPr>
              <w:t>NR Band n89</w:t>
            </w:r>
          </w:p>
        </w:tc>
        <w:tc>
          <w:tcPr>
            <w:tcW w:w="1657" w:type="dxa"/>
            <w:tcBorders>
              <w:left w:val="single" w:sz="2" w:space="0" w:color="auto"/>
              <w:right w:val="single" w:sz="2" w:space="0" w:color="auto"/>
            </w:tcBorders>
            <w:shd w:val="clear" w:color="auto" w:fill="auto"/>
          </w:tcPr>
          <w:p w:rsidR="008F2025" w:rsidRPr="00BD20A2" w:rsidRDefault="008F2025" w:rsidP="00133849">
            <w:pPr>
              <w:pStyle w:val="TAC"/>
              <w:rPr>
                <w:rFonts w:cs="Arial"/>
                <w:lang w:eastAsia="zh-CN"/>
              </w:rPr>
            </w:pPr>
            <w:r w:rsidRPr="00BD20A2">
              <w:rPr>
                <w:rFonts w:cs="Arial"/>
              </w:rPr>
              <w:t>824 - 849 MHz</w:t>
            </w:r>
          </w:p>
        </w:tc>
        <w:tc>
          <w:tcPr>
            <w:tcW w:w="851" w:type="dxa"/>
            <w:tcBorders>
              <w:left w:val="single" w:sz="2" w:space="0" w:color="auto"/>
              <w:right w:val="single" w:sz="2" w:space="0" w:color="auto"/>
            </w:tcBorders>
            <w:shd w:val="clear" w:color="auto" w:fill="auto"/>
          </w:tcPr>
          <w:p w:rsidR="008F2025" w:rsidRPr="00BD20A2" w:rsidRDefault="008F2025" w:rsidP="00133849">
            <w:pPr>
              <w:pStyle w:val="TAC"/>
              <w:rPr>
                <w:lang w:eastAsia="ko-KR"/>
              </w:rPr>
            </w:pPr>
            <w:r w:rsidRPr="00BD20A2">
              <w:rPr>
                <w:rFonts w:cs="Arial"/>
              </w:rPr>
              <w:t>-43 dBm</w:t>
            </w:r>
          </w:p>
        </w:tc>
        <w:tc>
          <w:tcPr>
            <w:tcW w:w="1417" w:type="dxa"/>
            <w:tcBorders>
              <w:left w:val="single" w:sz="2" w:space="0" w:color="auto"/>
              <w:right w:val="single" w:sz="2" w:space="0" w:color="auto"/>
            </w:tcBorders>
            <w:shd w:val="clear" w:color="auto" w:fill="auto"/>
          </w:tcPr>
          <w:p w:rsidR="008F2025" w:rsidRPr="00BD20A2" w:rsidRDefault="008F2025" w:rsidP="00133849">
            <w:pPr>
              <w:pStyle w:val="TAC"/>
              <w:rPr>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8F2025" w:rsidRPr="00BD20A2" w:rsidRDefault="008F2025" w:rsidP="00133849">
            <w:pPr>
              <w:pStyle w:val="TAL"/>
              <w:rPr>
                <w:rFonts w:cs="Arial"/>
              </w:rPr>
            </w:pPr>
          </w:p>
        </w:tc>
      </w:tr>
      <w:tr w:rsidR="0063356B" w:rsidRPr="00BD20A2" w:rsidTr="008F2025">
        <w:trPr>
          <w:cantSplit/>
          <w:trHeight w:val="155"/>
          <w:jc w:val="center"/>
          <w:ins w:id="4" w:author="Huawei" w:date="2019-11-30T15:21:00Z"/>
        </w:trPr>
        <w:tc>
          <w:tcPr>
            <w:tcW w:w="1346" w:type="dxa"/>
            <w:vMerge w:val="restart"/>
            <w:shd w:val="clear" w:color="auto" w:fill="auto"/>
            <w:vAlign w:val="center"/>
          </w:tcPr>
          <w:p w:rsidR="0063356B" w:rsidRPr="00BD20A2" w:rsidRDefault="0063356B" w:rsidP="008F2025">
            <w:pPr>
              <w:pStyle w:val="TAC"/>
              <w:rPr>
                <w:ins w:id="5" w:author="Huawei" w:date="2019-11-30T15:21:00Z"/>
                <w:rFonts w:cs="Arial"/>
                <w:lang w:eastAsia="zh-CN"/>
              </w:rPr>
            </w:pPr>
            <w:ins w:id="6" w:author="Huawei" w:date="2019-11-30T15:21:00Z">
              <w:r>
                <w:rPr>
                  <w:rFonts w:cs="Arial" w:hint="eastAsia"/>
                  <w:lang w:eastAsia="zh-CN"/>
                </w:rPr>
                <w:t>N</w:t>
              </w:r>
              <w:r>
                <w:rPr>
                  <w:rFonts w:cs="Arial"/>
                  <w:lang w:eastAsia="zh-CN"/>
                </w:rPr>
                <w:t>R Band n91</w:t>
              </w:r>
            </w:ins>
          </w:p>
        </w:tc>
        <w:tc>
          <w:tcPr>
            <w:tcW w:w="1657" w:type="dxa"/>
            <w:tcBorders>
              <w:left w:val="single" w:sz="2" w:space="0" w:color="auto"/>
              <w:right w:val="single" w:sz="2" w:space="0" w:color="auto"/>
            </w:tcBorders>
            <w:shd w:val="clear" w:color="auto" w:fill="auto"/>
          </w:tcPr>
          <w:p w:rsidR="0063356B" w:rsidRPr="00BD20A2" w:rsidRDefault="0063356B" w:rsidP="008F2025">
            <w:pPr>
              <w:pStyle w:val="TAC"/>
              <w:rPr>
                <w:ins w:id="7" w:author="Huawei" w:date="2019-11-30T15:21:00Z"/>
                <w:rFonts w:cs="Arial"/>
              </w:rPr>
            </w:pPr>
            <w:ins w:id="8" w:author="Huawei" w:date="2019-11-30T15:22:00Z">
              <w:r w:rsidRPr="00BD20A2">
                <w:rPr>
                  <w:rFonts w:cs="Arial"/>
                  <w:lang w:eastAsia="ko-KR"/>
                </w:rPr>
                <w:t>1427 - 1432 MHz</w:t>
              </w:r>
            </w:ins>
          </w:p>
        </w:tc>
        <w:tc>
          <w:tcPr>
            <w:tcW w:w="851" w:type="dxa"/>
            <w:tcBorders>
              <w:left w:val="single" w:sz="2" w:space="0" w:color="auto"/>
              <w:right w:val="single" w:sz="2" w:space="0" w:color="auto"/>
            </w:tcBorders>
            <w:shd w:val="clear" w:color="auto" w:fill="auto"/>
          </w:tcPr>
          <w:p w:rsidR="0063356B" w:rsidRPr="00BD20A2" w:rsidRDefault="0063356B" w:rsidP="008F2025">
            <w:pPr>
              <w:pStyle w:val="TAC"/>
              <w:rPr>
                <w:ins w:id="9" w:author="Huawei" w:date="2019-11-30T15:21:00Z"/>
                <w:rFonts w:cs="Arial"/>
              </w:rPr>
            </w:pPr>
            <w:ins w:id="10" w:author="Huawei" w:date="2019-11-30T15:22: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63356B" w:rsidRPr="00BD20A2" w:rsidRDefault="0063356B" w:rsidP="008F2025">
            <w:pPr>
              <w:pStyle w:val="TAC"/>
              <w:rPr>
                <w:ins w:id="11" w:author="Huawei" w:date="2019-11-30T15:21:00Z"/>
                <w:rFonts w:cs="Arial"/>
              </w:rPr>
            </w:pPr>
            <w:ins w:id="12"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63356B" w:rsidRPr="00BD20A2" w:rsidRDefault="00E9027A" w:rsidP="008F2025">
            <w:pPr>
              <w:pStyle w:val="TAL"/>
              <w:rPr>
                <w:ins w:id="13" w:author="Huawei" w:date="2019-11-30T15:21:00Z"/>
                <w:rFonts w:cs="Arial"/>
              </w:rPr>
            </w:pPr>
            <w:ins w:id="14" w:author="Huawei" w:date="2019-12-02T15:20:00Z">
              <w:r w:rsidRPr="00BD20A2">
                <w:rPr>
                  <w:rFonts w:cs="Arial"/>
                </w:rPr>
                <w:t xml:space="preserve">This requirement does not apply to </w:t>
              </w:r>
              <w:r w:rsidRPr="00BD20A2">
                <w:rPr>
                  <w:rFonts w:cs="v5.0.0"/>
                </w:rPr>
                <w:t>UTRA FDD</w:t>
              </w:r>
              <w:r w:rsidRPr="00BD20A2">
                <w:rPr>
                  <w:rFonts w:cs="Arial"/>
                </w:rPr>
                <w:t xml:space="preserve"> BS operating in band </w:t>
              </w:r>
              <w:proofErr w:type="gramStart"/>
              <w:r w:rsidRPr="00BD20A2">
                <w:rPr>
                  <w:rFonts w:cs="Arial"/>
                </w:rPr>
                <w:t>XI ,</w:t>
              </w:r>
              <w:proofErr w:type="gramEnd"/>
              <w:r w:rsidRPr="00BD20A2">
                <w:rPr>
                  <w:rFonts w:cs="Arial"/>
                </w:rPr>
                <w:t xml:space="preserve"> XXI or XXXII.</w:t>
              </w:r>
            </w:ins>
          </w:p>
        </w:tc>
      </w:tr>
      <w:tr w:rsidR="00E9027A" w:rsidRPr="00BD20A2" w:rsidTr="008F2025">
        <w:trPr>
          <w:cantSplit/>
          <w:trHeight w:val="155"/>
          <w:jc w:val="center"/>
          <w:ins w:id="15" w:author="Huawei" w:date="2019-11-30T15:21:00Z"/>
        </w:trPr>
        <w:tc>
          <w:tcPr>
            <w:tcW w:w="1346" w:type="dxa"/>
            <w:vMerge/>
            <w:shd w:val="clear" w:color="auto" w:fill="auto"/>
            <w:vAlign w:val="center"/>
          </w:tcPr>
          <w:p w:rsidR="00E9027A" w:rsidRDefault="00E9027A" w:rsidP="00E9027A">
            <w:pPr>
              <w:pStyle w:val="TAC"/>
              <w:rPr>
                <w:ins w:id="16" w:author="Huawei" w:date="2019-11-30T15:21:00Z"/>
                <w:rFonts w:cs="Arial"/>
                <w:lang w:eastAsia="zh-CN"/>
              </w:rPr>
            </w:pPr>
          </w:p>
        </w:tc>
        <w:tc>
          <w:tcPr>
            <w:tcW w:w="1657" w:type="dxa"/>
            <w:tcBorders>
              <w:left w:val="single" w:sz="2" w:space="0" w:color="auto"/>
              <w:right w:val="single" w:sz="2" w:space="0" w:color="auto"/>
            </w:tcBorders>
            <w:shd w:val="clear" w:color="auto" w:fill="auto"/>
          </w:tcPr>
          <w:p w:rsidR="00E9027A" w:rsidRPr="00BD20A2" w:rsidRDefault="00E9027A" w:rsidP="00E9027A">
            <w:pPr>
              <w:pStyle w:val="TAC"/>
              <w:rPr>
                <w:ins w:id="17" w:author="Huawei" w:date="2019-11-30T15:21:00Z"/>
                <w:rFonts w:cs="Arial"/>
              </w:rPr>
            </w:pPr>
            <w:ins w:id="18" w:author="Huawei" w:date="2019-11-30T15:22:00Z">
              <w:r w:rsidRPr="00BD20A2">
                <w:t>832 – 862 MHz</w:t>
              </w:r>
            </w:ins>
          </w:p>
        </w:tc>
        <w:tc>
          <w:tcPr>
            <w:tcW w:w="851" w:type="dxa"/>
            <w:tcBorders>
              <w:left w:val="single" w:sz="2" w:space="0" w:color="auto"/>
              <w:right w:val="single" w:sz="2" w:space="0" w:color="auto"/>
            </w:tcBorders>
            <w:shd w:val="clear" w:color="auto" w:fill="auto"/>
          </w:tcPr>
          <w:p w:rsidR="00E9027A" w:rsidRPr="00BD20A2" w:rsidRDefault="00E9027A" w:rsidP="00E9027A">
            <w:pPr>
              <w:pStyle w:val="TAC"/>
              <w:rPr>
                <w:ins w:id="19" w:author="Huawei" w:date="2019-11-30T15:21:00Z"/>
                <w:rFonts w:cs="Arial"/>
              </w:rPr>
            </w:pPr>
            <w:ins w:id="20" w:author="Huawei" w:date="2019-11-30T15:22: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E9027A" w:rsidRPr="00BD20A2" w:rsidRDefault="00E9027A" w:rsidP="00E9027A">
            <w:pPr>
              <w:pStyle w:val="TAC"/>
              <w:rPr>
                <w:ins w:id="21" w:author="Huawei" w:date="2019-11-30T15:21:00Z"/>
                <w:rFonts w:cs="Arial"/>
              </w:rPr>
            </w:pPr>
            <w:ins w:id="22"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E9027A" w:rsidRPr="00BD20A2" w:rsidRDefault="00E9027A" w:rsidP="00E9027A">
            <w:pPr>
              <w:pStyle w:val="TAL"/>
              <w:rPr>
                <w:ins w:id="23" w:author="Huawei" w:date="2019-11-30T15:21:00Z"/>
                <w:rFonts w:cs="Arial"/>
              </w:rPr>
            </w:pPr>
            <w:ins w:id="24" w:author="Huawei" w:date="2019-12-02T15:17:00Z">
              <w:r w:rsidRPr="00BD20A2">
                <w:rPr>
                  <w:rFonts w:cs="Arial"/>
                </w:rPr>
                <w:t>This requirement does not apply to UTRA FDD BS operating in band XX, since it is already covered by the requirement in subclause 9.7.6.3.2.</w:t>
              </w:r>
            </w:ins>
          </w:p>
        </w:tc>
      </w:tr>
      <w:tr w:rsidR="00E9027A" w:rsidRPr="00BD20A2" w:rsidTr="008F2025">
        <w:trPr>
          <w:cantSplit/>
          <w:trHeight w:val="155"/>
          <w:jc w:val="center"/>
          <w:ins w:id="25" w:author="Huawei" w:date="2019-11-30T15:21:00Z"/>
        </w:trPr>
        <w:tc>
          <w:tcPr>
            <w:tcW w:w="1346" w:type="dxa"/>
            <w:vMerge w:val="restart"/>
            <w:shd w:val="clear" w:color="auto" w:fill="auto"/>
            <w:vAlign w:val="center"/>
          </w:tcPr>
          <w:p w:rsidR="00E9027A" w:rsidRPr="00BD20A2" w:rsidRDefault="00E9027A" w:rsidP="00E9027A">
            <w:pPr>
              <w:pStyle w:val="TAC"/>
              <w:rPr>
                <w:ins w:id="26" w:author="Huawei" w:date="2019-11-30T15:21:00Z"/>
                <w:rFonts w:cs="Arial"/>
                <w:lang w:eastAsia="ko-KR"/>
              </w:rPr>
            </w:pPr>
            <w:ins w:id="27" w:author="Huawei" w:date="2019-11-30T15:21:00Z">
              <w:r>
                <w:rPr>
                  <w:rFonts w:cs="Arial" w:hint="eastAsia"/>
                  <w:lang w:eastAsia="zh-CN"/>
                </w:rPr>
                <w:t>N</w:t>
              </w:r>
              <w:r>
                <w:rPr>
                  <w:rFonts w:cs="Arial"/>
                  <w:lang w:eastAsia="zh-CN"/>
                </w:rPr>
                <w:t>R Band n92</w:t>
              </w:r>
            </w:ins>
          </w:p>
        </w:tc>
        <w:tc>
          <w:tcPr>
            <w:tcW w:w="1657" w:type="dxa"/>
            <w:tcBorders>
              <w:left w:val="single" w:sz="2" w:space="0" w:color="auto"/>
              <w:right w:val="single" w:sz="2" w:space="0" w:color="auto"/>
            </w:tcBorders>
            <w:shd w:val="clear" w:color="auto" w:fill="auto"/>
          </w:tcPr>
          <w:p w:rsidR="00E9027A" w:rsidRPr="00BD20A2" w:rsidRDefault="00E9027A" w:rsidP="00E9027A">
            <w:pPr>
              <w:pStyle w:val="TAC"/>
              <w:rPr>
                <w:ins w:id="28" w:author="Huawei" w:date="2019-11-30T15:21:00Z"/>
                <w:rFonts w:cs="Arial"/>
              </w:rPr>
            </w:pPr>
            <w:ins w:id="29" w:author="Huawei" w:date="2019-11-30T15:22:00Z">
              <w:r w:rsidRPr="00BD20A2">
                <w:rPr>
                  <w:rFonts w:cs="Arial"/>
                  <w:lang w:eastAsia="ko-KR"/>
                </w:rPr>
                <w:t>1432 - 1517 MHz</w:t>
              </w:r>
            </w:ins>
          </w:p>
        </w:tc>
        <w:tc>
          <w:tcPr>
            <w:tcW w:w="851" w:type="dxa"/>
            <w:tcBorders>
              <w:left w:val="single" w:sz="2" w:space="0" w:color="auto"/>
              <w:right w:val="single" w:sz="2" w:space="0" w:color="auto"/>
            </w:tcBorders>
            <w:shd w:val="clear" w:color="auto" w:fill="auto"/>
          </w:tcPr>
          <w:p w:rsidR="00E9027A" w:rsidRPr="00BD20A2" w:rsidRDefault="00E9027A" w:rsidP="00E9027A">
            <w:pPr>
              <w:pStyle w:val="TAC"/>
              <w:rPr>
                <w:ins w:id="30" w:author="Huawei" w:date="2019-11-30T15:21:00Z"/>
                <w:rFonts w:cs="Arial"/>
              </w:rPr>
            </w:pPr>
            <w:ins w:id="31" w:author="Huawei" w:date="2019-11-30T15:22: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E9027A" w:rsidRPr="00BD20A2" w:rsidRDefault="00E9027A" w:rsidP="00E9027A">
            <w:pPr>
              <w:pStyle w:val="TAC"/>
              <w:rPr>
                <w:ins w:id="32" w:author="Huawei" w:date="2019-11-30T15:21:00Z"/>
                <w:rFonts w:cs="Arial"/>
              </w:rPr>
            </w:pPr>
            <w:ins w:id="33"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E9027A" w:rsidRPr="00BD20A2" w:rsidRDefault="00E9027A" w:rsidP="00E9027A">
            <w:pPr>
              <w:pStyle w:val="TAL"/>
              <w:rPr>
                <w:ins w:id="34" w:author="Huawei" w:date="2019-11-30T15:21:00Z"/>
                <w:rFonts w:cs="Arial"/>
              </w:rPr>
            </w:pPr>
            <w:ins w:id="35" w:author="Huawei" w:date="2019-12-02T15:20:00Z">
              <w:r w:rsidRPr="00BD20A2">
                <w:rPr>
                  <w:rFonts w:cs="Arial"/>
                </w:rPr>
                <w:t xml:space="preserve">This requirement does not apply to </w:t>
              </w:r>
              <w:r w:rsidRPr="00BD20A2">
                <w:rPr>
                  <w:rFonts w:cs="v5.0.0"/>
                </w:rPr>
                <w:t>UTRA FDD</w:t>
              </w:r>
              <w:r w:rsidRPr="00BD20A2">
                <w:rPr>
                  <w:rFonts w:cs="Arial"/>
                </w:rPr>
                <w:t xml:space="preserve"> BS operating in band </w:t>
              </w:r>
              <w:proofErr w:type="gramStart"/>
              <w:r w:rsidRPr="00BD20A2">
                <w:rPr>
                  <w:rFonts w:cs="Arial"/>
                </w:rPr>
                <w:t>XI ,</w:t>
              </w:r>
              <w:proofErr w:type="gramEnd"/>
              <w:r w:rsidRPr="00BD20A2">
                <w:rPr>
                  <w:rFonts w:cs="Arial"/>
                </w:rPr>
                <w:t xml:space="preserve"> XXI or XXXII.</w:t>
              </w:r>
            </w:ins>
          </w:p>
        </w:tc>
      </w:tr>
      <w:tr w:rsidR="00E9027A" w:rsidRPr="00BD20A2" w:rsidTr="008F2025">
        <w:trPr>
          <w:cantSplit/>
          <w:trHeight w:val="155"/>
          <w:jc w:val="center"/>
          <w:ins w:id="36" w:author="Huawei" w:date="2019-11-30T15:21:00Z"/>
        </w:trPr>
        <w:tc>
          <w:tcPr>
            <w:tcW w:w="1346" w:type="dxa"/>
            <w:vMerge/>
            <w:shd w:val="clear" w:color="auto" w:fill="auto"/>
            <w:vAlign w:val="center"/>
          </w:tcPr>
          <w:p w:rsidR="00E9027A" w:rsidRDefault="00E9027A" w:rsidP="00E9027A">
            <w:pPr>
              <w:pStyle w:val="TAC"/>
              <w:rPr>
                <w:ins w:id="37" w:author="Huawei" w:date="2019-11-30T15:21:00Z"/>
                <w:rFonts w:cs="Arial"/>
                <w:lang w:eastAsia="zh-CN"/>
              </w:rPr>
            </w:pPr>
          </w:p>
        </w:tc>
        <w:tc>
          <w:tcPr>
            <w:tcW w:w="1657" w:type="dxa"/>
            <w:tcBorders>
              <w:left w:val="single" w:sz="2" w:space="0" w:color="auto"/>
              <w:right w:val="single" w:sz="2" w:space="0" w:color="auto"/>
            </w:tcBorders>
            <w:shd w:val="clear" w:color="auto" w:fill="auto"/>
          </w:tcPr>
          <w:p w:rsidR="00E9027A" w:rsidRPr="00BD20A2" w:rsidRDefault="00E9027A" w:rsidP="00E9027A">
            <w:pPr>
              <w:pStyle w:val="TAC"/>
              <w:rPr>
                <w:ins w:id="38" w:author="Huawei" w:date="2019-11-30T15:21:00Z"/>
                <w:rFonts w:cs="Arial"/>
              </w:rPr>
            </w:pPr>
            <w:ins w:id="39" w:author="Huawei" w:date="2019-11-30T15:22:00Z">
              <w:r w:rsidRPr="00BD20A2">
                <w:t>832 – 862 MHz</w:t>
              </w:r>
            </w:ins>
          </w:p>
        </w:tc>
        <w:tc>
          <w:tcPr>
            <w:tcW w:w="851" w:type="dxa"/>
            <w:tcBorders>
              <w:left w:val="single" w:sz="2" w:space="0" w:color="auto"/>
              <w:right w:val="single" w:sz="2" w:space="0" w:color="auto"/>
            </w:tcBorders>
            <w:shd w:val="clear" w:color="auto" w:fill="auto"/>
          </w:tcPr>
          <w:p w:rsidR="00E9027A" w:rsidRPr="00BD20A2" w:rsidRDefault="00E9027A" w:rsidP="00E9027A">
            <w:pPr>
              <w:pStyle w:val="TAC"/>
              <w:rPr>
                <w:ins w:id="40" w:author="Huawei" w:date="2019-11-30T15:21:00Z"/>
                <w:rFonts w:cs="Arial"/>
              </w:rPr>
            </w:pPr>
            <w:ins w:id="41" w:author="Huawei" w:date="2019-11-30T15:22: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E9027A" w:rsidRPr="00BD20A2" w:rsidRDefault="00E9027A" w:rsidP="00E9027A">
            <w:pPr>
              <w:pStyle w:val="TAC"/>
              <w:rPr>
                <w:ins w:id="42" w:author="Huawei" w:date="2019-11-30T15:21:00Z"/>
                <w:rFonts w:cs="Arial"/>
              </w:rPr>
            </w:pPr>
            <w:ins w:id="43"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E9027A" w:rsidRPr="00BD20A2" w:rsidRDefault="00E9027A" w:rsidP="00E9027A">
            <w:pPr>
              <w:pStyle w:val="TAL"/>
              <w:rPr>
                <w:ins w:id="44" w:author="Huawei" w:date="2019-11-30T15:21:00Z"/>
                <w:rFonts w:cs="Arial"/>
              </w:rPr>
            </w:pPr>
            <w:ins w:id="45" w:author="Huawei" w:date="2019-12-02T15:17:00Z">
              <w:r w:rsidRPr="00BD20A2">
                <w:rPr>
                  <w:rFonts w:cs="Arial"/>
                </w:rPr>
                <w:t>This requirement does not apply to UTRA FDD BS operating in band XX, since it is already covered by the requirement in subclause 9.7.6.3.2.</w:t>
              </w:r>
            </w:ins>
          </w:p>
        </w:tc>
      </w:tr>
      <w:tr w:rsidR="00E9027A" w:rsidRPr="00BD20A2" w:rsidTr="008F2025">
        <w:trPr>
          <w:cantSplit/>
          <w:trHeight w:val="155"/>
          <w:jc w:val="center"/>
          <w:ins w:id="46" w:author="Huawei" w:date="2019-11-30T15:21:00Z"/>
        </w:trPr>
        <w:tc>
          <w:tcPr>
            <w:tcW w:w="1346" w:type="dxa"/>
            <w:vMerge w:val="restart"/>
            <w:shd w:val="clear" w:color="auto" w:fill="auto"/>
            <w:vAlign w:val="center"/>
          </w:tcPr>
          <w:p w:rsidR="00E9027A" w:rsidRPr="00BD20A2" w:rsidRDefault="00E9027A" w:rsidP="00E9027A">
            <w:pPr>
              <w:pStyle w:val="TAC"/>
              <w:rPr>
                <w:ins w:id="47" w:author="Huawei" w:date="2019-11-30T15:21:00Z"/>
                <w:rFonts w:cs="Arial"/>
                <w:lang w:eastAsia="ko-KR"/>
              </w:rPr>
            </w:pPr>
            <w:ins w:id="48" w:author="Huawei" w:date="2019-11-30T15:21:00Z">
              <w:r>
                <w:rPr>
                  <w:rFonts w:cs="Arial" w:hint="eastAsia"/>
                  <w:lang w:eastAsia="zh-CN"/>
                </w:rPr>
                <w:t>N</w:t>
              </w:r>
              <w:r>
                <w:rPr>
                  <w:rFonts w:cs="Arial"/>
                  <w:lang w:eastAsia="zh-CN"/>
                </w:rPr>
                <w:t>R Band n93</w:t>
              </w:r>
            </w:ins>
          </w:p>
        </w:tc>
        <w:tc>
          <w:tcPr>
            <w:tcW w:w="1657" w:type="dxa"/>
            <w:tcBorders>
              <w:left w:val="single" w:sz="2" w:space="0" w:color="auto"/>
              <w:right w:val="single" w:sz="2" w:space="0" w:color="auto"/>
            </w:tcBorders>
            <w:shd w:val="clear" w:color="auto" w:fill="auto"/>
          </w:tcPr>
          <w:p w:rsidR="00E9027A" w:rsidRPr="00BD20A2" w:rsidRDefault="00E9027A" w:rsidP="00E9027A">
            <w:pPr>
              <w:pStyle w:val="TAC"/>
              <w:rPr>
                <w:ins w:id="49" w:author="Huawei" w:date="2019-11-30T15:21:00Z"/>
                <w:rFonts w:cs="Arial"/>
              </w:rPr>
            </w:pPr>
            <w:ins w:id="50" w:author="Huawei" w:date="2019-11-30T15:22:00Z">
              <w:r w:rsidRPr="00BD20A2">
                <w:rPr>
                  <w:rFonts w:cs="Arial"/>
                  <w:lang w:eastAsia="ko-KR"/>
                </w:rPr>
                <w:t>1427 - 1432 MHz</w:t>
              </w:r>
            </w:ins>
          </w:p>
        </w:tc>
        <w:tc>
          <w:tcPr>
            <w:tcW w:w="851" w:type="dxa"/>
            <w:tcBorders>
              <w:left w:val="single" w:sz="2" w:space="0" w:color="auto"/>
              <w:right w:val="single" w:sz="2" w:space="0" w:color="auto"/>
            </w:tcBorders>
            <w:shd w:val="clear" w:color="auto" w:fill="auto"/>
          </w:tcPr>
          <w:p w:rsidR="00E9027A" w:rsidRPr="00BD20A2" w:rsidRDefault="00E9027A" w:rsidP="00E9027A">
            <w:pPr>
              <w:pStyle w:val="TAC"/>
              <w:rPr>
                <w:ins w:id="51" w:author="Huawei" w:date="2019-11-30T15:21:00Z"/>
                <w:rFonts w:cs="Arial"/>
              </w:rPr>
            </w:pPr>
            <w:ins w:id="52" w:author="Huawei" w:date="2019-11-30T15:22: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E9027A" w:rsidRPr="00BD20A2" w:rsidRDefault="00E9027A" w:rsidP="00E9027A">
            <w:pPr>
              <w:pStyle w:val="TAC"/>
              <w:rPr>
                <w:ins w:id="53" w:author="Huawei" w:date="2019-11-30T15:21:00Z"/>
                <w:rFonts w:cs="Arial"/>
              </w:rPr>
            </w:pPr>
            <w:ins w:id="54"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E9027A" w:rsidRPr="00BD20A2" w:rsidRDefault="00E9027A" w:rsidP="00E9027A">
            <w:pPr>
              <w:pStyle w:val="TAL"/>
              <w:rPr>
                <w:ins w:id="55" w:author="Huawei" w:date="2019-11-30T15:21:00Z"/>
                <w:rFonts w:cs="Arial"/>
              </w:rPr>
            </w:pPr>
            <w:ins w:id="56" w:author="Huawei" w:date="2019-12-02T15:20:00Z">
              <w:r w:rsidRPr="00BD20A2">
                <w:rPr>
                  <w:rFonts w:cs="Arial"/>
                </w:rPr>
                <w:t xml:space="preserve">This requirement does not apply to </w:t>
              </w:r>
              <w:r w:rsidRPr="00BD20A2">
                <w:rPr>
                  <w:rFonts w:cs="v5.0.0"/>
                </w:rPr>
                <w:t>UTRA FDD</w:t>
              </w:r>
              <w:r w:rsidRPr="00BD20A2">
                <w:rPr>
                  <w:rFonts w:cs="Arial"/>
                </w:rPr>
                <w:t xml:space="preserve"> BS operating in band </w:t>
              </w:r>
              <w:proofErr w:type="gramStart"/>
              <w:r w:rsidRPr="00BD20A2">
                <w:rPr>
                  <w:rFonts w:cs="Arial"/>
                </w:rPr>
                <w:t>XI ,</w:t>
              </w:r>
              <w:proofErr w:type="gramEnd"/>
              <w:r w:rsidRPr="00BD20A2">
                <w:rPr>
                  <w:rFonts w:cs="Arial"/>
                </w:rPr>
                <w:t xml:space="preserve"> XXI or XXXII.</w:t>
              </w:r>
            </w:ins>
          </w:p>
        </w:tc>
      </w:tr>
      <w:tr w:rsidR="00E9027A" w:rsidRPr="00BD20A2" w:rsidTr="008F2025">
        <w:trPr>
          <w:cantSplit/>
          <w:trHeight w:val="155"/>
          <w:jc w:val="center"/>
          <w:ins w:id="57" w:author="Huawei" w:date="2019-11-30T15:21:00Z"/>
        </w:trPr>
        <w:tc>
          <w:tcPr>
            <w:tcW w:w="1346" w:type="dxa"/>
            <w:vMerge/>
            <w:shd w:val="clear" w:color="auto" w:fill="auto"/>
            <w:vAlign w:val="center"/>
          </w:tcPr>
          <w:p w:rsidR="00E9027A" w:rsidRDefault="00E9027A" w:rsidP="00E9027A">
            <w:pPr>
              <w:pStyle w:val="TAC"/>
              <w:rPr>
                <w:ins w:id="58" w:author="Huawei" w:date="2019-11-30T15:21:00Z"/>
                <w:rFonts w:cs="Arial"/>
                <w:lang w:eastAsia="zh-CN"/>
              </w:rPr>
            </w:pPr>
          </w:p>
        </w:tc>
        <w:tc>
          <w:tcPr>
            <w:tcW w:w="1657" w:type="dxa"/>
            <w:tcBorders>
              <w:left w:val="single" w:sz="2" w:space="0" w:color="auto"/>
              <w:right w:val="single" w:sz="2" w:space="0" w:color="auto"/>
            </w:tcBorders>
            <w:shd w:val="clear" w:color="auto" w:fill="auto"/>
          </w:tcPr>
          <w:p w:rsidR="00E9027A" w:rsidRPr="00BD20A2" w:rsidRDefault="00E9027A" w:rsidP="00E9027A">
            <w:pPr>
              <w:pStyle w:val="TAC"/>
              <w:rPr>
                <w:ins w:id="59" w:author="Huawei" w:date="2019-11-30T15:21:00Z"/>
                <w:rFonts w:cs="Arial"/>
              </w:rPr>
            </w:pPr>
            <w:ins w:id="60" w:author="Huawei" w:date="2019-11-30T15:22:00Z">
              <w:r w:rsidRPr="00BD20A2">
                <w:t>880 – 915 MHz</w:t>
              </w:r>
            </w:ins>
          </w:p>
        </w:tc>
        <w:tc>
          <w:tcPr>
            <w:tcW w:w="851" w:type="dxa"/>
            <w:tcBorders>
              <w:left w:val="single" w:sz="2" w:space="0" w:color="auto"/>
              <w:right w:val="single" w:sz="2" w:space="0" w:color="auto"/>
            </w:tcBorders>
            <w:shd w:val="clear" w:color="auto" w:fill="auto"/>
          </w:tcPr>
          <w:p w:rsidR="00E9027A" w:rsidRPr="00BD20A2" w:rsidRDefault="00E9027A" w:rsidP="00E9027A">
            <w:pPr>
              <w:pStyle w:val="TAC"/>
              <w:rPr>
                <w:ins w:id="61" w:author="Huawei" w:date="2019-11-30T15:21:00Z"/>
                <w:rFonts w:cs="Arial"/>
              </w:rPr>
            </w:pPr>
            <w:ins w:id="62" w:author="Huawei" w:date="2019-11-30T15:22: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E9027A" w:rsidRPr="00BD20A2" w:rsidRDefault="00E9027A" w:rsidP="00E9027A">
            <w:pPr>
              <w:pStyle w:val="TAC"/>
              <w:rPr>
                <w:ins w:id="63" w:author="Huawei" w:date="2019-11-30T15:21:00Z"/>
                <w:rFonts w:cs="Arial"/>
              </w:rPr>
            </w:pPr>
            <w:ins w:id="64"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E9027A" w:rsidRPr="00BD20A2" w:rsidRDefault="00E9027A" w:rsidP="00E9027A">
            <w:pPr>
              <w:pStyle w:val="TAL"/>
              <w:rPr>
                <w:ins w:id="65" w:author="Huawei" w:date="2019-11-30T15:21:00Z"/>
                <w:rFonts w:cs="Arial"/>
              </w:rPr>
            </w:pPr>
            <w:ins w:id="66" w:author="Huawei" w:date="2019-12-02T15:19:00Z">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ins>
          </w:p>
        </w:tc>
      </w:tr>
      <w:tr w:rsidR="00E9027A" w:rsidRPr="00BD20A2" w:rsidTr="008F2025">
        <w:trPr>
          <w:cantSplit/>
          <w:trHeight w:val="155"/>
          <w:jc w:val="center"/>
          <w:ins w:id="67" w:author="Huawei" w:date="2019-11-30T15:21:00Z"/>
        </w:trPr>
        <w:tc>
          <w:tcPr>
            <w:tcW w:w="1346" w:type="dxa"/>
            <w:vMerge w:val="restart"/>
            <w:shd w:val="clear" w:color="auto" w:fill="auto"/>
            <w:vAlign w:val="center"/>
          </w:tcPr>
          <w:p w:rsidR="00E9027A" w:rsidRPr="00BD20A2" w:rsidRDefault="00E9027A" w:rsidP="00E9027A">
            <w:pPr>
              <w:pStyle w:val="TAC"/>
              <w:rPr>
                <w:ins w:id="68" w:author="Huawei" w:date="2019-11-30T15:21:00Z"/>
                <w:rFonts w:cs="Arial"/>
                <w:lang w:eastAsia="ko-KR"/>
              </w:rPr>
            </w:pPr>
            <w:ins w:id="69" w:author="Huawei" w:date="2019-11-30T15:21:00Z">
              <w:r>
                <w:rPr>
                  <w:rFonts w:cs="Arial" w:hint="eastAsia"/>
                  <w:lang w:eastAsia="zh-CN"/>
                </w:rPr>
                <w:t>N</w:t>
              </w:r>
              <w:r>
                <w:rPr>
                  <w:rFonts w:cs="Arial"/>
                  <w:lang w:eastAsia="zh-CN"/>
                </w:rPr>
                <w:t>R Band n94</w:t>
              </w:r>
            </w:ins>
          </w:p>
        </w:tc>
        <w:tc>
          <w:tcPr>
            <w:tcW w:w="1657" w:type="dxa"/>
            <w:tcBorders>
              <w:left w:val="single" w:sz="2" w:space="0" w:color="auto"/>
              <w:right w:val="single" w:sz="2" w:space="0" w:color="auto"/>
            </w:tcBorders>
            <w:shd w:val="clear" w:color="auto" w:fill="auto"/>
          </w:tcPr>
          <w:p w:rsidR="00E9027A" w:rsidRPr="00BD20A2" w:rsidRDefault="00E9027A" w:rsidP="00E9027A">
            <w:pPr>
              <w:pStyle w:val="TAC"/>
              <w:rPr>
                <w:ins w:id="70" w:author="Huawei" w:date="2019-11-30T15:21:00Z"/>
                <w:rFonts w:cs="Arial"/>
              </w:rPr>
            </w:pPr>
            <w:ins w:id="71" w:author="Huawei" w:date="2019-11-30T15:22:00Z">
              <w:r w:rsidRPr="00BD20A2">
                <w:rPr>
                  <w:rFonts w:cs="Arial"/>
                  <w:lang w:eastAsia="ko-KR"/>
                </w:rPr>
                <w:t>1432 - 1517 MHz</w:t>
              </w:r>
            </w:ins>
          </w:p>
        </w:tc>
        <w:tc>
          <w:tcPr>
            <w:tcW w:w="851" w:type="dxa"/>
            <w:tcBorders>
              <w:left w:val="single" w:sz="2" w:space="0" w:color="auto"/>
              <w:right w:val="single" w:sz="2" w:space="0" w:color="auto"/>
            </w:tcBorders>
            <w:shd w:val="clear" w:color="auto" w:fill="auto"/>
          </w:tcPr>
          <w:p w:rsidR="00E9027A" w:rsidRPr="00BD20A2" w:rsidRDefault="00E9027A" w:rsidP="00E9027A">
            <w:pPr>
              <w:pStyle w:val="TAC"/>
              <w:rPr>
                <w:ins w:id="72" w:author="Huawei" w:date="2019-11-30T15:21:00Z"/>
                <w:rFonts w:cs="Arial"/>
              </w:rPr>
            </w:pPr>
            <w:ins w:id="73" w:author="Huawei" w:date="2019-11-30T15:22:00Z">
              <w:r w:rsidRPr="00BD20A2">
                <w:rPr>
                  <w:rFonts w:cs="Arial"/>
                  <w:lang w:eastAsia="ko-KR"/>
                </w:rPr>
                <w:t>-46 dBm</w:t>
              </w:r>
            </w:ins>
          </w:p>
        </w:tc>
        <w:tc>
          <w:tcPr>
            <w:tcW w:w="1417" w:type="dxa"/>
            <w:tcBorders>
              <w:left w:val="single" w:sz="2" w:space="0" w:color="auto"/>
              <w:right w:val="single" w:sz="2" w:space="0" w:color="auto"/>
            </w:tcBorders>
            <w:shd w:val="clear" w:color="auto" w:fill="auto"/>
          </w:tcPr>
          <w:p w:rsidR="00E9027A" w:rsidRPr="00BD20A2" w:rsidRDefault="00E9027A" w:rsidP="00E9027A">
            <w:pPr>
              <w:pStyle w:val="TAC"/>
              <w:rPr>
                <w:ins w:id="74" w:author="Huawei" w:date="2019-11-30T15:21:00Z"/>
                <w:rFonts w:cs="Arial"/>
              </w:rPr>
            </w:pPr>
            <w:ins w:id="75"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E9027A" w:rsidRPr="00BD20A2" w:rsidRDefault="00E9027A" w:rsidP="00E9027A">
            <w:pPr>
              <w:pStyle w:val="TAL"/>
              <w:rPr>
                <w:ins w:id="76" w:author="Huawei" w:date="2019-11-30T15:21:00Z"/>
                <w:rFonts w:cs="Arial"/>
              </w:rPr>
            </w:pPr>
            <w:ins w:id="77" w:author="Huawei" w:date="2019-12-02T15:20:00Z">
              <w:r w:rsidRPr="00BD20A2">
                <w:rPr>
                  <w:rFonts w:cs="Arial"/>
                </w:rPr>
                <w:t xml:space="preserve">This requirement does not apply to </w:t>
              </w:r>
              <w:r w:rsidRPr="00BD20A2">
                <w:rPr>
                  <w:rFonts w:cs="v5.0.0"/>
                </w:rPr>
                <w:t>UTRA FDD</w:t>
              </w:r>
              <w:r w:rsidRPr="00BD20A2">
                <w:rPr>
                  <w:rFonts w:cs="Arial"/>
                </w:rPr>
                <w:t xml:space="preserve"> BS operating in band </w:t>
              </w:r>
              <w:proofErr w:type="gramStart"/>
              <w:r w:rsidRPr="00BD20A2">
                <w:rPr>
                  <w:rFonts w:cs="Arial"/>
                </w:rPr>
                <w:t>XI ,</w:t>
              </w:r>
              <w:proofErr w:type="gramEnd"/>
              <w:r w:rsidRPr="00BD20A2">
                <w:rPr>
                  <w:rFonts w:cs="Arial"/>
                </w:rPr>
                <w:t xml:space="preserve"> XXI or XXXII.</w:t>
              </w:r>
            </w:ins>
          </w:p>
        </w:tc>
      </w:tr>
      <w:tr w:rsidR="00E9027A" w:rsidRPr="00BD20A2" w:rsidTr="008F2025">
        <w:trPr>
          <w:cantSplit/>
          <w:trHeight w:val="155"/>
          <w:jc w:val="center"/>
          <w:ins w:id="78" w:author="Huawei" w:date="2019-11-30T15:21:00Z"/>
        </w:trPr>
        <w:tc>
          <w:tcPr>
            <w:tcW w:w="1346" w:type="dxa"/>
            <w:vMerge/>
            <w:shd w:val="clear" w:color="auto" w:fill="auto"/>
            <w:vAlign w:val="center"/>
          </w:tcPr>
          <w:p w:rsidR="00E9027A" w:rsidRDefault="00E9027A" w:rsidP="00E9027A">
            <w:pPr>
              <w:pStyle w:val="TAC"/>
              <w:rPr>
                <w:ins w:id="79" w:author="Huawei" w:date="2019-11-30T15:21:00Z"/>
                <w:rFonts w:cs="Arial"/>
                <w:lang w:eastAsia="zh-CN"/>
              </w:rPr>
            </w:pPr>
          </w:p>
        </w:tc>
        <w:tc>
          <w:tcPr>
            <w:tcW w:w="1657" w:type="dxa"/>
            <w:tcBorders>
              <w:left w:val="single" w:sz="2" w:space="0" w:color="auto"/>
              <w:right w:val="single" w:sz="2" w:space="0" w:color="auto"/>
            </w:tcBorders>
            <w:shd w:val="clear" w:color="auto" w:fill="auto"/>
          </w:tcPr>
          <w:p w:rsidR="00E9027A" w:rsidRPr="00BD20A2" w:rsidRDefault="00E9027A" w:rsidP="00E9027A">
            <w:pPr>
              <w:pStyle w:val="TAC"/>
              <w:rPr>
                <w:ins w:id="80" w:author="Huawei" w:date="2019-11-30T15:21:00Z"/>
                <w:rFonts w:cs="Arial"/>
              </w:rPr>
            </w:pPr>
            <w:ins w:id="81" w:author="Huawei" w:date="2019-11-30T15:22:00Z">
              <w:r w:rsidRPr="00BD20A2">
                <w:t>880 – 915 MHz</w:t>
              </w:r>
            </w:ins>
          </w:p>
        </w:tc>
        <w:tc>
          <w:tcPr>
            <w:tcW w:w="851" w:type="dxa"/>
            <w:tcBorders>
              <w:left w:val="single" w:sz="2" w:space="0" w:color="auto"/>
              <w:right w:val="single" w:sz="2" w:space="0" w:color="auto"/>
            </w:tcBorders>
            <w:shd w:val="clear" w:color="auto" w:fill="auto"/>
          </w:tcPr>
          <w:p w:rsidR="00E9027A" w:rsidRPr="00BD20A2" w:rsidRDefault="00E9027A" w:rsidP="00E9027A">
            <w:pPr>
              <w:pStyle w:val="TAC"/>
              <w:rPr>
                <w:ins w:id="82" w:author="Huawei" w:date="2019-11-30T15:21:00Z"/>
                <w:rFonts w:cs="Arial"/>
              </w:rPr>
            </w:pPr>
            <w:ins w:id="83" w:author="Huawei" w:date="2019-11-30T15:22:00Z">
              <w:r w:rsidRPr="00BD20A2">
                <w:rPr>
                  <w:rFonts w:cs="Arial"/>
                  <w:lang w:eastAsia="ko-KR"/>
                </w:rPr>
                <w:t>-43 dBm</w:t>
              </w:r>
            </w:ins>
          </w:p>
        </w:tc>
        <w:tc>
          <w:tcPr>
            <w:tcW w:w="1417" w:type="dxa"/>
            <w:tcBorders>
              <w:left w:val="single" w:sz="2" w:space="0" w:color="auto"/>
              <w:right w:val="single" w:sz="2" w:space="0" w:color="auto"/>
            </w:tcBorders>
            <w:shd w:val="clear" w:color="auto" w:fill="auto"/>
          </w:tcPr>
          <w:p w:rsidR="00E9027A" w:rsidRPr="00BD20A2" w:rsidRDefault="00E9027A" w:rsidP="00E9027A">
            <w:pPr>
              <w:pStyle w:val="TAC"/>
              <w:rPr>
                <w:ins w:id="84" w:author="Huawei" w:date="2019-11-30T15:21:00Z"/>
                <w:rFonts w:cs="Arial"/>
              </w:rPr>
            </w:pPr>
            <w:ins w:id="85" w:author="Huawei" w:date="2019-11-30T15:22:00Z">
              <w:r w:rsidRPr="006473EB">
                <w:rPr>
                  <w:rFonts w:cs="Arial"/>
                </w:rPr>
                <w:t>1 MHz</w:t>
              </w:r>
            </w:ins>
          </w:p>
        </w:tc>
        <w:tc>
          <w:tcPr>
            <w:tcW w:w="4422" w:type="dxa"/>
            <w:tcBorders>
              <w:left w:val="single" w:sz="2" w:space="0" w:color="auto"/>
              <w:right w:val="single" w:sz="2" w:space="0" w:color="auto"/>
            </w:tcBorders>
            <w:shd w:val="clear" w:color="auto" w:fill="auto"/>
          </w:tcPr>
          <w:p w:rsidR="00E9027A" w:rsidRPr="00BD20A2" w:rsidRDefault="00E9027A" w:rsidP="00E9027A">
            <w:pPr>
              <w:pStyle w:val="TAL"/>
              <w:rPr>
                <w:ins w:id="86" w:author="Huawei" w:date="2019-11-30T15:21:00Z"/>
                <w:rFonts w:cs="Arial"/>
              </w:rPr>
            </w:pPr>
            <w:ins w:id="87" w:author="Huawei" w:date="2019-12-02T15:19:00Z">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ins>
          </w:p>
        </w:tc>
      </w:tr>
      <w:tr w:rsidR="00E9027A" w:rsidRPr="00BD20A2" w:rsidTr="008F2025">
        <w:trPr>
          <w:cantSplit/>
          <w:trHeight w:val="155"/>
          <w:jc w:val="center"/>
        </w:trPr>
        <w:tc>
          <w:tcPr>
            <w:tcW w:w="9693" w:type="dxa"/>
            <w:gridSpan w:val="5"/>
            <w:tcBorders>
              <w:right w:val="single" w:sz="2" w:space="0" w:color="auto"/>
            </w:tcBorders>
            <w:shd w:val="clear" w:color="auto" w:fill="auto"/>
          </w:tcPr>
          <w:p w:rsidR="00E9027A" w:rsidRPr="00BD20A2" w:rsidRDefault="00E9027A" w:rsidP="00E9027A">
            <w:pPr>
              <w:pStyle w:val="TAN"/>
              <w:rPr>
                <w:rFonts w:cs="Arial"/>
              </w:rPr>
            </w:pPr>
            <w:r w:rsidRPr="00BD20A2">
              <w:rPr>
                <w:rFonts w:cs="Arial"/>
              </w:rPr>
              <w:t>NOTE 1:</w:t>
            </w:r>
            <w:r w:rsidRPr="00BD20A2">
              <w:rPr>
                <w:rFonts w:cs="Arial"/>
              </w:rPr>
              <w:tab/>
              <w:t xml:space="preserve">The co-existence requirements do not apply for the 10 MHz frequency range immediately outside the </w:t>
            </w:r>
            <w:r w:rsidRPr="00BD20A2">
              <w:rPr>
                <w:rFonts w:cs="Arial"/>
                <w:i/>
              </w:rPr>
              <w:t>downlink</w:t>
            </w:r>
            <w:r w:rsidRPr="00BD20A2" w:rsidDel="00B62512">
              <w:rPr>
                <w:rFonts w:cs="Arial"/>
                <w:i/>
              </w:rPr>
              <w:t xml:space="preserve"> </w:t>
            </w:r>
            <w:r w:rsidRPr="00BD20A2">
              <w:rPr>
                <w:rFonts w:cs="Arial"/>
                <w:i/>
              </w:rPr>
              <w:t>operating band</w:t>
            </w:r>
            <w:r w:rsidRPr="00BD20A2">
              <w:rPr>
                <w:rFonts w:cs="Arial"/>
              </w:rPr>
              <w:t xml:space="preserve"> (see subclause 9.7.1). Emission limits for this excluded frequency range may be covered by local or regional requirements.</w:t>
            </w:r>
          </w:p>
          <w:p w:rsidR="00E9027A" w:rsidRPr="00BD20A2" w:rsidRDefault="00E9027A" w:rsidP="00E9027A">
            <w:pPr>
              <w:pStyle w:val="TAN"/>
              <w:rPr>
                <w:rFonts w:cs="Arial"/>
              </w:rPr>
            </w:pPr>
            <w:r w:rsidRPr="00BD20A2">
              <w:rPr>
                <w:rFonts w:cs="Arial"/>
              </w:rPr>
              <w:t>NOTE 2:</w:t>
            </w:r>
            <w:r w:rsidRPr="00BD20A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8F2025" w:rsidRPr="00BD20A2" w:rsidRDefault="008F2025" w:rsidP="008F2025">
      <w:pPr>
        <w:rPr>
          <w:rFonts w:cs="v5.0.0"/>
        </w:rPr>
      </w:pPr>
    </w:p>
    <w:p w:rsidR="008F2025" w:rsidRPr="00BD20A2" w:rsidRDefault="008F2025" w:rsidP="008F2025">
      <w:pPr>
        <w:rPr>
          <w:rFonts w:cs="v3.8.0"/>
        </w:rPr>
      </w:pPr>
      <w:r w:rsidRPr="00BD20A2">
        <w:rPr>
          <w:rFonts w:cs="v5.0.0"/>
        </w:rPr>
        <w:t>The following requirement may be applied for the protection of PHS in geographic areas in which both PHS and UTRA FDD are deployed.</w:t>
      </w:r>
      <w:r w:rsidRPr="00BD20A2">
        <w:rPr>
          <w:rFonts w:cs="v3.8.0"/>
        </w:rPr>
        <w:t xml:space="preserve"> This requirement is also applicable at specified frequencies falling between 12.5MHz below the first carrier frequency used and 12.5MHz above the last carrier frequency used.</w:t>
      </w:r>
    </w:p>
    <w:p w:rsidR="008F2025" w:rsidRPr="00BD20A2" w:rsidRDefault="008F2025" w:rsidP="008F2025">
      <w:pPr>
        <w:keepNext/>
        <w:rPr>
          <w:rFonts w:cs="v5.0.0"/>
        </w:rPr>
      </w:pPr>
      <w:r w:rsidRPr="00BD20A2">
        <w:rPr>
          <w:rFonts w:cs="v5.0.0"/>
        </w:rPr>
        <w:t>The TRP of any spurious emission shall not exceed:</w:t>
      </w:r>
    </w:p>
    <w:p w:rsidR="008F2025" w:rsidRPr="00BD20A2" w:rsidRDefault="008F2025" w:rsidP="008F2025">
      <w:pPr>
        <w:pStyle w:val="TH"/>
      </w:pPr>
      <w:r w:rsidRPr="00BD20A2">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8F2025" w:rsidRPr="00BD20A2" w:rsidTr="00133849">
        <w:trPr>
          <w:cantSplit/>
          <w:jc w:val="center"/>
        </w:trPr>
        <w:tc>
          <w:tcPr>
            <w:tcW w:w="2376" w:type="dxa"/>
          </w:tcPr>
          <w:p w:rsidR="008F2025" w:rsidRPr="00BD20A2" w:rsidRDefault="008F2025" w:rsidP="00133849">
            <w:pPr>
              <w:pStyle w:val="TAH"/>
              <w:rPr>
                <w:rFonts w:cs="v5.0.0"/>
              </w:rPr>
            </w:pPr>
            <w:r w:rsidRPr="00BD20A2">
              <w:rPr>
                <w:rFonts w:cs="v5.0.0"/>
              </w:rPr>
              <w:t>Band</w:t>
            </w:r>
          </w:p>
        </w:tc>
        <w:tc>
          <w:tcPr>
            <w:tcW w:w="1276" w:type="dxa"/>
          </w:tcPr>
          <w:p w:rsidR="008F2025" w:rsidRPr="00BD20A2" w:rsidRDefault="008F2025" w:rsidP="00133849">
            <w:pPr>
              <w:pStyle w:val="TAH"/>
              <w:rPr>
                <w:rFonts w:cs="v5.0.0"/>
              </w:rPr>
            </w:pPr>
            <w:r w:rsidRPr="00BD20A2">
              <w:rPr>
                <w:rFonts w:cs="v5.0.0"/>
              </w:rPr>
              <w:t>Maximum Level</w:t>
            </w:r>
          </w:p>
        </w:tc>
        <w:tc>
          <w:tcPr>
            <w:tcW w:w="1418" w:type="dxa"/>
          </w:tcPr>
          <w:p w:rsidR="008F2025" w:rsidRPr="00BD20A2" w:rsidRDefault="008F2025" w:rsidP="00133849">
            <w:pPr>
              <w:pStyle w:val="TAH"/>
              <w:rPr>
                <w:rFonts w:cs="v5.0.0"/>
              </w:rPr>
            </w:pPr>
            <w:r w:rsidRPr="00BD20A2">
              <w:rPr>
                <w:rFonts w:cs="v5.0.0"/>
              </w:rPr>
              <w:t>Measurement Bandwidth</w:t>
            </w:r>
          </w:p>
        </w:tc>
        <w:tc>
          <w:tcPr>
            <w:tcW w:w="1956" w:type="dxa"/>
          </w:tcPr>
          <w:p w:rsidR="008F2025" w:rsidRPr="00BD20A2" w:rsidRDefault="008F2025" w:rsidP="00133849">
            <w:pPr>
              <w:pStyle w:val="TAH"/>
              <w:rPr>
                <w:rFonts w:cs="v5.0.0"/>
              </w:rPr>
            </w:pPr>
            <w:r w:rsidRPr="00BD20A2">
              <w:rPr>
                <w:rFonts w:cs="v5.0.0"/>
              </w:rPr>
              <w:t>Notes</w:t>
            </w:r>
          </w:p>
        </w:tc>
      </w:tr>
      <w:tr w:rsidR="008F2025" w:rsidRPr="00BD20A2" w:rsidTr="00133849">
        <w:trPr>
          <w:cantSplit/>
          <w:jc w:val="center"/>
        </w:trPr>
        <w:tc>
          <w:tcPr>
            <w:tcW w:w="2376" w:type="dxa"/>
          </w:tcPr>
          <w:p w:rsidR="008F2025" w:rsidRPr="00BD20A2" w:rsidRDefault="008F2025" w:rsidP="00133849">
            <w:pPr>
              <w:pStyle w:val="TAC"/>
              <w:rPr>
                <w:rFonts w:cs="v5.0.0"/>
              </w:rPr>
            </w:pPr>
            <w:r w:rsidRPr="00BD20A2">
              <w:rPr>
                <w:rFonts w:cs="v5.0.0"/>
              </w:rPr>
              <w:t xml:space="preserve">1884.5 </w:t>
            </w:r>
            <w:r w:rsidRPr="00BD20A2">
              <w:rPr>
                <w:rFonts w:cs="v5.0.0"/>
              </w:rPr>
              <w:noBreakHyphen/>
              <w:t xml:space="preserve"> 1915.7 MHz</w:t>
            </w:r>
          </w:p>
        </w:tc>
        <w:tc>
          <w:tcPr>
            <w:tcW w:w="1276" w:type="dxa"/>
          </w:tcPr>
          <w:p w:rsidR="008F2025" w:rsidRPr="00BD20A2" w:rsidRDefault="008F2025" w:rsidP="00133849">
            <w:pPr>
              <w:pStyle w:val="TAC"/>
              <w:rPr>
                <w:rFonts w:cs="v5.0.0"/>
              </w:rPr>
            </w:pPr>
            <w:r w:rsidRPr="00BD20A2">
              <w:rPr>
                <w:rFonts w:cs="v5.0.0"/>
              </w:rPr>
              <w:t>-35 dBm</w:t>
            </w:r>
          </w:p>
        </w:tc>
        <w:tc>
          <w:tcPr>
            <w:tcW w:w="1418" w:type="dxa"/>
          </w:tcPr>
          <w:p w:rsidR="008F2025" w:rsidRPr="00BD20A2" w:rsidRDefault="008F2025" w:rsidP="00133849">
            <w:pPr>
              <w:pStyle w:val="TAC"/>
              <w:rPr>
                <w:rFonts w:cs="v5.0.0"/>
              </w:rPr>
            </w:pPr>
            <w:r w:rsidRPr="00BD20A2">
              <w:rPr>
                <w:rFonts w:cs="v5.0.0"/>
              </w:rPr>
              <w:t>300 kHz</w:t>
            </w:r>
          </w:p>
        </w:tc>
        <w:tc>
          <w:tcPr>
            <w:tcW w:w="1956" w:type="dxa"/>
          </w:tcPr>
          <w:p w:rsidR="008F2025" w:rsidRPr="00BD20A2" w:rsidRDefault="008F2025" w:rsidP="00133849">
            <w:pPr>
              <w:pStyle w:val="TAC"/>
              <w:rPr>
                <w:rFonts w:cs="v5.0.0"/>
              </w:rPr>
            </w:pPr>
          </w:p>
        </w:tc>
      </w:tr>
    </w:tbl>
    <w:p w:rsidR="008F2025" w:rsidRPr="00BD20A2" w:rsidRDefault="008F2025" w:rsidP="008F2025">
      <w:pPr>
        <w:rPr>
          <w:rFonts w:cs="v5.0.0"/>
        </w:rPr>
      </w:pPr>
    </w:p>
    <w:p w:rsidR="008F2025" w:rsidRPr="00BD20A2" w:rsidRDefault="008F2025" w:rsidP="008F2025">
      <w:pPr>
        <w:rPr>
          <w:rFonts w:cs="v5.0.0"/>
        </w:rPr>
      </w:pPr>
      <w:r w:rsidRPr="00BD20A2">
        <w:rPr>
          <w:rFonts w:cs="v5.0.0"/>
        </w:rPr>
        <w:t>The following requirement may be applied for the protection in bands adjacent to bands I or VII as defined in subclause 4.7, in geographic areas in which both an adjacent band service and UTRA FDD are deployed.</w:t>
      </w:r>
    </w:p>
    <w:p w:rsidR="008F2025" w:rsidRPr="00BD20A2" w:rsidRDefault="008F2025" w:rsidP="008F2025">
      <w:pPr>
        <w:keepNext/>
        <w:rPr>
          <w:rFonts w:cs="v5.0.0"/>
        </w:rPr>
      </w:pPr>
      <w:r w:rsidRPr="00BD20A2">
        <w:rPr>
          <w:rFonts w:cs="v5.0.0"/>
        </w:rPr>
        <w:t>The TRP of any spurious emission shall not exceed:</w:t>
      </w:r>
    </w:p>
    <w:p w:rsidR="008F2025" w:rsidRPr="00BD20A2" w:rsidRDefault="008F2025" w:rsidP="008F2025">
      <w:pPr>
        <w:pStyle w:val="TH"/>
      </w:pPr>
      <w:r w:rsidRPr="00BD20A2">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8F2025" w:rsidRPr="00BD20A2" w:rsidTr="00133849">
        <w:trPr>
          <w:cantSplit/>
          <w:jc w:val="center"/>
        </w:trPr>
        <w:tc>
          <w:tcPr>
            <w:tcW w:w="1247" w:type="dxa"/>
          </w:tcPr>
          <w:p w:rsidR="008F2025" w:rsidRPr="00BD20A2" w:rsidRDefault="008F2025" w:rsidP="00133849">
            <w:pPr>
              <w:pStyle w:val="TAH"/>
              <w:rPr>
                <w:rFonts w:cs="Arial"/>
              </w:rPr>
            </w:pPr>
            <w:r w:rsidRPr="00BD20A2">
              <w:rPr>
                <w:rFonts w:cs="Arial"/>
              </w:rPr>
              <w:t>Operating Band</w:t>
            </w:r>
          </w:p>
        </w:tc>
        <w:tc>
          <w:tcPr>
            <w:tcW w:w="1984" w:type="dxa"/>
          </w:tcPr>
          <w:p w:rsidR="008F2025" w:rsidRPr="00BD20A2" w:rsidRDefault="008F2025" w:rsidP="00133849">
            <w:pPr>
              <w:pStyle w:val="TAH"/>
              <w:rPr>
                <w:rFonts w:cs="Arial"/>
              </w:rPr>
            </w:pPr>
            <w:r w:rsidRPr="00BD20A2">
              <w:rPr>
                <w:rFonts w:cs="Arial"/>
              </w:rPr>
              <w:t>Band</w:t>
            </w:r>
          </w:p>
        </w:tc>
        <w:tc>
          <w:tcPr>
            <w:tcW w:w="3137" w:type="dxa"/>
          </w:tcPr>
          <w:p w:rsidR="008F2025" w:rsidRPr="00BD20A2" w:rsidRDefault="008F2025" w:rsidP="00133849">
            <w:pPr>
              <w:pStyle w:val="TAH"/>
              <w:rPr>
                <w:rFonts w:cs="Arial"/>
              </w:rPr>
            </w:pPr>
            <w:r w:rsidRPr="00BD20A2">
              <w:rPr>
                <w:rFonts w:cs="Arial"/>
              </w:rPr>
              <w:t>Maximum Level</w:t>
            </w:r>
          </w:p>
        </w:tc>
        <w:tc>
          <w:tcPr>
            <w:tcW w:w="1642" w:type="dxa"/>
          </w:tcPr>
          <w:p w:rsidR="008F2025" w:rsidRPr="00BD20A2" w:rsidRDefault="008F2025" w:rsidP="00133849">
            <w:pPr>
              <w:pStyle w:val="TAH"/>
              <w:rPr>
                <w:rFonts w:cs="Arial"/>
              </w:rPr>
            </w:pPr>
            <w:r w:rsidRPr="00BD20A2">
              <w:rPr>
                <w:rFonts w:cs="Arial"/>
              </w:rPr>
              <w:t>Measurement Bandwidth</w:t>
            </w:r>
          </w:p>
        </w:tc>
        <w:tc>
          <w:tcPr>
            <w:tcW w:w="1289" w:type="dxa"/>
          </w:tcPr>
          <w:p w:rsidR="008F2025" w:rsidRPr="00BD20A2" w:rsidRDefault="008F2025" w:rsidP="00133849">
            <w:pPr>
              <w:pStyle w:val="TAH"/>
              <w:rPr>
                <w:rFonts w:cs="Arial"/>
              </w:rPr>
            </w:pPr>
            <w:r w:rsidRPr="00BD20A2">
              <w:rPr>
                <w:rFonts w:cs="Arial"/>
              </w:rPr>
              <w:t>Notes</w:t>
            </w:r>
          </w:p>
        </w:tc>
      </w:tr>
      <w:tr w:rsidR="008F2025" w:rsidRPr="00BD20A2" w:rsidTr="00133849">
        <w:trPr>
          <w:cantSplit/>
          <w:jc w:val="center"/>
        </w:trPr>
        <w:tc>
          <w:tcPr>
            <w:tcW w:w="1247" w:type="dxa"/>
            <w:vMerge w:val="restart"/>
          </w:tcPr>
          <w:p w:rsidR="008F2025" w:rsidRPr="00BD20A2" w:rsidRDefault="008F2025" w:rsidP="00133849">
            <w:pPr>
              <w:pStyle w:val="TAC"/>
              <w:rPr>
                <w:rFonts w:cs="Arial"/>
              </w:rPr>
            </w:pPr>
            <w:r w:rsidRPr="00BD20A2">
              <w:rPr>
                <w:rFonts w:cs="Arial"/>
              </w:rPr>
              <w:t>I</w:t>
            </w:r>
          </w:p>
        </w:tc>
        <w:tc>
          <w:tcPr>
            <w:tcW w:w="1984" w:type="dxa"/>
          </w:tcPr>
          <w:p w:rsidR="008F2025" w:rsidRPr="00BD20A2" w:rsidRDefault="008F2025" w:rsidP="00133849">
            <w:pPr>
              <w:pStyle w:val="TAC"/>
              <w:rPr>
                <w:rFonts w:cs="Arial"/>
              </w:rPr>
            </w:pPr>
            <w:r w:rsidRPr="00BD20A2">
              <w:rPr>
                <w:rFonts w:cs="Arial"/>
              </w:rPr>
              <w:t>2100-2105 MHz</w:t>
            </w:r>
          </w:p>
        </w:tc>
        <w:tc>
          <w:tcPr>
            <w:tcW w:w="3137" w:type="dxa"/>
          </w:tcPr>
          <w:p w:rsidR="008F2025" w:rsidRPr="00BD20A2" w:rsidRDefault="008F2025" w:rsidP="00133849">
            <w:pPr>
              <w:pStyle w:val="TAC"/>
              <w:rPr>
                <w:rFonts w:cs="Arial"/>
              </w:rPr>
            </w:pPr>
            <w:r w:rsidRPr="00BD20A2">
              <w:rPr>
                <w:rFonts w:cs="Arial"/>
              </w:rPr>
              <w:t xml:space="preserve">-24 + 3.4 </w:t>
            </w:r>
            <w:r w:rsidRPr="00BD20A2">
              <w:rPr>
                <w:rFonts w:cs="Arial"/>
              </w:rPr>
              <w:sym w:font="Symbol" w:char="F0D7"/>
            </w:r>
            <w:r w:rsidRPr="00BD20A2">
              <w:rPr>
                <w:rFonts w:cs="Arial"/>
              </w:rPr>
              <w:t xml:space="preserve"> (f - 2100 MHz) dBm</w:t>
            </w:r>
          </w:p>
        </w:tc>
        <w:tc>
          <w:tcPr>
            <w:tcW w:w="1642" w:type="dxa"/>
          </w:tcPr>
          <w:p w:rsidR="008F2025" w:rsidRPr="00BD20A2" w:rsidRDefault="008F2025" w:rsidP="00133849">
            <w:pPr>
              <w:pStyle w:val="TAC"/>
              <w:rPr>
                <w:rFonts w:cs="Arial"/>
              </w:rPr>
            </w:pPr>
            <w:r w:rsidRPr="00BD20A2">
              <w:rPr>
                <w:rFonts w:cs="Arial"/>
              </w:rPr>
              <w:t xml:space="preserve">1 MHz </w:t>
            </w:r>
          </w:p>
        </w:tc>
        <w:tc>
          <w:tcPr>
            <w:tcW w:w="1289" w:type="dxa"/>
          </w:tcPr>
          <w:p w:rsidR="008F2025" w:rsidRPr="00BD20A2" w:rsidRDefault="008F2025" w:rsidP="00133849">
            <w:pPr>
              <w:pStyle w:val="TAC"/>
              <w:rPr>
                <w:rFonts w:cs="Arial"/>
              </w:rPr>
            </w:pPr>
          </w:p>
        </w:tc>
      </w:tr>
      <w:tr w:rsidR="008F2025" w:rsidRPr="00BD20A2" w:rsidTr="00133849">
        <w:trPr>
          <w:cantSplit/>
          <w:jc w:val="center"/>
        </w:trPr>
        <w:tc>
          <w:tcPr>
            <w:tcW w:w="1247" w:type="dxa"/>
            <w:vMerge/>
          </w:tcPr>
          <w:p w:rsidR="008F2025" w:rsidRPr="00BD20A2" w:rsidRDefault="008F2025" w:rsidP="00133849">
            <w:pPr>
              <w:pStyle w:val="TAC"/>
              <w:rPr>
                <w:rFonts w:cs="Arial"/>
              </w:rPr>
            </w:pPr>
          </w:p>
        </w:tc>
        <w:tc>
          <w:tcPr>
            <w:tcW w:w="1984" w:type="dxa"/>
          </w:tcPr>
          <w:p w:rsidR="008F2025" w:rsidRPr="00BD20A2" w:rsidRDefault="008F2025" w:rsidP="00133849">
            <w:pPr>
              <w:pStyle w:val="TAC"/>
              <w:rPr>
                <w:rFonts w:cs="Arial"/>
              </w:rPr>
            </w:pPr>
            <w:r w:rsidRPr="00BD20A2">
              <w:rPr>
                <w:rFonts w:cs="Arial"/>
              </w:rPr>
              <w:t>2175-2180 MHz</w:t>
            </w:r>
          </w:p>
        </w:tc>
        <w:tc>
          <w:tcPr>
            <w:tcW w:w="3137" w:type="dxa"/>
          </w:tcPr>
          <w:p w:rsidR="008F2025" w:rsidRPr="00BD20A2" w:rsidRDefault="008F2025" w:rsidP="00133849">
            <w:pPr>
              <w:pStyle w:val="TAC"/>
              <w:rPr>
                <w:rFonts w:cs="Arial"/>
              </w:rPr>
            </w:pPr>
            <w:r w:rsidRPr="00BD20A2">
              <w:rPr>
                <w:rFonts w:cs="Arial"/>
              </w:rPr>
              <w:t xml:space="preserve">-24 + 3.4 </w:t>
            </w:r>
            <w:r w:rsidRPr="00BD20A2">
              <w:rPr>
                <w:rFonts w:cs="Arial"/>
              </w:rPr>
              <w:sym w:font="Symbol" w:char="F0D7"/>
            </w:r>
            <w:r w:rsidRPr="00BD20A2">
              <w:rPr>
                <w:rFonts w:cs="Arial"/>
              </w:rPr>
              <w:t xml:space="preserve"> (2180 MHz - f) dBm</w:t>
            </w:r>
          </w:p>
        </w:tc>
        <w:tc>
          <w:tcPr>
            <w:tcW w:w="1642" w:type="dxa"/>
          </w:tcPr>
          <w:p w:rsidR="008F2025" w:rsidRPr="00BD20A2" w:rsidRDefault="008F2025" w:rsidP="00133849">
            <w:pPr>
              <w:pStyle w:val="TAC"/>
              <w:rPr>
                <w:rFonts w:cs="Arial"/>
              </w:rPr>
            </w:pPr>
            <w:r w:rsidRPr="00BD20A2">
              <w:rPr>
                <w:rFonts w:cs="Arial"/>
              </w:rPr>
              <w:t>1 MHz</w:t>
            </w:r>
          </w:p>
        </w:tc>
        <w:tc>
          <w:tcPr>
            <w:tcW w:w="1289" w:type="dxa"/>
          </w:tcPr>
          <w:p w:rsidR="008F2025" w:rsidRPr="00BD20A2" w:rsidRDefault="008F2025" w:rsidP="00133849">
            <w:pPr>
              <w:pStyle w:val="TAC"/>
              <w:rPr>
                <w:rFonts w:cs="Arial"/>
              </w:rPr>
            </w:pPr>
          </w:p>
        </w:tc>
      </w:tr>
      <w:tr w:rsidR="008F2025" w:rsidRPr="00BD20A2" w:rsidTr="00133849">
        <w:trPr>
          <w:cantSplit/>
          <w:jc w:val="center"/>
        </w:trPr>
        <w:tc>
          <w:tcPr>
            <w:tcW w:w="1247" w:type="dxa"/>
            <w:tcBorders>
              <w:top w:val="single" w:sz="4" w:space="0" w:color="auto"/>
              <w:left w:val="single" w:sz="4" w:space="0" w:color="auto"/>
              <w:bottom w:val="nil"/>
              <w:right w:val="single" w:sz="4" w:space="0" w:color="auto"/>
            </w:tcBorders>
          </w:tcPr>
          <w:p w:rsidR="008F2025" w:rsidRPr="00BD20A2" w:rsidRDefault="008F2025" w:rsidP="00133849">
            <w:pPr>
              <w:pStyle w:val="TAC"/>
              <w:rPr>
                <w:rFonts w:cs="Arial"/>
              </w:rPr>
            </w:pPr>
            <w:r w:rsidRPr="00BD20A2">
              <w:rPr>
                <w:rFonts w:cs="Arial"/>
              </w:rPr>
              <w:t>VII</w:t>
            </w:r>
          </w:p>
        </w:tc>
        <w:tc>
          <w:tcPr>
            <w:tcW w:w="1984" w:type="dxa"/>
            <w:tcBorders>
              <w:left w:val="single" w:sz="4" w:space="0" w:color="auto"/>
            </w:tcBorders>
          </w:tcPr>
          <w:p w:rsidR="008F2025" w:rsidRPr="00BD20A2" w:rsidRDefault="008F2025" w:rsidP="00133849">
            <w:pPr>
              <w:pStyle w:val="TAC"/>
              <w:rPr>
                <w:rFonts w:cs="Arial"/>
              </w:rPr>
            </w:pPr>
            <w:r w:rsidRPr="00BD20A2">
              <w:rPr>
                <w:rFonts w:cs="Arial"/>
              </w:rPr>
              <w:t>2610-2615 MHz</w:t>
            </w:r>
          </w:p>
        </w:tc>
        <w:tc>
          <w:tcPr>
            <w:tcW w:w="3137" w:type="dxa"/>
          </w:tcPr>
          <w:p w:rsidR="008F2025" w:rsidRPr="00BD20A2" w:rsidRDefault="008F2025" w:rsidP="00133849">
            <w:pPr>
              <w:pStyle w:val="TAC"/>
              <w:rPr>
                <w:rFonts w:cs="Arial"/>
              </w:rPr>
            </w:pPr>
            <w:r w:rsidRPr="00BD20A2">
              <w:rPr>
                <w:rFonts w:cs="Arial"/>
              </w:rPr>
              <w:t xml:space="preserve">-24 + 3.4 </w:t>
            </w:r>
            <w:r w:rsidRPr="00BD20A2">
              <w:rPr>
                <w:rFonts w:cs="Arial"/>
              </w:rPr>
              <w:sym w:font="Symbol" w:char="F0D7"/>
            </w:r>
            <w:r w:rsidRPr="00BD20A2">
              <w:rPr>
                <w:rFonts w:cs="Arial"/>
              </w:rPr>
              <w:t xml:space="preserve"> (f </w:t>
            </w:r>
            <w:r w:rsidRPr="00BD20A2">
              <w:rPr>
                <w:rFonts w:cs="Arial"/>
              </w:rPr>
              <w:noBreakHyphen/>
              <w:t xml:space="preserve"> 2610 MHz) dBm</w:t>
            </w:r>
          </w:p>
        </w:tc>
        <w:tc>
          <w:tcPr>
            <w:tcW w:w="1642" w:type="dxa"/>
          </w:tcPr>
          <w:p w:rsidR="008F2025" w:rsidRPr="00BD20A2" w:rsidRDefault="008F2025" w:rsidP="00133849">
            <w:pPr>
              <w:pStyle w:val="TAC"/>
              <w:rPr>
                <w:rFonts w:cs="Arial"/>
              </w:rPr>
            </w:pPr>
            <w:r w:rsidRPr="00BD20A2">
              <w:rPr>
                <w:rFonts w:cs="Arial"/>
              </w:rPr>
              <w:t>1 MHz</w:t>
            </w:r>
          </w:p>
        </w:tc>
        <w:tc>
          <w:tcPr>
            <w:tcW w:w="1289" w:type="dxa"/>
          </w:tcPr>
          <w:p w:rsidR="008F2025" w:rsidRPr="00BD20A2" w:rsidRDefault="008F2025" w:rsidP="00133849">
            <w:pPr>
              <w:pStyle w:val="TAC"/>
              <w:rPr>
                <w:rFonts w:cs="Arial"/>
              </w:rPr>
            </w:pPr>
          </w:p>
        </w:tc>
      </w:tr>
      <w:tr w:rsidR="008F2025" w:rsidRPr="00BD20A2" w:rsidTr="00133849">
        <w:trPr>
          <w:cantSplit/>
          <w:jc w:val="center"/>
        </w:trPr>
        <w:tc>
          <w:tcPr>
            <w:tcW w:w="1247" w:type="dxa"/>
            <w:tcBorders>
              <w:top w:val="nil"/>
              <w:left w:val="single" w:sz="4" w:space="0" w:color="auto"/>
              <w:bottom w:val="single" w:sz="4" w:space="0" w:color="auto"/>
              <w:right w:val="single" w:sz="4" w:space="0" w:color="auto"/>
            </w:tcBorders>
          </w:tcPr>
          <w:p w:rsidR="008F2025" w:rsidRPr="00BD20A2" w:rsidRDefault="008F2025" w:rsidP="00133849">
            <w:pPr>
              <w:pStyle w:val="TAC"/>
              <w:rPr>
                <w:rFonts w:cs="Arial"/>
              </w:rPr>
            </w:pPr>
          </w:p>
        </w:tc>
        <w:tc>
          <w:tcPr>
            <w:tcW w:w="1984" w:type="dxa"/>
            <w:tcBorders>
              <w:left w:val="single" w:sz="4" w:space="0" w:color="auto"/>
            </w:tcBorders>
          </w:tcPr>
          <w:p w:rsidR="008F2025" w:rsidRPr="00BD20A2" w:rsidRDefault="008F2025" w:rsidP="00133849">
            <w:pPr>
              <w:pStyle w:val="TAC"/>
              <w:rPr>
                <w:rFonts w:cs="Arial"/>
              </w:rPr>
            </w:pPr>
            <w:r w:rsidRPr="00BD20A2">
              <w:rPr>
                <w:rFonts w:cs="Arial"/>
              </w:rPr>
              <w:t>2695-2700 MHz</w:t>
            </w:r>
          </w:p>
        </w:tc>
        <w:tc>
          <w:tcPr>
            <w:tcW w:w="3137" w:type="dxa"/>
          </w:tcPr>
          <w:p w:rsidR="008F2025" w:rsidRPr="00BD20A2" w:rsidRDefault="008F2025" w:rsidP="00133849">
            <w:pPr>
              <w:pStyle w:val="TAC"/>
              <w:rPr>
                <w:rFonts w:cs="Arial"/>
              </w:rPr>
            </w:pPr>
            <w:r w:rsidRPr="00BD20A2">
              <w:rPr>
                <w:rFonts w:cs="Arial"/>
              </w:rPr>
              <w:t xml:space="preserve">-24 + 3.4 </w:t>
            </w:r>
            <w:r w:rsidRPr="00BD20A2">
              <w:rPr>
                <w:rFonts w:cs="Arial"/>
              </w:rPr>
              <w:sym w:font="Symbol" w:char="F0D7"/>
            </w:r>
            <w:r w:rsidRPr="00BD20A2">
              <w:rPr>
                <w:rFonts w:cs="Arial"/>
              </w:rPr>
              <w:t xml:space="preserve"> (2700 MHz - f) dBm</w:t>
            </w:r>
          </w:p>
        </w:tc>
        <w:tc>
          <w:tcPr>
            <w:tcW w:w="1642" w:type="dxa"/>
          </w:tcPr>
          <w:p w:rsidR="008F2025" w:rsidRPr="00BD20A2" w:rsidRDefault="008F2025" w:rsidP="00133849">
            <w:pPr>
              <w:pStyle w:val="TAC"/>
              <w:rPr>
                <w:rFonts w:cs="Arial"/>
              </w:rPr>
            </w:pPr>
            <w:r w:rsidRPr="00BD20A2">
              <w:rPr>
                <w:rFonts w:cs="Arial"/>
              </w:rPr>
              <w:t>1 MHz</w:t>
            </w:r>
          </w:p>
        </w:tc>
        <w:tc>
          <w:tcPr>
            <w:tcW w:w="1289" w:type="dxa"/>
          </w:tcPr>
          <w:p w:rsidR="008F2025" w:rsidRPr="00BD20A2" w:rsidRDefault="008F2025" w:rsidP="00133849">
            <w:pPr>
              <w:pStyle w:val="TAC"/>
              <w:rPr>
                <w:rFonts w:cs="Arial"/>
              </w:rPr>
            </w:pPr>
          </w:p>
        </w:tc>
      </w:tr>
    </w:tbl>
    <w:p w:rsidR="008F2025" w:rsidRPr="00BD20A2" w:rsidRDefault="008F2025" w:rsidP="008F2025">
      <w:pPr>
        <w:rPr>
          <w:rFonts w:cs="v5.0.0"/>
        </w:rPr>
      </w:pPr>
    </w:p>
    <w:p w:rsidR="008F2025" w:rsidRPr="00BD20A2" w:rsidRDefault="008F2025" w:rsidP="008F2025">
      <w:pPr>
        <w:pStyle w:val="NO"/>
      </w:pPr>
      <w:r w:rsidRPr="00BD20A2">
        <w:lastRenderedPageBreak/>
        <w:t>NOTE:</w:t>
      </w:r>
      <w:r w:rsidRPr="00BD20A2">
        <w:tab/>
        <w:t>This requirement for the frequency range 2610-2615 MHz may be applied to geographic areas in which both UTRA-TDD and UTRA-FDD are deployed.</w:t>
      </w:r>
    </w:p>
    <w:p w:rsidR="008F2025" w:rsidRPr="00BD20A2" w:rsidRDefault="008F2025" w:rsidP="008F2025">
      <w:r w:rsidRPr="00BD20A2">
        <w:t>The following requirement shall be applied to AAS BS operating in Bands XIII and XIV to ensure that appropriate interference protection is provided to 700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8F2025" w:rsidRPr="00BD20A2" w:rsidRDefault="008F2025" w:rsidP="008F2025">
      <w:r w:rsidRPr="00BD20A2">
        <w:t>The TRP of any spurious emission shall not exceed:</w:t>
      </w:r>
    </w:p>
    <w:p w:rsidR="008F2025" w:rsidRPr="00BD20A2" w:rsidRDefault="008F2025" w:rsidP="008F2025">
      <w:pPr>
        <w:pStyle w:val="TH"/>
      </w:pPr>
      <w:r w:rsidRPr="00BD20A2">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8F2025" w:rsidRPr="00BD20A2" w:rsidTr="00133849">
        <w:trPr>
          <w:cantSplit/>
          <w:jc w:val="center"/>
        </w:trPr>
        <w:tc>
          <w:tcPr>
            <w:tcW w:w="2376" w:type="dxa"/>
          </w:tcPr>
          <w:p w:rsidR="008F2025" w:rsidRPr="00BD20A2" w:rsidRDefault="008F2025" w:rsidP="00133849">
            <w:pPr>
              <w:pStyle w:val="TAH"/>
              <w:rPr>
                <w:rFonts w:cs="v5.0.0"/>
              </w:rPr>
            </w:pPr>
            <w:r w:rsidRPr="00BD20A2">
              <w:rPr>
                <w:rFonts w:cs="v5.0.0"/>
              </w:rPr>
              <w:t>Operating Band</w:t>
            </w:r>
          </w:p>
        </w:tc>
        <w:tc>
          <w:tcPr>
            <w:tcW w:w="2376" w:type="dxa"/>
          </w:tcPr>
          <w:p w:rsidR="008F2025" w:rsidRPr="00BD20A2" w:rsidRDefault="008F2025" w:rsidP="00133849">
            <w:pPr>
              <w:pStyle w:val="TAH"/>
              <w:rPr>
                <w:rFonts w:cs="v5.0.0"/>
              </w:rPr>
            </w:pPr>
            <w:r w:rsidRPr="00BD20A2">
              <w:rPr>
                <w:rFonts w:cs="v5.0.0"/>
              </w:rPr>
              <w:t>Band</w:t>
            </w:r>
          </w:p>
        </w:tc>
        <w:tc>
          <w:tcPr>
            <w:tcW w:w="1276" w:type="dxa"/>
          </w:tcPr>
          <w:p w:rsidR="008F2025" w:rsidRPr="00BD20A2" w:rsidRDefault="008F2025" w:rsidP="00133849">
            <w:pPr>
              <w:pStyle w:val="TAH"/>
              <w:rPr>
                <w:rFonts w:cs="v5.0.0"/>
              </w:rPr>
            </w:pPr>
            <w:r w:rsidRPr="00BD20A2">
              <w:rPr>
                <w:rFonts w:cs="v5.0.0"/>
              </w:rPr>
              <w:t>Maximum Level</w:t>
            </w:r>
          </w:p>
        </w:tc>
        <w:tc>
          <w:tcPr>
            <w:tcW w:w="1418" w:type="dxa"/>
          </w:tcPr>
          <w:p w:rsidR="008F2025" w:rsidRPr="00BD20A2" w:rsidRDefault="008F2025" w:rsidP="00133849">
            <w:pPr>
              <w:pStyle w:val="TAH"/>
              <w:rPr>
                <w:rFonts w:cs="v5.0.0"/>
              </w:rPr>
            </w:pPr>
            <w:r w:rsidRPr="00BD20A2">
              <w:rPr>
                <w:rFonts w:cs="v5.0.0"/>
              </w:rPr>
              <w:t>Measurement Bandwidth</w:t>
            </w:r>
          </w:p>
        </w:tc>
        <w:tc>
          <w:tcPr>
            <w:tcW w:w="1956" w:type="dxa"/>
          </w:tcPr>
          <w:p w:rsidR="008F2025" w:rsidRPr="00BD20A2" w:rsidRDefault="008F2025" w:rsidP="00133849">
            <w:pPr>
              <w:pStyle w:val="TAH"/>
              <w:rPr>
                <w:rFonts w:cs="v5.0.0"/>
              </w:rPr>
            </w:pPr>
            <w:r w:rsidRPr="00BD20A2">
              <w:rPr>
                <w:rFonts w:cs="v5.0.0"/>
              </w:rPr>
              <w:t>Notes</w:t>
            </w:r>
          </w:p>
        </w:tc>
      </w:tr>
      <w:tr w:rsidR="008F2025" w:rsidRPr="00BD20A2" w:rsidTr="00133849">
        <w:trPr>
          <w:cantSplit/>
          <w:jc w:val="center"/>
        </w:trPr>
        <w:tc>
          <w:tcPr>
            <w:tcW w:w="2376" w:type="dxa"/>
          </w:tcPr>
          <w:p w:rsidR="008F2025" w:rsidRPr="00BD20A2" w:rsidRDefault="008F2025" w:rsidP="00133849">
            <w:pPr>
              <w:pStyle w:val="TAC"/>
              <w:rPr>
                <w:rFonts w:cs="v5.0.0"/>
              </w:rPr>
            </w:pPr>
            <w:r w:rsidRPr="00BD20A2">
              <w:rPr>
                <w:rFonts w:cs="v5.0.0"/>
              </w:rPr>
              <w:t>XIII</w:t>
            </w:r>
          </w:p>
        </w:tc>
        <w:tc>
          <w:tcPr>
            <w:tcW w:w="2376" w:type="dxa"/>
          </w:tcPr>
          <w:p w:rsidR="008F2025" w:rsidRPr="00BD20A2" w:rsidRDefault="008F2025" w:rsidP="00133849">
            <w:pPr>
              <w:pStyle w:val="TAC"/>
              <w:rPr>
                <w:rFonts w:cs="v5.0.0"/>
              </w:rPr>
            </w:pPr>
            <w:r w:rsidRPr="00BD20A2">
              <w:rPr>
                <w:rFonts w:cs="v5.0.0"/>
              </w:rPr>
              <w:t>763 - 775 MHz</w:t>
            </w:r>
          </w:p>
        </w:tc>
        <w:tc>
          <w:tcPr>
            <w:tcW w:w="1276" w:type="dxa"/>
          </w:tcPr>
          <w:p w:rsidR="008F2025" w:rsidRPr="00BD20A2" w:rsidRDefault="008F2025" w:rsidP="00133849">
            <w:pPr>
              <w:pStyle w:val="TAC"/>
              <w:rPr>
                <w:rFonts w:cs="v5.0.0"/>
              </w:rPr>
            </w:pPr>
            <w:r w:rsidRPr="00BD20A2">
              <w:rPr>
                <w:rFonts w:cs="v5.0.0"/>
              </w:rPr>
              <w:t>-40 dBm</w:t>
            </w:r>
          </w:p>
        </w:tc>
        <w:tc>
          <w:tcPr>
            <w:tcW w:w="1418" w:type="dxa"/>
          </w:tcPr>
          <w:p w:rsidR="008F2025" w:rsidRPr="00BD20A2" w:rsidRDefault="008F2025" w:rsidP="00133849">
            <w:pPr>
              <w:pStyle w:val="TAC"/>
              <w:rPr>
                <w:rFonts w:cs="v5.0.0"/>
              </w:rPr>
            </w:pPr>
            <w:r w:rsidRPr="00BD20A2">
              <w:rPr>
                <w:rFonts w:cs="v5.0.0"/>
              </w:rPr>
              <w:t>6.25 kHz</w:t>
            </w:r>
          </w:p>
        </w:tc>
        <w:tc>
          <w:tcPr>
            <w:tcW w:w="1956" w:type="dxa"/>
          </w:tcPr>
          <w:p w:rsidR="008F2025" w:rsidRPr="00BD20A2" w:rsidRDefault="008F2025" w:rsidP="00133849">
            <w:pPr>
              <w:pStyle w:val="TAC"/>
              <w:rPr>
                <w:rFonts w:cs="v5.0.0"/>
              </w:rPr>
            </w:pPr>
          </w:p>
        </w:tc>
      </w:tr>
      <w:tr w:rsidR="008F2025" w:rsidRPr="00BD20A2" w:rsidTr="00133849">
        <w:trPr>
          <w:cantSplit/>
          <w:jc w:val="center"/>
        </w:trPr>
        <w:tc>
          <w:tcPr>
            <w:tcW w:w="2376" w:type="dxa"/>
          </w:tcPr>
          <w:p w:rsidR="008F2025" w:rsidRPr="00BD20A2" w:rsidRDefault="008F2025" w:rsidP="00133849">
            <w:pPr>
              <w:pStyle w:val="TAC"/>
              <w:rPr>
                <w:rFonts w:cs="v5.0.0"/>
              </w:rPr>
            </w:pPr>
            <w:r w:rsidRPr="00BD20A2">
              <w:rPr>
                <w:rFonts w:cs="v5.0.0"/>
              </w:rPr>
              <w:t>XIII</w:t>
            </w:r>
          </w:p>
        </w:tc>
        <w:tc>
          <w:tcPr>
            <w:tcW w:w="2376" w:type="dxa"/>
          </w:tcPr>
          <w:p w:rsidR="008F2025" w:rsidRPr="00BD20A2" w:rsidRDefault="008F2025" w:rsidP="00133849">
            <w:pPr>
              <w:pStyle w:val="TAC"/>
              <w:rPr>
                <w:rFonts w:cs="v5.0.0"/>
              </w:rPr>
            </w:pPr>
            <w:r w:rsidRPr="00BD20A2">
              <w:rPr>
                <w:rFonts w:cs="v5.0.0"/>
              </w:rPr>
              <w:t>793 - 805 MHz</w:t>
            </w:r>
          </w:p>
        </w:tc>
        <w:tc>
          <w:tcPr>
            <w:tcW w:w="1276" w:type="dxa"/>
          </w:tcPr>
          <w:p w:rsidR="008F2025" w:rsidRPr="00BD20A2" w:rsidRDefault="008F2025" w:rsidP="00133849">
            <w:pPr>
              <w:pStyle w:val="TAC"/>
              <w:rPr>
                <w:rFonts w:cs="v5.0.0"/>
              </w:rPr>
            </w:pPr>
            <w:r w:rsidRPr="00BD20A2">
              <w:rPr>
                <w:rFonts w:cs="v5.0.0"/>
              </w:rPr>
              <w:t>-40 dBm</w:t>
            </w:r>
          </w:p>
        </w:tc>
        <w:tc>
          <w:tcPr>
            <w:tcW w:w="1418" w:type="dxa"/>
          </w:tcPr>
          <w:p w:rsidR="008F2025" w:rsidRPr="00BD20A2" w:rsidRDefault="008F2025" w:rsidP="00133849">
            <w:pPr>
              <w:pStyle w:val="TAC"/>
              <w:rPr>
                <w:rFonts w:cs="v5.0.0"/>
              </w:rPr>
            </w:pPr>
            <w:r w:rsidRPr="00BD20A2">
              <w:rPr>
                <w:rFonts w:cs="v5.0.0"/>
              </w:rPr>
              <w:t>6.25 kHz</w:t>
            </w:r>
          </w:p>
        </w:tc>
        <w:tc>
          <w:tcPr>
            <w:tcW w:w="1956" w:type="dxa"/>
          </w:tcPr>
          <w:p w:rsidR="008F2025" w:rsidRPr="00BD20A2" w:rsidRDefault="008F2025" w:rsidP="00133849">
            <w:pPr>
              <w:pStyle w:val="TAC"/>
              <w:rPr>
                <w:rFonts w:cs="v5.0.0"/>
              </w:rPr>
            </w:pPr>
          </w:p>
        </w:tc>
      </w:tr>
      <w:tr w:rsidR="008F2025" w:rsidRPr="00BD20A2" w:rsidTr="00133849">
        <w:trPr>
          <w:cantSplit/>
          <w:jc w:val="center"/>
        </w:trPr>
        <w:tc>
          <w:tcPr>
            <w:tcW w:w="2376" w:type="dxa"/>
          </w:tcPr>
          <w:p w:rsidR="008F2025" w:rsidRPr="00BD20A2" w:rsidRDefault="008F2025" w:rsidP="00133849">
            <w:pPr>
              <w:pStyle w:val="TAC"/>
              <w:rPr>
                <w:rFonts w:cs="v5.0.0"/>
              </w:rPr>
            </w:pPr>
            <w:r w:rsidRPr="00BD20A2">
              <w:rPr>
                <w:rFonts w:cs="v5.0.0"/>
              </w:rPr>
              <w:t>XIV</w:t>
            </w:r>
          </w:p>
        </w:tc>
        <w:tc>
          <w:tcPr>
            <w:tcW w:w="2376" w:type="dxa"/>
          </w:tcPr>
          <w:p w:rsidR="008F2025" w:rsidRPr="00BD20A2" w:rsidRDefault="008F2025" w:rsidP="00133849">
            <w:pPr>
              <w:pStyle w:val="TAC"/>
              <w:rPr>
                <w:rFonts w:cs="v5.0.0"/>
              </w:rPr>
            </w:pPr>
            <w:r w:rsidRPr="00BD20A2">
              <w:rPr>
                <w:rFonts w:cs="v5.0.0"/>
              </w:rPr>
              <w:t>769 - 775 MHz</w:t>
            </w:r>
          </w:p>
        </w:tc>
        <w:tc>
          <w:tcPr>
            <w:tcW w:w="1276" w:type="dxa"/>
          </w:tcPr>
          <w:p w:rsidR="008F2025" w:rsidRPr="00BD20A2" w:rsidRDefault="008F2025" w:rsidP="00133849">
            <w:pPr>
              <w:pStyle w:val="TAC"/>
              <w:rPr>
                <w:rFonts w:cs="v5.0.0"/>
              </w:rPr>
            </w:pPr>
            <w:r w:rsidRPr="00BD20A2">
              <w:rPr>
                <w:rFonts w:cs="v5.0.0"/>
              </w:rPr>
              <w:t>-40 dBm</w:t>
            </w:r>
          </w:p>
        </w:tc>
        <w:tc>
          <w:tcPr>
            <w:tcW w:w="1418" w:type="dxa"/>
          </w:tcPr>
          <w:p w:rsidR="008F2025" w:rsidRPr="00BD20A2" w:rsidRDefault="008F2025" w:rsidP="00133849">
            <w:pPr>
              <w:pStyle w:val="TAC"/>
              <w:rPr>
                <w:rFonts w:cs="v5.0.0"/>
              </w:rPr>
            </w:pPr>
            <w:r w:rsidRPr="00BD20A2">
              <w:rPr>
                <w:rFonts w:cs="v5.0.0"/>
              </w:rPr>
              <w:t>6.25 kHz</w:t>
            </w:r>
          </w:p>
        </w:tc>
        <w:tc>
          <w:tcPr>
            <w:tcW w:w="1956" w:type="dxa"/>
          </w:tcPr>
          <w:p w:rsidR="008F2025" w:rsidRPr="00BD20A2" w:rsidRDefault="008F2025" w:rsidP="00133849">
            <w:pPr>
              <w:pStyle w:val="TAC"/>
              <w:rPr>
                <w:rFonts w:cs="v5.0.0"/>
              </w:rPr>
            </w:pPr>
          </w:p>
        </w:tc>
      </w:tr>
      <w:tr w:rsidR="008F2025" w:rsidRPr="00BD20A2" w:rsidTr="00133849">
        <w:trPr>
          <w:cantSplit/>
          <w:jc w:val="center"/>
        </w:trPr>
        <w:tc>
          <w:tcPr>
            <w:tcW w:w="2376" w:type="dxa"/>
          </w:tcPr>
          <w:p w:rsidR="008F2025" w:rsidRPr="00BD20A2" w:rsidRDefault="008F2025" w:rsidP="00133849">
            <w:pPr>
              <w:pStyle w:val="TAC"/>
              <w:rPr>
                <w:rFonts w:cs="v5.0.0"/>
              </w:rPr>
            </w:pPr>
            <w:r w:rsidRPr="00BD20A2">
              <w:rPr>
                <w:rFonts w:cs="v5.0.0"/>
              </w:rPr>
              <w:t>XIV</w:t>
            </w:r>
          </w:p>
        </w:tc>
        <w:tc>
          <w:tcPr>
            <w:tcW w:w="2376" w:type="dxa"/>
          </w:tcPr>
          <w:p w:rsidR="008F2025" w:rsidRPr="00BD20A2" w:rsidRDefault="008F2025" w:rsidP="00133849">
            <w:pPr>
              <w:pStyle w:val="TAC"/>
              <w:rPr>
                <w:rFonts w:cs="v5.0.0"/>
              </w:rPr>
            </w:pPr>
            <w:r w:rsidRPr="00BD20A2">
              <w:rPr>
                <w:rFonts w:cs="v5.0.0"/>
              </w:rPr>
              <w:t>799 - 805 MHz</w:t>
            </w:r>
          </w:p>
        </w:tc>
        <w:tc>
          <w:tcPr>
            <w:tcW w:w="1276" w:type="dxa"/>
          </w:tcPr>
          <w:p w:rsidR="008F2025" w:rsidRPr="00BD20A2" w:rsidRDefault="008F2025" w:rsidP="00133849">
            <w:pPr>
              <w:pStyle w:val="TAC"/>
              <w:rPr>
                <w:rFonts w:cs="v5.0.0"/>
              </w:rPr>
            </w:pPr>
            <w:r w:rsidRPr="00BD20A2">
              <w:rPr>
                <w:rFonts w:cs="v5.0.0"/>
              </w:rPr>
              <w:t>-40 dBm</w:t>
            </w:r>
          </w:p>
        </w:tc>
        <w:tc>
          <w:tcPr>
            <w:tcW w:w="1418" w:type="dxa"/>
          </w:tcPr>
          <w:p w:rsidR="008F2025" w:rsidRPr="00BD20A2" w:rsidRDefault="008F2025" w:rsidP="00133849">
            <w:pPr>
              <w:pStyle w:val="TAC"/>
              <w:rPr>
                <w:rFonts w:cs="v5.0.0"/>
              </w:rPr>
            </w:pPr>
            <w:r w:rsidRPr="00BD20A2">
              <w:rPr>
                <w:rFonts w:cs="v5.0.0"/>
              </w:rPr>
              <w:t>6.25 kHz</w:t>
            </w:r>
          </w:p>
        </w:tc>
        <w:tc>
          <w:tcPr>
            <w:tcW w:w="1956" w:type="dxa"/>
          </w:tcPr>
          <w:p w:rsidR="008F2025" w:rsidRPr="00BD20A2" w:rsidRDefault="008F2025" w:rsidP="00133849">
            <w:pPr>
              <w:pStyle w:val="TAC"/>
              <w:rPr>
                <w:rFonts w:cs="v5.0.0"/>
              </w:rPr>
            </w:pPr>
          </w:p>
        </w:tc>
      </w:tr>
    </w:tbl>
    <w:p w:rsidR="008F2025" w:rsidRPr="00BD20A2" w:rsidRDefault="008F2025" w:rsidP="008F2025"/>
    <w:p w:rsidR="008F2025" w:rsidRPr="00BD20A2" w:rsidRDefault="008F2025" w:rsidP="008F2025">
      <w:r w:rsidRPr="00BD20A2">
        <w:t>The following requirement shall be applied to AAS BS operating in Bands XXVI to ensure that appropriate interference protection is provided to 800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8F2025" w:rsidRPr="00BD20A2" w:rsidRDefault="008F2025" w:rsidP="008F2025">
      <w:r w:rsidRPr="00BD20A2">
        <w:t>The TRP of any spurious emission shall not exceed:</w:t>
      </w:r>
    </w:p>
    <w:p w:rsidR="008F2025" w:rsidRPr="00BD20A2" w:rsidRDefault="008F2025" w:rsidP="008F2025">
      <w:pPr>
        <w:pStyle w:val="TH"/>
      </w:pPr>
      <w:r w:rsidRPr="00BD20A2">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8F2025" w:rsidRPr="00BD20A2" w:rsidTr="00133849">
        <w:trPr>
          <w:cantSplit/>
          <w:jc w:val="center"/>
        </w:trPr>
        <w:tc>
          <w:tcPr>
            <w:tcW w:w="2376" w:type="dxa"/>
          </w:tcPr>
          <w:p w:rsidR="008F2025" w:rsidRPr="00BD20A2" w:rsidRDefault="008F2025" w:rsidP="00133849">
            <w:pPr>
              <w:pStyle w:val="TAH"/>
              <w:rPr>
                <w:rFonts w:cs="v5.0.0"/>
              </w:rPr>
            </w:pPr>
            <w:r w:rsidRPr="00BD20A2">
              <w:rPr>
                <w:rFonts w:cs="v5.0.0"/>
              </w:rPr>
              <w:t>Operating Band</w:t>
            </w:r>
          </w:p>
        </w:tc>
        <w:tc>
          <w:tcPr>
            <w:tcW w:w="2376" w:type="dxa"/>
          </w:tcPr>
          <w:p w:rsidR="008F2025" w:rsidRPr="00BD20A2" w:rsidRDefault="008F2025" w:rsidP="00133849">
            <w:pPr>
              <w:pStyle w:val="TAH"/>
              <w:rPr>
                <w:rFonts w:cs="v5.0.0"/>
              </w:rPr>
            </w:pPr>
            <w:r w:rsidRPr="00BD20A2">
              <w:rPr>
                <w:rFonts w:cs="v5.0.0"/>
              </w:rPr>
              <w:t>Band</w:t>
            </w:r>
          </w:p>
        </w:tc>
        <w:tc>
          <w:tcPr>
            <w:tcW w:w="1276" w:type="dxa"/>
          </w:tcPr>
          <w:p w:rsidR="008F2025" w:rsidRPr="00BD20A2" w:rsidRDefault="008F2025" w:rsidP="00133849">
            <w:pPr>
              <w:pStyle w:val="TAH"/>
              <w:rPr>
                <w:rFonts w:cs="v5.0.0"/>
              </w:rPr>
            </w:pPr>
            <w:r w:rsidRPr="00BD20A2">
              <w:rPr>
                <w:rFonts w:cs="v5.0.0"/>
              </w:rPr>
              <w:t>Maximum Level</w:t>
            </w:r>
          </w:p>
        </w:tc>
        <w:tc>
          <w:tcPr>
            <w:tcW w:w="1418" w:type="dxa"/>
          </w:tcPr>
          <w:p w:rsidR="008F2025" w:rsidRPr="00BD20A2" w:rsidRDefault="008F2025" w:rsidP="00133849">
            <w:pPr>
              <w:pStyle w:val="TAH"/>
              <w:rPr>
                <w:rFonts w:cs="v5.0.0"/>
              </w:rPr>
            </w:pPr>
            <w:r w:rsidRPr="00BD20A2">
              <w:rPr>
                <w:rFonts w:cs="v5.0.0"/>
              </w:rPr>
              <w:t>Measurement Bandwidth</w:t>
            </w:r>
          </w:p>
        </w:tc>
        <w:tc>
          <w:tcPr>
            <w:tcW w:w="1956" w:type="dxa"/>
          </w:tcPr>
          <w:p w:rsidR="008F2025" w:rsidRPr="00BD20A2" w:rsidRDefault="008F2025" w:rsidP="00133849">
            <w:pPr>
              <w:pStyle w:val="TAH"/>
              <w:rPr>
                <w:rFonts w:cs="v5.0.0"/>
              </w:rPr>
            </w:pPr>
            <w:r w:rsidRPr="00BD20A2">
              <w:rPr>
                <w:rFonts w:cs="v5.0.0"/>
              </w:rPr>
              <w:t>Notes</w:t>
            </w:r>
          </w:p>
        </w:tc>
      </w:tr>
      <w:tr w:rsidR="008F2025" w:rsidRPr="00BD20A2" w:rsidTr="00133849">
        <w:trPr>
          <w:cantSplit/>
          <w:jc w:val="center"/>
        </w:trPr>
        <w:tc>
          <w:tcPr>
            <w:tcW w:w="2376" w:type="dxa"/>
          </w:tcPr>
          <w:p w:rsidR="008F2025" w:rsidRPr="00BD20A2" w:rsidRDefault="008F2025" w:rsidP="00133849">
            <w:pPr>
              <w:pStyle w:val="TAC"/>
              <w:rPr>
                <w:rFonts w:cs="v5.0.0"/>
              </w:rPr>
            </w:pPr>
            <w:r w:rsidRPr="00BD20A2">
              <w:rPr>
                <w:rFonts w:cs="v5.0.0"/>
              </w:rPr>
              <w:t>XXVI</w:t>
            </w:r>
          </w:p>
        </w:tc>
        <w:tc>
          <w:tcPr>
            <w:tcW w:w="2376" w:type="dxa"/>
          </w:tcPr>
          <w:p w:rsidR="008F2025" w:rsidRPr="00BD20A2" w:rsidRDefault="008F2025" w:rsidP="00133849">
            <w:pPr>
              <w:pStyle w:val="TAC"/>
              <w:rPr>
                <w:rFonts w:cs="v5.0.0"/>
              </w:rPr>
            </w:pPr>
            <w:r w:rsidRPr="00BD20A2">
              <w:rPr>
                <w:rFonts w:cs="v5.0.0"/>
              </w:rPr>
              <w:t>851 - 859 MHz</w:t>
            </w:r>
          </w:p>
        </w:tc>
        <w:tc>
          <w:tcPr>
            <w:tcW w:w="1276" w:type="dxa"/>
          </w:tcPr>
          <w:p w:rsidR="008F2025" w:rsidRPr="00BD20A2" w:rsidRDefault="008F2025" w:rsidP="00133849">
            <w:pPr>
              <w:pStyle w:val="TAC"/>
              <w:rPr>
                <w:rFonts w:cs="v5.0.0"/>
              </w:rPr>
            </w:pPr>
            <w:r w:rsidRPr="00BD20A2">
              <w:rPr>
                <w:rFonts w:cs="v5.0.0"/>
              </w:rPr>
              <w:t>-7 dBm</w:t>
            </w:r>
          </w:p>
        </w:tc>
        <w:tc>
          <w:tcPr>
            <w:tcW w:w="1418" w:type="dxa"/>
          </w:tcPr>
          <w:p w:rsidR="008F2025" w:rsidRPr="00BD20A2" w:rsidRDefault="008F2025" w:rsidP="00133849">
            <w:pPr>
              <w:pStyle w:val="TAC"/>
              <w:rPr>
                <w:rFonts w:cs="v5.0.0"/>
              </w:rPr>
            </w:pPr>
            <w:r w:rsidRPr="00BD20A2">
              <w:rPr>
                <w:rFonts w:cs="v5.0.0"/>
              </w:rPr>
              <w:t>100 kHz</w:t>
            </w:r>
          </w:p>
        </w:tc>
        <w:tc>
          <w:tcPr>
            <w:tcW w:w="1956" w:type="dxa"/>
          </w:tcPr>
          <w:p w:rsidR="008F2025" w:rsidRPr="00BD20A2" w:rsidRDefault="008F2025" w:rsidP="00133849">
            <w:pPr>
              <w:pStyle w:val="TAC"/>
              <w:rPr>
                <w:rFonts w:cs="v5.0.0"/>
              </w:rPr>
            </w:pPr>
            <w:r w:rsidRPr="00BD20A2">
              <w:rPr>
                <w:rFonts w:cs="v5.0.0"/>
              </w:rPr>
              <w:t>Applicable for offsets &gt; 37.5kHz from the channel edge</w:t>
            </w:r>
          </w:p>
        </w:tc>
      </w:tr>
    </w:tbl>
    <w:p w:rsidR="008F2025" w:rsidRPr="00BD20A2" w:rsidRDefault="008F2025" w:rsidP="008F2025"/>
    <w:p w:rsidR="004E7045" w:rsidRDefault="004E7045" w:rsidP="004E7045">
      <w:pPr>
        <w:pStyle w:val="2"/>
        <w:rPr>
          <w:rStyle w:val="aff0"/>
          <w:iCs/>
          <w:color w:val="C00000"/>
          <w:lang w:eastAsia="zh-CN"/>
        </w:rPr>
      </w:pPr>
      <w:r w:rsidRPr="005A6ECD">
        <w:rPr>
          <w:rStyle w:val="aff0"/>
          <w:iCs/>
          <w:color w:val="C00000"/>
          <w:lang w:eastAsia="zh-CN"/>
        </w:rPr>
        <w:t>&lt;</w:t>
      </w:r>
      <w:r w:rsidRPr="005A6ECD">
        <w:rPr>
          <w:rStyle w:val="aff0"/>
          <w:rFonts w:hint="eastAsia"/>
          <w:iCs/>
          <w:color w:val="C00000"/>
          <w:lang w:eastAsia="zh-CN"/>
        </w:rPr>
        <w:t>&lt;End of Change</w:t>
      </w:r>
      <w:r>
        <w:rPr>
          <w:rStyle w:val="aff0"/>
          <w:iCs/>
          <w:color w:val="C00000"/>
          <w:lang w:eastAsia="zh-CN"/>
        </w:rPr>
        <w:t>1</w:t>
      </w:r>
      <w:r w:rsidRPr="005A6ECD">
        <w:rPr>
          <w:rStyle w:val="aff0"/>
          <w:rFonts w:hint="eastAsia"/>
          <w:iCs/>
          <w:color w:val="C00000"/>
          <w:lang w:eastAsia="zh-CN"/>
        </w:rPr>
        <w:t>&gt;</w:t>
      </w:r>
      <w:r w:rsidRPr="005A6ECD">
        <w:rPr>
          <w:rStyle w:val="aff0"/>
          <w:iCs/>
          <w:color w:val="C00000"/>
          <w:lang w:eastAsia="zh-CN"/>
        </w:rPr>
        <w:t>&gt;</w:t>
      </w:r>
    </w:p>
    <w:p w:rsidR="00087DF1" w:rsidRPr="00087DF1" w:rsidRDefault="00087DF1" w:rsidP="00087DF1">
      <w:pPr>
        <w:rPr>
          <w:lang w:val="en-US" w:eastAsia="zh-CN"/>
        </w:rPr>
      </w:pPr>
    </w:p>
    <w:p w:rsidR="004E7045" w:rsidRPr="00584949" w:rsidRDefault="004E7045" w:rsidP="004E7045">
      <w:pPr>
        <w:pStyle w:val="2"/>
        <w:rPr>
          <w:rStyle w:val="aff0"/>
          <w:color w:val="C00000"/>
          <w:lang w:eastAsia="zh-CN"/>
        </w:rPr>
      </w:pPr>
      <w:bookmarkStart w:id="88" w:name="_Toc21096756"/>
      <w:r w:rsidRPr="00584949">
        <w:rPr>
          <w:rStyle w:val="aff0"/>
          <w:rFonts w:hint="eastAsia"/>
          <w:color w:val="C00000"/>
          <w:lang w:eastAsia="zh-CN"/>
        </w:rPr>
        <w:t>&lt;</w:t>
      </w:r>
      <w:r>
        <w:rPr>
          <w:rStyle w:val="aff0"/>
          <w:color w:val="C00000"/>
          <w:lang w:eastAsia="zh-CN"/>
        </w:rPr>
        <w:t>&lt;Start of Change2</w:t>
      </w:r>
      <w:r w:rsidRPr="00584949">
        <w:rPr>
          <w:rStyle w:val="aff0"/>
          <w:color w:val="C00000"/>
          <w:lang w:eastAsia="zh-CN"/>
        </w:rPr>
        <w:t>&gt;&gt;</w:t>
      </w:r>
    </w:p>
    <w:p w:rsidR="0063356B" w:rsidRPr="00BD20A2" w:rsidRDefault="0063356B" w:rsidP="0063356B">
      <w:pPr>
        <w:pStyle w:val="5"/>
      </w:pPr>
      <w:r w:rsidRPr="00BD20A2">
        <w:t>9.7.6.3.4</w:t>
      </w:r>
      <w:r w:rsidRPr="00BD20A2">
        <w:tab/>
        <w:t>Co-location with other base stations</w:t>
      </w:r>
      <w:bookmarkEnd w:id="88"/>
    </w:p>
    <w:p w:rsidR="0063356B" w:rsidRPr="00BD20A2" w:rsidRDefault="0063356B" w:rsidP="0063356B">
      <w:pPr>
        <w:pStyle w:val="6"/>
      </w:pPr>
      <w:bookmarkStart w:id="89" w:name="_Toc21096757"/>
      <w:r w:rsidRPr="00BD20A2">
        <w:t>9.7.6.3.4.1</w:t>
      </w:r>
      <w:r w:rsidRPr="00BD20A2">
        <w:tab/>
        <w:t>General</w:t>
      </w:r>
      <w:bookmarkEnd w:id="89"/>
    </w:p>
    <w:p w:rsidR="0063356B" w:rsidRPr="00BD20A2" w:rsidRDefault="0063356B" w:rsidP="0063356B">
      <w:pPr>
        <w:rPr>
          <w:rFonts w:cs="v5.0.0"/>
        </w:rPr>
      </w:pPr>
      <w:r w:rsidRPr="00BD20A2">
        <w:rPr>
          <w:rFonts w:cs="v5.0.0"/>
        </w:rPr>
        <w:t>These requirements may be applied for the protection of other BS receivers when GSM900, DCS1800, PCS1900, GSM850, CDMA850, UTRA FDD, UTRA TDD, E-UTRA BS and/or NR BS are co-located with a BS.</w:t>
      </w:r>
    </w:p>
    <w:p w:rsidR="0063356B" w:rsidRPr="00BD20A2" w:rsidRDefault="0063356B" w:rsidP="0063356B">
      <w:pPr>
        <w:rPr>
          <w:rFonts w:cs="v5.0.0"/>
        </w:rPr>
      </w:pPr>
      <w:r w:rsidRPr="00BD20A2">
        <w:rPr>
          <w:rFonts w:cs="v5.0.0"/>
        </w:rPr>
        <w:t>The requirements assume with base stations of the same class.</w:t>
      </w:r>
    </w:p>
    <w:p w:rsidR="0063356B" w:rsidRPr="00BD20A2" w:rsidRDefault="0063356B" w:rsidP="0063356B">
      <w:pPr>
        <w:pStyle w:val="NO"/>
      </w:pPr>
      <w:r w:rsidRPr="00BD20A2">
        <w:t>NOTE:</w:t>
      </w:r>
      <w:r w:rsidRPr="00BD20A2">
        <w:tab/>
        <w:t>For co-location with UTRA, the requirements are based on co-location with UTRA FDD or TDD base stations.</w:t>
      </w:r>
    </w:p>
    <w:p w:rsidR="0063356B" w:rsidRPr="00BD20A2" w:rsidRDefault="0063356B" w:rsidP="0063356B">
      <w:pPr>
        <w:rPr>
          <w:lang w:eastAsia="zh-CN"/>
        </w:rPr>
      </w:pPr>
      <w:r w:rsidRPr="00BD20A2">
        <w:rPr>
          <w:lang w:eastAsia="zh-CN"/>
        </w:rPr>
        <w:t xml:space="preserve">The requirements are co-location emission requirements are specified as the power sum of the supported polarization(s) at the </w:t>
      </w:r>
      <w:r w:rsidRPr="00BD20A2">
        <w:rPr>
          <w:i/>
          <w:lang w:eastAsia="zh-CN"/>
        </w:rPr>
        <w:t xml:space="preserve">co-location reference </w:t>
      </w:r>
      <w:r w:rsidRPr="00BD20A2">
        <w:rPr>
          <w:lang w:eastAsia="zh-CN"/>
        </w:rPr>
        <w:t>antenna conducted output(s).</w:t>
      </w:r>
    </w:p>
    <w:p w:rsidR="0063356B" w:rsidRPr="00BD20A2" w:rsidRDefault="0063356B" w:rsidP="0063356B">
      <w:pPr>
        <w:pStyle w:val="6"/>
      </w:pPr>
      <w:bookmarkStart w:id="90" w:name="_Toc21096758"/>
      <w:r w:rsidRPr="00BD20A2">
        <w:t>9.7.6.3.4.2</w:t>
      </w:r>
      <w:r w:rsidRPr="00BD20A2">
        <w:tab/>
        <w:t>Minimum Requirement</w:t>
      </w:r>
      <w:bookmarkEnd w:id="90"/>
    </w:p>
    <w:p w:rsidR="0063356B" w:rsidRPr="00BD20A2" w:rsidRDefault="0063356B" w:rsidP="0063356B">
      <w:pPr>
        <w:rPr>
          <w:rFonts w:cs="v3.8.0"/>
        </w:rPr>
      </w:pPr>
      <w:r w:rsidRPr="00BD20A2">
        <w:rPr>
          <w:rFonts w:cs="v5.0.0"/>
        </w:rPr>
        <w:t xml:space="preserve">The output of the </w:t>
      </w:r>
      <w:r w:rsidRPr="00BD20A2">
        <w:rPr>
          <w:rFonts w:cs="v5.0.0"/>
          <w:i/>
        </w:rPr>
        <w:t>co-location reference antenna</w:t>
      </w:r>
      <w:r w:rsidRPr="00BD20A2">
        <w:rPr>
          <w:rFonts w:cs="v5.0.0"/>
        </w:rPr>
        <w:t xml:space="preserve"> of any spurious emission shall not exceed</w:t>
      </w:r>
      <w:r w:rsidRPr="00BD20A2">
        <w:t xml:space="preserve"> the limits of table 9.7.6.3.4.2-1 for </w:t>
      </w:r>
      <w:proofErr w:type="gramStart"/>
      <w:r w:rsidRPr="00BD20A2">
        <w:t>a</w:t>
      </w:r>
      <w:proofErr w:type="gramEnd"/>
      <w:r w:rsidRPr="00BD20A2">
        <w:t xml:space="preserve"> AAS BS where requirements for co-location with a BS type listed in the first column apply, depending on the declared Base Station class. For a </w:t>
      </w:r>
      <w:r w:rsidRPr="00BD20A2">
        <w:rPr>
          <w:i/>
        </w:rPr>
        <w:t>multi-band RIB</w:t>
      </w:r>
      <w:r w:rsidRPr="00BD20A2">
        <w:t>, the exclusions and conditions in the Notes column of table 9.7.6.3.4.2-1 apply for each supported operating band.</w:t>
      </w:r>
      <w:r w:rsidRPr="00BD20A2">
        <w:rPr>
          <w:rFonts w:cs="v3.8.0"/>
        </w:rPr>
        <w:t xml:space="preserve"> </w:t>
      </w:r>
    </w:p>
    <w:p w:rsidR="0063356B" w:rsidRPr="00BD20A2" w:rsidRDefault="0063356B" w:rsidP="0063356B">
      <w:pPr>
        <w:pStyle w:val="TH"/>
      </w:pPr>
      <w:r w:rsidRPr="00BD20A2">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63356B" w:rsidRPr="00BD20A2" w:rsidTr="00133849">
        <w:trPr>
          <w:cantSplit/>
          <w:jc w:val="center"/>
        </w:trPr>
        <w:tc>
          <w:tcPr>
            <w:tcW w:w="1229" w:type="dxa"/>
          </w:tcPr>
          <w:p w:rsidR="0063356B" w:rsidRPr="00BD20A2" w:rsidRDefault="0063356B" w:rsidP="00133849">
            <w:pPr>
              <w:pStyle w:val="TAH"/>
              <w:rPr>
                <w:rFonts w:cs="Arial"/>
              </w:rPr>
            </w:pPr>
            <w:r w:rsidRPr="00BD20A2">
              <w:rPr>
                <w:rFonts w:cs="Arial"/>
              </w:rPr>
              <w:t>Type of co-located BS</w:t>
            </w:r>
          </w:p>
        </w:tc>
        <w:tc>
          <w:tcPr>
            <w:tcW w:w="1275" w:type="dxa"/>
          </w:tcPr>
          <w:p w:rsidR="0063356B" w:rsidRPr="00BD20A2" w:rsidRDefault="0063356B" w:rsidP="00133849">
            <w:pPr>
              <w:pStyle w:val="TAH"/>
              <w:rPr>
                <w:rFonts w:cs="Arial"/>
              </w:rPr>
            </w:pPr>
            <w:r w:rsidRPr="00BD20A2">
              <w:rPr>
                <w:rFonts w:cs="Arial"/>
              </w:rPr>
              <w:t>Frequency range for co-location requirement</w:t>
            </w:r>
          </w:p>
        </w:tc>
        <w:tc>
          <w:tcPr>
            <w:tcW w:w="1418" w:type="dxa"/>
          </w:tcPr>
          <w:p w:rsidR="0063356B" w:rsidRPr="00BD20A2" w:rsidRDefault="0063356B" w:rsidP="00133849">
            <w:pPr>
              <w:pStyle w:val="TAH"/>
              <w:rPr>
                <w:rFonts w:cs="Arial"/>
              </w:rPr>
            </w:pPr>
            <w:r w:rsidRPr="00BD20A2">
              <w:rPr>
                <w:rFonts w:cs="Arial"/>
              </w:rPr>
              <w:t>Maximum Level</w:t>
            </w:r>
          </w:p>
          <w:p w:rsidR="0063356B" w:rsidRPr="00BD20A2" w:rsidRDefault="0063356B" w:rsidP="00133849">
            <w:pPr>
              <w:pStyle w:val="TAH"/>
              <w:rPr>
                <w:rFonts w:cs="Arial"/>
              </w:rPr>
            </w:pPr>
            <w:r w:rsidRPr="00BD20A2">
              <w:rPr>
                <w:rFonts w:cs="Arial"/>
              </w:rPr>
              <w:t>(WA-BS)</w:t>
            </w:r>
          </w:p>
        </w:tc>
        <w:tc>
          <w:tcPr>
            <w:tcW w:w="1417" w:type="dxa"/>
          </w:tcPr>
          <w:p w:rsidR="0063356B" w:rsidRPr="00BD20A2" w:rsidRDefault="0063356B" w:rsidP="00133849">
            <w:pPr>
              <w:pStyle w:val="TAH"/>
              <w:rPr>
                <w:rFonts w:cs="Arial"/>
              </w:rPr>
            </w:pPr>
            <w:r w:rsidRPr="00BD20A2">
              <w:rPr>
                <w:rFonts w:cs="Arial"/>
              </w:rPr>
              <w:t>Maximum Level</w:t>
            </w:r>
          </w:p>
          <w:p w:rsidR="0063356B" w:rsidRPr="00BD20A2" w:rsidRDefault="0063356B" w:rsidP="00133849">
            <w:pPr>
              <w:pStyle w:val="TAH"/>
              <w:rPr>
                <w:rFonts w:cs="Arial"/>
              </w:rPr>
            </w:pPr>
            <w:r w:rsidRPr="00BD20A2">
              <w:rPr>
                <w:rFonts w:cs="Arial"/>
              </w:rPr>
              <w:t>(MR-BS)</w:t>
            </w:r>
          </w:p>
        </w:tc>
        <w:tc>
          <w:tcPr>
            <w:tcW w:w="1418" w:type="dxa"/>
          </w:tcPr>
          <w:p w:rsidR="0063356B" w:rsidRPr="00BD20A2" w:rsidRDefault="0063356B" w:rsidP="00133849">
            <w:pPr>
              <w:pStyle w:val="TAH"/>
              <w:rPr>
                <w:rFonts w:cs="Arial"/>
              </w:rPr>
            </w:pPr>
            <w:r w:rsidRPr="00BD20A2">
              <w:rPr>
                <w:rFonts w:cs="Arial"/>
              </w:rPr>
              <w:t>Maximum Level</w:t>
            </w:r>
          </w:p>
          <w:p w:rsidR="0063356B" w:rsidRPr="00BD20A2" w:rsidRDefault="0063356B" w:rsidP="00133849">
            <w:pPr>
              <w:pStyle w:val="TAH"/>
              <w:rPr>
                <w:rFonts w:cs="Arial"/>
              </w:rPr>
            </w:pPr>
            <w:r w:rsidRPr="00BD20A2">
              <w:rPr>
                <w:rFonts w:cs="Arial"/>
              </w:rPr>
              <w:t>(LA-BS)</w:t>
            </w:r>
          </w:p>
        </w:tc>
        <w:tc>
          <w:tcPr>
            <w:tcW w:w="709" w:type="dxa"/>
          </w:tcPr>
          <w:p w:rsidR="0063356B" w:rsidRPr="00BD20A2" w:rsidRDefault="0063356B" w:rsidP="00133849">
            <w:pPr>
              <w:pStyle w:val="TAH"/>
              <w:rPr>
                <w:rFonts w:cs="Arial"/>
              </w:rPr>
            </w:pPr>
            <w:r w:rsidRPr="00BD20A2">
              <w:rPr>
                <w:rFonts w:cs="Arial"/>
              </w:rPr>
              <w:t>Measurement Bandwidth</w:t>
            </w:r>
          </w:p>
        </w:tc>
        <w:tc>
          <w:tcPr>
            <w:tcW w:w="2191" w:type="dxa"/>
          </w:tcPr>
          <w:p w:rsidR="0063356B" w:rsidRPr="00BD20A2" w:rsidRDefault="0063356B" w:rsidP="00133849">
            <w:pPr>
              <w:pStyle w:val="TAH"/>
              <w:rPr>
                <w:rFonts w:cs="Arial"/>
              </w:rPr>
            </w:pPr>
            <w:r w:rsidRPr="00BD20A2">
              <w:rPr>
                <w:rFonts w:cs="Arial"/>
              </w:rPr>
              <w:t>Notes</w:t>
            </w: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GSM900</w:t>
            </w:r>
          </w:p>
        </w:tc>
        <w:tc>
          <w:tcPr>
            <w:tcW w:w="1275" w:type="dxa"/>
          </w:tcPr>
          <w:p w:rsidR="0063356B" w:rsidRPr="00BD20A2" w:rsidRDefault="0063356B" w:rsidP="00133849">
            <w:pPr>
              <w:pStyle w:val="TAL"/>
              <w:jc w:val="center"/>
              <w:rPr>
                <w:rFonts w:cs="Arial"/>
              </w:rPr>
            </w:pPr>
            <w:r w:rsidRPr="00BD20A2">
              <w:rPr>
                <w:rFonts w:cs="Arial"/>
              </w:rPr>
              <w:t>876-915 MHz</w:t>
            </w:r>
          </w:p>
        </w:tc>
        <w:tc>
          <w:tcPr>
            <w:tcW w:w="1418" w:type="dxa"/>
          </w:tcPr>
          <w:p w:rsidR="0063356B" w:rsidRPr="00BD20A2" w:rsidRDefault="0063356B" w:rsidP="00133849">
            <w:pPr>
              <w:pStyle w:val="TAL"/>
              <w:jc w:val="center"/>
              <w:rPr>
                <w:rFonts w:cs="Arial"/>
              </w:rPr>
            </w:pPr>
            <w:r w:rsidRPr="00BD20A2">
              <w:rPr>
                <w:rFonts w:cs="Arial"/>
              </w:rPr>
              <w:t>-122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DCS1800</w:t>
            </w:r>
          </w:p>
        </w:tc>
        <w:tc>
          <w:tcPr>
            <w:tcW w:w="1275" w:type="dxa"/>
          </w:tcPr>
          <w:p w:rsidR="0063356B" w:rsidRPr="00BD20A2" w:rsidRDefault="0063356B" w:rsidP="00133849">
            <w:pPr>
              <w:pStyle w:val="TAL"/>
              <w:jc w:val="center"/>
              <w:rPr>
                <w:rFonts w:cs="Arial"/>
              </w:rPr>
            </w:pPr>
            <w:r w:rsidRPr="00BD20A2">
              <w:rPr>
                <w:rFonts w:cs="Arial"/>
              </w:rPr>
              <w:t>1710 - 1785 MHz</w:t>
            </w:r>
          </w:p>
        </w:tc>
        <w:tc>
          <w:tcPr>
            <w:tcW w:w="1418" w:type="dxa"/>
          </w:tcPr>
          <w:p w:rsidR="0063356B" w:rsidRPr="00BD20A2" w:rsidRDefault="0063356B" w:rsidP="00133849">
            <w:pPr>
              <w:pStyle w:val="TAL"/>
              <w:jc w:val="center"/>
              <w:rPr>
                <w:rFonts w:cs="Arial"/>
              </w:rPr>
            </w:pPr>
            <w:r w:rsidRPr="00BD20A2">
              <w:rPr>
                <w:rFonts w:cs="Arial"/>
              </w:rPr>
              <w:t>-122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PCS1900</w:t>
            </w:r>
          </w:p>
        </w:tc>
        <w:tc>
          <w:tcPr>
            <w:tcW w:w="1275" w:type="dxa"/>
          </w:tcPr>
          <w:p w:rsidR="0063356B" w:rsidRPr="00BD20A2" w:rsidRDefault="0063356B" w:rsidP="00133849">
            <w:pPr>
              <w:pStyle w:val="TAL"/>
              <w:jc w:val="center"/>
              <w:rPr>
                <w:rFonts w:cs="Arial"/>
              </w:rPr>
            </w:pPr>
            <w:r w:rsidRPr="00BD20A2">
              <w:rPr>
                <w:rFonts w:cs="Arial"/>
              </w:rPr>
              <w:t>1850 - 1910 MHz</w:t>
            </w:r>
          </w:p>
        </w:tc>
        <w:tc>
          <w:tcPr>
            <w:tcW w:w="1418" w:type="dxa"/>
          </w:tcPr>
          <w:p w:rsidR="0063356B" w:rsidRPr="00BD20A2" w:rsidRDefault="0063356B" w:rsidP="00133849">
            <w:pPr>
              <w:pStyle w:val="TAL"/>
              <w:jc w:val="center"/>
              <w:rPr>
                <w:rFonts w:cs="Arial"/>
              </w:rPr>
            </w:pPr>
            <w:r w:rsidRPr="00BD20A2">
              <w:rPr>
                <w:rFonts w:cs="Arial"/>
              </w:rPr>
              <w:t>-122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GSM850 or CDMA850</w:t>
            </w:r>
          </w:p>
        </w:tc>
        <w:tc>
          <w:tcPr>
            <w:tcW w:w="1275" w:type="dxa"/>
          </w:tcPr>
          <w:p w:rsidR="0063356B" w:rsidRPr="00BD20A2" w:rsidRDefault="0063356B" w:rsidP="00133849">
            <w:pPr>
              <w:pStyle w:val="TAL"/>
              <w:jc w:val="center"/>
              <w:rPr>
                <w:rFonts w:cs="Arial"/>
              </w:rPr>
            </w:pPr>
            <w:r w:rsidRPr="00BD20A2">
              <w:rPr>
                <w:rFonts w:cs="Arial"/>
              </w:rPr>
              <w:t>824 - 849 MHz</w:t>
            </w:r>
          </w:p>
        </w:tc>
        <w:tc>
          <w:tcPr>
            <w:tcW w:w="1418" w:type="dxa"/>
          </w:tcPr>
          <w:p w:rsidR="0063356B" w:rsidRPr="00BD20A2" w:rsidRDefault="0063356B" w:rsidP="00133849">
            <w:pPr>
              <w:pStyle w:val="TAL"/>
              <w:jc w:val="center"/>
              <w:rPr>
                <w:rFonts w:cs="Arial"/>
              </w:rPr>
            </w:pPr>
            <w:r w:rsidRPr="00BD20A2">
              <w:rPr>
                <w:rFonts w:cs="Arial"/>
              </w:rPr>
              <w:t>-122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I or E-UTRA Band 1</w:t>
            </w:r>
            <w:r w:rsidRPr="00BD20A2">
              <w:rPr>
                <w:rFonts w:cs="Arial"/>
                <w:lang w:val="sv-SE"/>
              </w:rPr>
              <w:t xml:space="preserve"> or NR band n1</w:t>
            </w:r>
          </w:p>
        </w:tc>
        <w:tc>
          <w:tcPr>
            <w:tcW w:w="1275" w:type="dxa"/>
          </w:tcPr>
          <w:p w:rsidR="0063356B" w:rsidRPr="00BD20A2" w:rsidRDefault="0063356B" w:rsidP="00133849">
            <w:pPr>
              <w:pStyle w:val="TAL"/>
              <w:jc w:val="center"/>
              <w:rPr>
                <w:rFonts w:cs="Arial"/>
                <w:lang w:eastAsia="zh-CN"/>
              </w:rPr>
            </w:pPr>
            <w:r w:rsidRPr="00BD20A2">
              <w:rPr>
                <w:rFonts w:cs="Arial"/>
              </w:rPr>
              <w:t>1920 - 1980 MHz</w:t>
            </w:r>
          </w:p>
          <w:p w:rsidR="0063356B" w:rsidRPr="00BD20A2" w:rsidRDefault="0063356B" w:rsidP="00133849">
            <w:pPr>
              <w:pStyle w:val="TAL"/>
              <w:jc w:val="center"/>
              <w:rPr>
                <w:rFonts w:cs="Arial"/>
                <w:lang w:eastAsia="zh-CN"/>
              </w:rPr>
            </w:pP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II or E-UTRA Band 2</w:t>
            </w:r>
            <w:r w:rsidRPr="00BD20A2">
              <w:rPr>
                <w:rFonts w:cs="Arial"/>
                <w:lang w:val="sv-SE"/>
              </w:rPr>
              <w:t xml:space="preserve"> or NR band n2</w:t>
            </w:r>
          </w:p>
        </w:tc>
        <w:tc>
          <w:tcPr>
            <w:tcW w:w="1275" w:type="dxa"/>
          </w:tcPr>
          <w:p w:rsidR="0063356B" w:rsidRPr="00BD20A2" w:rsidRDefault="0063356B" w:rsidP="00133849">
            <w:pPr>
              <w:pStyle w:val="TAL"/>
              <w:jc w:val="center"/>
              <w:rPr>
                <w:rFonts w:cs="Arial"/>
                <w:lang w:eastAsia="zh-CN"/>
              </w:rPr>
            </w:pPr>
            <w:r w:rsidRPr="00BD20A2">
              <w:rPr>
                <w:rFonts w:cs="Arial"/>
              </w:rPr>
              <w:t>1850 - 1910 MHz</w:t>
            </w:r>
          </w:p>
          <w:p w:rsidR="0063356B" w:rsidRPr="00BD20A2" w:rsidRDefault="0063356B" w:rsidP="00133849">
            <w:pPr>
              <w:pStyle w:val="TAL"/>
              <w:jc w:val="center"/>
              <w:rPr>
                <w:rFonts w:cs="Arial"/>
                <w:lang w:eastAsia="zh-CN"/>
              </w:rPr>
            </w:pP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III or E-UTRA Band 3</w:t>
            </w:r>
            <w:r w:rsidRPr="00BD20A2">
              <w:rPr>
                <w:rFonts w:cs="Arial"/>
                <w:lang w:val="sv-SE"/>
              </w:rPr>
              <w:t xml:space="preserve"> or NR band n3</w:t>
            </w:r>
          </w:p>
        </w:tc>
        <w:tc>
          <w:tcPr>
            <w:tcW w:w="1275" w:type="dxa"/>
          </w:tcPr>
          <w:p w:rsidR="0063356B" w:rsidRPr="00BD20A2" w:rsidRDefault="0063356B" w:rsidP="00133849">
            <w:pPr>
              <w:pStyle w:val="TAL"/>
              <w:jc w:val="center"/>
              <w:rPr>
                <w:rFonts w:cs="Arial"/>
              </w:rPr>
            </w:pPr>
            <w:r w:rsidRPr="00BD20A2">
              <w:rPr>
                <w:rFonts w:cs="Arial"/>
              </w:rPr>
              <w:t>1710 - 1785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IV or E-UTRA Band 4</w:t>
            </w:r>
          </w:p>
        </w:tc>
        <w:tc>
          <w:tcPr>
            <w:tcW w:w="1275" w:type="dxa"/>
          </w:tcPr>
          <w:p w:rsidR="0063356B" w:rsidRPr="00BD20A2" w:rsidRDefault="0063356B" w:rsidP="00133849">
            <w:pPr>
              <w:pStyle w:val="TAL"/>
              <w:jc w:val="center"/>
              <w:rPr>
                <w:rFonts w:cs="Arial"/>
              </w:rPr>
            </w:pPr>
            <w:r w:rsidRPr="00BD20A2">
              <w:rPr>
                <w:rFonts w:cs="Arial"/>
              </w:rPr>
              <w:t>1710 - 1755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V or E-UTRA Band 5</w:t>
            </w:r>
            <w:r w:rsidRPr="00BD20A2">
              <w:rPr>
                <w:rFonts w:cs="Arial"/>
                <w:lang w:val="sv-SE"/>
              </w:rPr>
              <w:t xml:space="preserve"> or NR band n5</w:t>
            </w:r>
          </w:p>
        </w:tc>
        <w:tc>
          <w:tcPr>
            <w:tcW w:w="1275" w:type="dxa"/>
          </w:tcPr>
          <w:p w:rsidR="0063356B" w:rsidRPr="00BD20A2" w:rsidRDefault="0063356B" w:rsidP="00133849">
            <w:pPr>
              <w:pStyle w:val="TAL"/>
              <w:jc w:val="center"/>
              <w:rPr>
                <w:rFonts w:cs="Arial"/>
              </w:rPr>
            </w:pPr>
            <w:r w:rsidRPr="00BD20A2">
              <w:rPr>
                <w:rFonts w:cs="Arial"/>
              </w:rPr>
              <w:t>824 - 849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VI, XIX or E-UTRA Band 6, 19</w:t>
            </w:r>
          </w:p>
        </w:tc>
        <w:tc>
          <w:tcPr>
            <w:tcW w:w="1275" w:type="dxa"/>
          </w:tcPr>
          <w:p w:rsidR="0063356B" w:rsidRPr="00BD20A2" w:rsidRDefault="0063356B" w:rsidP="00133849">
            <w:pPr>
              <w:pStyle w:val="TAL"/>
              <w:jc w:val="center"/>
              <w:rPr>
                <w:rFonts w:cs="Arial"/>
              </w:rPr>
            </w:pPr>
            <w:r w:rsidRPr="00BD20A2">
              <w:rPr>
                <w:rFonts w:cs="Arial"/>
              </w:rPr>
              <w:t>830 - 845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VII or E-UTRA Band 7</w:t>
            </w:r>
            <w:r w:rsidRPr="00BD20A2">
              <w:rPr>
                <w:rFonts w:cs="Arial"/>
                <w:lang w:val="sv-SE"/>
              </w:rPr>
              <w:t xml:space="preserve"> or NR band n7</w:t>
            </w:r>
          </w:p>
        </w:tc>
        <w:tc>
          <w:tcPr>
            <w:tcW w:w="1275" w:type="dxa"/>
          </w:tcPr>
          <w:p w:rsidR="0063356B" w:rsidRPr="00BD20A2" w:rsidRDefault="0063356B" w:rsidP="00133849">
            <w:pPr>
              <w:pStyle w:val="TAL"/>
              <w:jc w:val="center"/>
              <w:rPr>
                <w:rFonts w:cs="Arial"/>
              </w:rPr>
            </w:pPr>
            <w:r w:rsidRPr="00BD20A2">
              <w:rPr>
                <w:rFonts w:cs="Arial"/>
              </w:rPr>
              <w:t>2500 - 2570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FDD Band VIII or E-UTRA Band 8</w:t>
            </w:r>
            <w:r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IX or E-UTRA Band 9</w:t>
            </w:r>
          </w:p>
        </w:tc>
        <w:tc>
          <w:tcPr>
            <w:tcW w:w="1275" w:type="dxa"/>
          </w:tcPr>
          <w:p w:rsidR="0063356B" w:rsidRPr="00BD20A2" w:rsidRDefault="0063356B" w:rsidP="00133849">
            <w:pPr>
              <w:pStyle w:val="TAL"/>
              <w:jc w:val="center"/>
              <w:rPr>
                <w:rFonts w:cs="Arial"/>
              </w:rPr>
            </w:pPr>
            <w:r w:rsidRPr="00BD20A2">
              <w:rPr>
                <w:rFonts w:cs="Arial"/>
              </w:rPr>
              <w:t>1749.9 - 1784.9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X or E-UTRA Band 10</w:t>
            </w:r>
          </w:p>
        </w:tc>
        <w:tc>
          <w:tcPr>
            <w:tcW w:w="1275" w:type="dxa"/>
          </w:tcPr>
          <w:p w:rsidR="0063356B" w:rsidRPr="00BD20A2" w:rsidRDefault="0063356B" w:rsidP="00133849">
            <w:pPr>
              <w:pStyle w:val="TAL"/>
              <w:jc w:val="center"/>
              <w:rPr>
                <w:rFonts w:cs="Arial"/>
              </w:rPr>
            </w:pPr>
            <w:r w:rsidRPr="00BD20A2">
              <w:rPr>
                <w:rFonts w:cs="Arial"/>
              </w:rPr>
              <w:t>1710 - 1770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XI or E-UTRA Band 11</w:t>
            </w:r>
          </w:p>
        </w:tc>
        <w:tc>
          <w:tcPr>
            <w:tcW w:w="1275" w:type="dxa"/>
          </w:tcPr>
          <w:p w:rsidR="0063356B" w:rsidRPr="00BD20A2" w:rsidRDefault="0063356B" w:rsidP="00133849">
            <w:pPr>
              <w:pStyle w:val="TAL"/>
              <w:jc w:val="center"/>
              <w:rPr>
                <w:rFonts w:cs="Arial"/>
              </w:rPr>
            </w:pPr>
            <w:r w:rsidRPr="00BD20A2">
              <w:rPr>
                <w:rFonts w:cs="Arial"/>
              </w:rPr>
              <w:t>1427.9 - 1447.9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lastRenderedPageBreak/>
              <w:t>UTRA FDD Band XII or</w:t>
            </w:r>
          </w:p>
          <w:p w:rsidR="0063356B" w:rsidRPr="00BD20A2" w:rsidRDefault="0063356B" w:rsidP="00133849">
            <w:pPr>
              <w:pStyle w:val="TAL"/>
              <w:jc w:val="center"/>
              <w:rPr>
                <w:rFonts w:cs="Arial"/>
              </w:rPr>
            </w:pPr>
            <w:r w:rsidRPr="00BD20A2">
              <w:rPr>
                <w:rFonts w:cs="Arial"/>
              </w:rPr>
              <w:t>E-UTRA Band 12</w:t>
            </w:r>
            <w:r w:rsidRPr="00BD20A2">
              <w:rPr>
                <w:rFonts w:cs="Arial"/>
                <w:lang w:val="sv-SE"/>
              </w:rPr>
              <w:t xml:space="preserve"> or NR band n12</w:t>
            </w:r>
          </w:p>
        </w:tc>
        <w:tc>
          <w:tcPr>
            <w:tcW w:w="1275" w:type="dxa"/>
          </w:tcPr>
          <w:p w:rsidR="0063356B" w:rsidRPr="00BD20A2" w:rsidRDefault="0063356B" w:rsidP="00133849">
            <w:pPr>
              <w:pStyle w:val="TAL"/>
              <w:jc w:val="center"/>
              <w:rPr>
                <w:rFonts w:cs="Arial"/>
              </w:rPr>
            </w:pPr>
            <w:r w:rsidRPr="00BD20A2">
              <w:rPr>
                <w:rFonts w:cs="Arial"/>
              </w:rPr>
              <w:t>699 - 716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XIII or</w:t>
            </w:r>
          </w:p>
          <w:p w:rsidR="0063356B" w:rsidRPr="00BD20A2" w:rsidRDefault="0063356B" w:rsidP="00133849">
            <w:pPr>
              <w:pStyle w:val="TAL"/>
              <w:jc w:val="center"/>
              <w:rPr>
                <w:rFonts w:cs="Arial"/>
              </w:rPr>
            </w:pPr>
            <w:r w:rsidRPr="00BD20A2">
              <w:rPr>
                <w:rFonts w:cs="Arial"/>
              </w:rPr>
              <w:t>E-UTRA Band 13</w:t>
            </w:r>
          </w:p>
        </w:tc>
        <w:tc>
          <w:tcPr>
            <w:tcW w:w="1275" w:type="dxa"/>
          </w:tcPr>
          <w:p w:rsidR="0063356B" w:rsidRPr="00BD20A2" w:rsidRDefault="0063356B" w:rsidP="00133849">
            <w:pPr>
              <w:pStyle w:val="TAL"/>
              <w:jc w:val="center"/>
              <w:rPr>
                <w:rFonts w:cs="Arial"/>
              </w:rPr>
            </w:pPr>
            <w:r w:rsidRPr="00BD20A2">
              <w:rPr>
                <w:rFonts w:cs="Arial"/>
              </w:rPr>
              <w:t>777 - 787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Pr>
          <w:p w:rsidR="0063356B" w:rsidRPr="00BD20A2" w:rsidRDefault="0063356B" w:rsidP="00133849">
            <w:pPr>
              <w:pStyle w:val="TAL"/>
              <w:jc w:val="center"/>
              <w:rPr>
                <w:rFonts w:cs="Arial"/>
              </w:rPr>
            </w:pPr>
            <w:r w:rsidRPr="00BD20A2">
              <w:rPr>
                <w:rFonts w:cs="Arial"/>
              </w:rPr>
              <w:t>UTRA FDD Band XIV or</w:t>
            </w:r>
          </w:p>
          <w:p w:rsidR="0063356B" w:rsidRPr="00BD20A2" w:rsidRDefault="0063356B" w:rsidP="00133849">
            <w:pPr>
              <w:pStyle w:val="TAL"/>
              <w:jc w:val="center"/>
              <w:rPr>
                <w:rFonts w:cs="Arial"/>
              </w:rPr>
            </w:pPr>
            <w:r w:rsidRPr="00BD20A2">
              <w:rPr>
                <w:rFonts w:cs="Arial"/>
              </w:rPr>
              <w:t>E-UTRA Band 14</w:t>
            </w:r>
            <w:r w:rsidRPr="00BD20A2">
              <w:rPr>
                <w:rFonts w:cs="Arial"/>
                <w:szCs w:val="18"/>
                <w:lang w:val="sv-SE"/>
              </w:rPr>
              <w:t xml:space="preserve"> or NR band n14</w:t>
            </w:r>
          </w:p>
        </w:tc>
        <w:tc>
          <w:tcPr>
            <w:tcW w:w="1275" w:type="dxa"/>
          </w:tcPr>
          <w:p w:rsidR="0063356B" w:rsidRPr="00BD20A2" w:rsidRDefault="0063356B" w:rsidP="00133849">
            <w:pPr>
              <w:pStyle w:val="TAL"/>
              <w:jc w:val="center"/>
              <w:rPr>
                <w:rFonts w:cs="Arial"/>
              </w:rPr>
            </w:pPr>
            <w:r w:rsidRPr="00BD20A2">
              <w:rPr>
                <w:rFonts w:cs="Arial"/>
              </w:rPr>
              <w:t>788 - 798 MHz</w:t>
            </w:r>
          </w:p>
        </w:tc>
        <w:tc>
          <w:tcPr>
            <w:tcW w:w="1418" w:type="dxa"/>
          </w:tcPr>
          <w:p w:rsidR="0063356B" w:rsidRPr="00BD20A2" w:rsidRDefault="0063356B" w:rsidP="00133849">
            <w:pPr>
              <w:pStyle w:val="TAL"/>
              <w:jc w:val="center"/>
              <w:rPr>
                <w:rFonts w:cs="Arial"/>
              </w:rPr>
            </w:pPr>
            <w:r w:rsidRPr="00BD20A2">
              <w:rPr>
                <w:rFonts w:cs="Arial"/>
              </w:rPr>
              <w:t>-120 dBm</w:t>
            </w:r>
          </w:p>
        </w:tc>
        <w:tc>
          <w:tcPr>
            <w:tcW w:w="1417" w:type="dxa"/>
          </w:tcPr>
          <w:p w:rsidR="0063356B" w:rsidRPr="00BD20A2" w:rsidRDefault="0063356B" w:rsidP="00133849">
            <w:pPr>
              <w:pStyle w:val="TAL"/>
              <w:jc w:val="center"/>
              <w:rPr>
                <w:rFonts w:cs="Arial"/>
              </w:rPr>
            </w:pPr>
            <w:r w:rsidRPr="00BD20A2">
              <w:rPr>
                <w:rFonts w:cs="Arial"/>
              </w:rPr>
              <w:t>-115 dBm</w:t>
            </w:r>
          </w:p>
        </w:tc>
        <w:tc>
          <w:tcPr>
            <w:tcW w:w="1418" w:type="dxa"/>
          </w:tcPr>
          <w:p w:rsidR="0063356B" w:rsidRPr="00BD20A2" w:rsidRDefault="0063356B" w:rsidP="00133849">
            <w:pPr>
              <w:pStyle w:val="TAL"/>
              <w:jc w:val="center"/>
              <w:rPr>
                <w:rFonts w:cs="Arial"/>
              </w:rPr>
            </w:pPr>
            <w:r w:rsidRPr="00BD20A2">
              <w:rPr>
                <w:rFonts w:cs="Arial"/>
              </w:rPr>
              <w:t>-112 dBm</w:t>
            </w:r>
          </w:p>
        </w:tc>
        <w:tc>
          <w:tcPr>
            <w:tcW w:w="709" w:type="dxa"/>
          </w:tcPr>
          <w:p w:rsidR="0063356B" w:rsidRPr="00BD20A2" w:rsidRDefault="0063356B" w:rsidP="00133849">
            <w:pPr>
              <w:pStyle w:val="TAL"/>
              <w:jc w:val="center"/>
              <w:rPr>
                <w:rFonts w:cs="Arial"/>
              </w:rPr>
            </w:pPr>
            <w:r w:rsidRPr="00BD20A2">
              <w:rPr>
                <w:rFonts w:cs="Arial"/>
              </w:rPr>
              <w:t>100 kHz</w:t>
            </w:r>
          </w:p>
        </w:tc>
        <w:tc>
          <w:tcPr>
            <w:tcW w:w="2191" w:type="dxa"/>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18</w:t>
            </w:r>
            <w:r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FDD Band XX or</w:t>
            </w:r>
          </w:p>
          <w:p w:rsidR="0063356B" w:rsidRPr="00BD20A2" w:rsidRDefault="0063356B" w:rsidP="00133849">
            <w:pPr>
              <w:pStyle w:val="TAL"/>
              <w:jc w:val="center"/>
              <w:rPr>
                <w:rFonts w:cs="Arial"/>
              </w:rPr>
            </w:pPr>
            <w:r w:rsidRPr="00BD20A2">
              <w:rPr>
                <w:rFonts w:cs="Arial"/>
              </w:rPr>
              <w:t>E-UTRA Band 20</w:t>
            </w:r>
            <w:r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This is not applicable to BS operating in Band 42</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63356B" w:rsidRPr="00BD20A2" w:rsidRDefault="0063356B" w:rsidP="0013384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rPr>
              <w:t>814 - 849 MHz</w:t>
            </w:r>
          </w:p>
          <w:p w:rsidR="0063356B" w:rsidRPr="00BD20A2" w:rsidRDefault="0063356B" w:rsidP="0013384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This is not applicable to BS operating in Band 44</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30</w:t>
            </w:r>
            <w:r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This is not applicable to BS operating in Band 40</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rPr>
              <w:t>1900 - 1920 MHz</w:t>
            </w:r>
          </w:p>
          <w:p w:rsidR="0063356B" w:rsidRPr="00BD20A2" w:rsidRDefault="0063356B" w:rsidP="0013384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rPr>
              <w:t>This is not applicable to BS operating in Band 33</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This is not applicable to BS operating in Band 34</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rPr>
              <w:t>1850 – 1910 MHz</w:t>
            </w:r>
          </w:p>
          <w:p w:rsidR="0063356B" w:rsidRPr="00BD20A2" w:rsidRDefault="0063356B" w:rsidP="0013384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This is not applicable to BS operating in Band 2 and 36</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TDD Band d) or E-UTRA Band 38</w:t>
            </w:r>
            <w:r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This is not applicable to BS operating in Band 38.</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UTRA TDD Band f) or E-UTRA Band 3</w:t>
            </w:r>
            <w:r w:rsidRPr="00BD20A2">
              <w:rPr>
                <w:rFonts w:cs="Arial"/>
                <w:lang w:eastAsia="zh-CN"/>
              </w:rPr>
              <w:t>9</w:t>
            </w:r>
            <w:r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UTRA TDD Band e) or E-UTRA Band </w:t>
            </w:r>
            <w:r w:rsidRPr="00BD20A2">
              <w:rPr>
                <w:rFonts w:cs="Arial"/>
                <w:lang w:eastAsia="zh-CN"/>
              </w:rPr>
              <w:t>40</w:t>
            </w:r>
            <w:r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E-UTRA Band </w:t>
            </w:r>
            <w:r w:rsidRPr="00BD20A2">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This is not applicable to BS operating in Band </w:t>
            </w:r>
            <w:r w:rsidRPr="00BD20A2">
              <w:rPr>
                <w:rFonts w:cs="Arial"/>
                <w:lang w:eastAsia="zh-CN"/>
              </w:rPr>
              <w:t>22, 42 or 43</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 xml:space="preserve">This is not applicable to BS operating in Band 42 or </w:t>
            </w:r>
            <w:r w:rsidRPr="00BD20A2">
              <w:rPr>
                <w:rFonts w:cs="Arial"/>
                <w:lang w:eastAsia="zh-CN"/>
              </w:rPr>
              <w:t>43</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This is not applicable to BS operating in Band 28 or 44</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 xml:space="preserve">E-UTRA Band </w:t>
            </w:r>
            <w:r w:rsidRPr="00BD20A2">
              <w:rPr>
                <w:lang w:eastAsia="zh-CN"/>
              </w:rPr>
              <w:t>48</w:t>
            </w:r>
            <w:r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lastRenderedPageBreak/>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ja-JP"/>
              </w:rPr>
            </w:pPr>
            <w:r w:rsidRPr="00BD20A2">
              <w:t>E-UTRA Band 52</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zh-CN"/>
              </w:rPr>
            </w:pPr>
            <w:r w:rsidRPr="00BD20A2">
              <w:t>3300 – 3400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ja-JP"/>
              </w:rPr>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ja-JP"/>
              </w:rPr>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lang w:eastAsia="ja-JP"/>
              </w:rPr>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v5.0.0"/>
                <w:lang w:eastAsia="ja-JP"/>
              </w:rPr>
              <w:t>E-UTRA Band 65</w:t>
            </w:r>
            <w:r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63356B" w:rsidRPr="00BD20A2" w:rsidRDefault="0063356B" w:rsidP="0013384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lang w:eastAsia="zh-CN"/>
              </w:rPr>
            </w:pPr>
            <w:r w:rsidRPr="00BD20A2">
              <w:rPr>
                <w:rFonts w:cs="Arial"/>
              </w:rPr>
              <w:t>1710 – 1780 MHz</w:t>
            </w:r>
          </w:p>
          <w:p w:rsidR="0063356B" w:rsidRPr="00BD20A2" w:rsidRDefault="0063356B" w:rsidP="0013384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lang w:eastAsia="zh-CN"/>
              </w:rPr>
            </w:pPr>
            <w:r w:rsidRPr="00BD20A2">
              <w:rPr>
                <w:rFonts w:cs="Arial"/>
              </w:rPr>
              <w:t>698 – 728 MHz</w:t>
            </w:r>
          </w:p>
          <w:p w:rsidR="0063356B" w:rsidRPr="00BD20A2" w:rsidRDefault="0063356B" w:rsidP="0013384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lang w:eastAsia="zh-CN"/>
              </w:rPr>
            </w:pPr>
            <w:r w:rsidRPr="00BD20A2">
              <w:rPr>
                <w:rFonts w:cs="Arial"/>
              </w:rPr>
              <w:t>1695 – 1710 MHz</w:t>
            </w:r>
          </w:p>
          <w:p w:rsidR="0063356B" w:rsidRPr="00BD20A2" w:rsidRDefault="0063356B" w:rsidP="0013384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663 – 698 MHz</w:t>
            </w:r>
          </w:p>
          <w:p w:rsidR="0063356B" w:rsidRPr="00BD20A2" w:rsidRDefault="0063356B" w:rsidP="0013384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451 – 456 MHz</w:t>
            </w:r>
          </w:p>
          <w:p w:rsidR="0063356B" w:rsidRPr="00BD20A2" w:rsidRDefault="0063356B" w:rsidP="0013384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450 – 455 MHz</w:t>
            </w:r>
          </w:p>
          <w:p w:rsidR="0063356B" w:rsidRPr="00BD20A2" w:rsidRDefault="0063356B" w:rsidP="0013384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Del="00715995" w:rsidRDefault="0063356B" w:rsidP="00133849">
            <w:pPr>
              <w:pStyle w:val="TAC"/>
              <w:rPr>
                <w:rFonts w:cs="Arial"/>
              </w:rPr>
            </w:pPr>
            <w:r w:rsidRPr="00BD20A2">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Del="00715995" w:rsidRDefault="0063356B" w:rsidP="00133849">
            <w:pPr>
              <w:pStyle w:val="TAC"/>
              <w:rPr>
                <w:rFonts w:cs="Arial"/>
              </w:rPr>
            </w:pPr>
            <w:r w:rsidRPr="00BD20A2">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Del="00715995" w:rsidRDefault="0063356B" w:rsidP="00133849">
            <w:pPr>
              <w:pStyle w:val="TAC"/>
              <w:rPr>
                <w:rFonts w:cs="Arial"/>
              </w:rPr>
            </w:pPr>
            <w:r w:rsidRPr="00BD20A2">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Del="00715995" w:rsidRDefault="0063356B" w:rsidP="00133849">
            <w:pPr>
              <w:pStyle w:val="TAC"/>
              <w:rPr>
                <w:rFonts w:cs="Arial"/>
              </w:rPr>
            </w:pPr>
            <w:r w:rsidRPr="00BD20A2">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Del="00715995" w:rsidRDefault="0063356B" w:rsidP="00133849">
            <w:pPr>
              <w:pStyle w:val="TAC"/>
              <w:rPr>
                <w:rFonts w:cs="Arial"/>
              </w:rPr>
            </w:pPr>
            <w:r w:rsidRPr="00BD20A2">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Del="00715995" w:rsidRDefault="0063356B" w:rsidP="00133849">
            <w:pPr>
              <w:pStyle w:val="TAC"/>
              <w:rPr>
                <w:rFonts w:cs="Arial"/>
              </w:rPr>
            </w:pPr>
            <w:r w:rsidRPr="00BD20A2">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lang w:eastAsia="ko-KR"/>
              </w:rPr>
            </w:pPr>
            <w:r w:rsidRPr="00BD20A2">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lang w:eastAsia="ko-KR"/>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lang w:eastAsia="ko-KR"/>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L"/>
              <w:rPr>
                <w:rFonts w:cs="Arial"/>
                <w:lang w:eastAsia="ko-KR"/>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lang w:eastAsia="ko-KR"/>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133849">
            <w:pPr>
              <w:pStyle w:val="TAC"/>
              <w:rPr>
                <w:rFonts w:cs="Arial"/>
              </w:rPr>
            </w:pPr>
          </w:p>
        </w:tc>
      </w:tr>
      <w:tr w:rsidR="0063356B" w:rsidRPr="00BD20A2" w:rsidTr="00133849">
        <w:trPr>
          <w:cantSplit/>
          <w:jc w:val="center"/>
          <w:ins w:id="91" w:author="Huawei" w:date="2019-11-30T15:23:00Z"/>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92" w:author="Huawei" w:date="2019-11-30T15:23:00Z"/>
                <w:rFonts w:cs="Arial"/>
                <w:lang w:val="sv-SE"/>
              </w:rPr>
            </w:pPr>
            <w:ins w:id="93" w:author="Huawei" w:date="2019-11-30T15:24:00Z">
              <w:r w:rsidRPr="00BD20A2">
                <w:rPr>
                  <w:rFonts w:cs="Arial"/>
                  <w:lang w:val="sv-SE"/>
                </w:rPr>
                <w:t>NR band n</w:t>
              </w:r>
              <w:r>
                <w:rPr>
                  <w:rFonts w:cs="Arial"/>
                  <w:lang w:val="sv-SE"/>
                </w:rPr>
                <w:t>91</w:t>
              </w:r>
            </w:ins>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94" w:author="Huawei" w:date="2019-11-30T15:23:00Z"/>
                <w:rFonts w:cs="Arial"/>
              </w:rPr>
            </w:pPr>
            <w:ins w:id="95" w:author="Huawei" w:date="2019-11-30T15:25:00Z">
              <w:r w:rsidRPr="00BD20A2">
                <w:rPr>
                  <w:rFonts w:cs="Arial"/>
                </w:rPr>
                <w:t>832 – 862 MHz</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96" w:author="Huawei" w:date="2019-11-30T15:23:00Z"/>
                <w:rFonts w:cs="Arial"/>
              </w:rPr>
            </w:pPr>
            <w:ins w:id="97" w:author="Huawei" w:date="2019-11-30T15:25: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98" w:author="Huawei" w:date="2019-11-30T15:23:00Z"/>
                <w:rFonts w:cs="Arial"/>
              </w:rPr>
            </w:pPr>
            <w:ins w:id="99" w:author="Huawei" w:date="2019-11-30T15:25: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00" w:author="Huawei" w:date="2019-11-30T15:23:00Z"/>
                <w:rFonts w:cs="Arial"/>
              </w:rPr>
            </w:pPr>
            <w:ins w:id="101" w:author="Huawei" w:date="2019-11-30T15:25: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02" w:author="Huawei" w:date="2019-11-30T15:23:00Z"/>
                <w:rFonts w:cs="Arial"/>
              </w:rPr>
            </w:pPr>
            <w:ins w:id="103" w:author="Huawei" w:date="2019-11-30T15:25: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04" w:author="Huawei" w:date="2019-11-30T15:23:00Z"/>
                <w:rFonts w:cs="Arial"/>
              </w:rPr>
            </w:pPr>
          </w:p>
        </w:tc>
      </w:tr>
      <w:tr w:rsidR="0063356B" w:rsidRPr="00BD20A2" w:rsidTr="00133849">
        <w:trPr>
          <w:cantSplit/>
          <w:jc w:val="center"/>
          <w:ins w:id="105" w:author="Huawei" w:date="2019-11-30T15:23:00Z"/>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06" w:author="Huawei" w:date="2019-11-30T15:23:00Z"/>
                <w:rFonts w:cs="Arial"/>
                <w:lang w:val="sv-SE"/>
              </w:rPr>
            </w:pPr>
            <w:ins w:id="107" w:author="Huawei" w:date="2019-11-30T15:24:00Z">
              <w:r w:rsidRPr="00BD20A2">
                <w:rPr>
                  <w:rFonts w:cs="Arial"/>
                  <w:lang w:val="sv-SE"/>
                </w:rPr>
                <w:t>NR band n</w:t>
              </w:r>
              <w:r>
                <w:rPr>
                  <w:rFonts w:cs="Arial"/>
                  <w:lang w:val="sv-SE"/>
                </w:rPr>
                <w:t>92</w:t>
              </w:r>
            </w:ins>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08" w:author="Huawei" w:date="2019-11-30T15:23:00Z"/>
                <w:rFonts w:cs="Arial"/>
              </w:rPr>
            </w:pPr>
            <w:ins w:id="109" w:author="Huawei" w:date="2019-11-30T15:25:00Z">
              <w:r w:rsidRPr="00BD20A2">
                <w:rPr>
                  <w:rFonts w:cs="Arial"/>
                </w:rPr>
                <w:t>832 – 862 MHz</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10" w:author="Huawei" w:date="2019-11-30T15:23:00Z"/>
                <w:rFonts w:cs="Arial"/>
              </w:rPr>
            </w:pPr>
            <w:ins w:id="111" w:author="Huawei" w:date="2019-11-30T15:25:00Z">
              <w:r w:rsidRPr="00BD20A2">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12" w:author="Huawei" w:date="2019-11-30T15:23:00Z"/>
                <w:rFonts w:cs="Arial"/>
              </w:rPr>
            </w:pPr>
            <w:ins w:id="113" w:author="Huawei" w:date="2019-11-30T15:25:00Z">
              <w:r w:rsidRPr="00BD20A2">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14" w:author="Huawei" w:date="2019-11-30T15:23:00Z"/>
                <w:rFonts w:cs="Arial"/>
              </w:rPr>
            </w:pPr>
            <w:ins w:id="115" w:author="Huawei" w:date="2019-11-30T15:25: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16" w:author="Huawei" w:date="2019-11-30T15:23:00Z"/>
                <w:rFonts w:cs="Arial"/>
              </w:rPr>
            </w:pPr>
            <w:ins w:id="117" w:author="Huawei" w:date="2019-11-30T15:25: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18" w:author="Huawei" w:date="2019-11-30T15:23:00Z"/>
                <w:rFonts w:cs="Arial"/>
              </w:rPr>
            </w:pPr>
          </w:p>
        </w:tc>
      </w:tr>
      <w:tr w:rsidR="0063356B" w:rsidRPr="00BD20A2" w:rsidTr="00133849">
        <w:trPr>
          <w:cantSplit/>
          <w:jc w:val="center"/>
          <w:ins w:id="119" w:author="Huawei" w:date="2019-11-30T15:23:00Z"/>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20" w:author="Huawei" w:date="2019-11-30T15:23:00Z"/>
                <w:rFonts w:cs="Arial"/>
                <w:lang w:val="sv-SE"/>
              </w:rPr>
            </w:pPr>
            <w:ins w:id="121" w:author="Huawei" w:date="2019-11-30T15:24:00Z">
              <w:r w:rsidRPr="00BD20A2">
                <w:rPr>
                  <w:rFonts w:cs="Arial"/>
                  <w:lang w:val="sv-SE"/>
                </w:rPr>
                <w:t>NR band n</w:t>
              </w:r>
              <w:r>
                <w:rPr>
                  <w:rFonts w:cs="Arial"/>
                  <w:lang w:val="sv-SE"/>
                </w:rPr>
                <w:t>93</w:t>
              </w:r>
            </w:ins>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22" w:author="Huawei" w:date="2019-11-30T15:23:00Z"/>
                <w:rFonts w:cs="Arial"/>
              </w:rPr>
            </w:pPr>
            <w:ins w:id="123" w:author="Huawei" w:date="2019-11-30T15:25:00Z">
              <w:r w:rsidRPr="00BD20A2">
                <w:rPr>
                  <w:rFonts w:cs="Arial"/>
                </w:rPr>
                <w:t>880 – 915 MHz</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24" w:author="Huawei" w:date="2019-11-30T15:23:00Z"/>
                <w:rFonts w:cs="Arial"/>
              </w:rPr>
            </w:pPr>
            <w:ins w:id="125" w:author="Huawei" w:date="2019-11-30T15:25: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26" w:author="Huawei" w:date="2019-11-30T15:23:00Z"/>
                <w:rFonts w:cs="Arial"/>
              </w:rPr>
            </w:pPr>
            <w:ins w:id="127" w:author="Huawei" w:date="2019-11-30T15:25: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28" w:author="Huawei" w:date="2019-11-30T15:23:00Z"/>
                <w:rFonts w:cs="Arial"/>
              </w:rPr>
            </w:pPr>
            <w:ins w:id="129" w:author="Huawei" w:date="2019-11-30T15:25: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30" w:author="Huawei" w:date="2019-11-30T15:23:00Z"/>
                <w:rFonts w:cs="Arial"/>
              </w:rPr>
            </w:pPr>
            <w:ins w:id="131" w:author="Huawei" w:date="2019-11-30T15:25: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32" w:author="Huawei" w:date="2019-11-30T15:23:00Z"/>
                <w:rFonts w:cs="Arial"/>
              </w:rPr>
            </w:pPr>
          </w:p>
        </w:tc>
      </w:tr>
      <w:tr w:rsidR="0063356B" w:rsidRPr="00BD20A2" w:rsidTr="00133849">
        <w:trPr>
          <w:cantSplit/>
          <w:jc w:val="center"/>
          <w:ins w:id="133" w:author="Huawei" w:date="2019-11-30T15:24:00Z"/>
        </w:trPr>
        <w:tc>
          <w:tcPr>
            <w:tcW w:w="122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34" w:author="Huawei" w:date="2019-11-30T15:24:00Z"/>
                <w:rFonts w:cs="Arial"/>
                <w:lang w:val="sv-SE"/>
              </w:rPr>
            </w:pPr>
            <w:ins w:id="135" w:author="Huawei" w:date="2019-11-30T15:24:00Z">
              <w:r w:rsidRPr="00BD20A2">
                <w:rPr>
                  <w:rFonts w:cs="Arial"/>
                  <w:lang w:val="sv-SE"/>
                </w:rPr>
                <w:lastRenderedPageBreak/>
                <w:t>NR band n</w:t>
              </w:r>
              <w:r>
                <w:rPr>
                  <w:rFonts w:cs="Arial"/>
                  <w:lang w:val="sv-SE"/>
                </w:rPr>
                <w:t>94</w:t>
              </w:r>
            </w:ins>
          </w:p>
        </w:tc>
        <w:tc>
          <w:tcPr>
            <w:tcW w:w="1275"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36" w:author="Huawei" w:date="2019-11-30T15:24:00Z"/>
                <w:rFonts w:cs="Arial"/>
              </w:rPr>
            </w:pPr>
            <w:ins w:id="137" w:author="Huawei" w:date="2019-11-30T15:25:00Z">
              <w:r w:rsidRPr="00BD20A2">
                <w:rPr>
                  <w:rFonts w:cs="Arial"/>
                </w:rPr>
                <w:t>880 – 915 MHz</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38" w:author="Huawei" w:date="2019-11-30T15:24:00Z"/>
                <w:rFonts w:cs="Arial"/>
              </w:rPr>
            </w:pPr>
            <w:ins w:id="139" w:author="Huawei" w:date="2019-11-30T15:25:00Z">
              <w:r w:rsidRPr="00BD20A2">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40" w:author="Huawei" w:date="2019-11-30T15:24:00Z"/>
                <w:rFonts w:cs="Arial"/>
              </w:rPr>
            </w:pPr>
            <w:ins w:id="141" w:author="Huawei" w:date="2019-11-30T15:25:00Z">
              <w:r w:rsidRPr="00BD20A2">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L"/>
              <w:rPr>
                <w:ins w:id="142" w:author="Huawei" w:date="2019-11-30T15:24:00Z"/>
                <w:rFonts w:cs="Arial"/>
              </w:rPr>
            </w:pPr>
            <w:ins w:id="143" w:author="Huawei" w:date="2019-11-30T15:25:00Z">
              <w:r w:rsidRPr="00BD20A2">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44" w:author="Huawei" w:date="2019-11-30T15:24:00Z"/>
                <w:rFonts w:cs="Arial"/>
              </w:rPr>
            </w:pPr>
            <w:ins w:id="145" w:author="Huawei" w:date="2019-11-30T15:25:00Z">
              <w:r w:rsidRPr="00BD20A2">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63356B" w:rsidRPr="00BD20A2" w:rsidRDefault="0063356B" w:rsidP="0063356B">
            <w:pPr>
              <w:pStyle w:val="TAC"/>
              <w:rPr>
                <w:ins w:id="146" w:author="Huawei" w:date="2019-11-30T15:24:00Z"/>
                <w:rFonts w:cs="Arial"/>
              </w:rPr>
            </w:pPr>
          </w:p>
        </w:tc>
      </w:tr>
    </w:tbl>
    <w:p w:rsidR="0063356B" w:rsidRPr="00BD20A2" w:rsidRDefault="0063356B" w:rsidP="0063356B"/>
    <w:p w:rsidR="0063356B" w:rsidRPr="00BD20A2" w:rsidRDefault="0063356B" w:rsidP="0063356B">
      <w:pPr>
        <w:pStyle w:val="NO"/>
      </w:pPr>
      <w:r w:rsidRPr="00BD20A2">
        <w:t>NOTE 1:</w:t>
      </w:r>
      <w:r w:rsidRPr="00BD20A2">
        <w:tab/>
        <w:t xml:space="preserve">As defined in the scope for spurious emissions in this subclause, the co-location requirements in table 9.7.6.3.4.2-1 do not apply for the 10 MHz frequency range immediately outside the BS transmit frequency range of a </w:t>
      </w:r>
      <w:r w:rsidRPr="00BD20A2">
        <w:rPr>
          <w:i/>
        </w:rPr>
        <w:t>downlink operating band</w:t>
      </w:r>
      <w:r w:rsidRPr="00BD20A2">
        <w:t xml:space="preserve"> (see subclause 9.7.1).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63356B" w:rsidRPr="00BD20A2" w:rsidRDefault="0063356B" w:rsidP="0063356B">
      <w:pPr>
        <w:pStyle w:val="NO"/>
      </w:pPr>
      <w:r w:rsidRPr="00BD20A2">
        <w:t>NOTE 2:</w:t>
      </w:r>
      <w:r w:rsidRPr="00BD20A2">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63356B" w:rsidRPr="00BD20A2" w:rsidRDefault="0063356B" w:rsidP="0063356B">
      <w:pPr>
        <w:pStyle w:val="NO"/>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E7045" w:rsidRDefault="004E7045" w:rsidP="004E7045">
      <w:pPr>
        <w:pStyle w:val="2"/>
        <w:rPr>
          <w:rStyle w:val="aff0"/>
          <w:iCs/>
          <w:color w:val="C00000"/>
          <w:lang w:eastAsia="zh-CN"/>
        </w:rPr>
      </w:pPr>
      <w:r w:rsidRPr="005A6ECD">
        <w:rPr>
          <w:rStyle w:val="aff0"/>
          <w:iCs/>
          <w:color w:val="C00000"/>
          <w:lang w:eastAsia="zh-CN"/>
        </w:rPr>
        <w:t>&lt;</w:t>
      </w:r>
      <w:r w:rsidRPr="005A6ECD">
        <w:rPr>
          <w:rStyle w:val="aff0"/>
          <w:rFonts w:hint="eastAsia"/>
          <w:iCs/>
          <w:color w:val="C00000"/>
          <w:lang w:eastAsia="zh-CN"/>
        </w:rPr>
        <w:t>&lt;End of Change</w:t>
      </w:r>
      <w:r>
        <w:rPr>
          <w:rStyle w:val="aff0"/>
          <w:iCs/>
          <w:color w:val="C00000"/>
          <w:lang w:eastAsia="zh-CN"/>
        </w:rPr>
        <w:t>2</w:t>
      </w:r>
      <w:r w:rsidRPr="005A6ECD">
        <w:rPr>
          <w:rStyle w:val="aff0"/>
          <w:rFonts w:hint="eastAsia"/>
          <w:iCs/>
          <w:color w:val="C00000"/>
          <w:lang w:eastAsia="zh-CN"/>
        </w:rPr>
        <w:t>&gt;</w:t>
      </w:r>
      <w:r w:rsidRPr="005A6ECD">
        <w:rPr>
          <w:rStyle w:val="aff0"/>
          <w:iCs/>
          <w:color w:val="C00000"/>
          <w:lang w:eastAsia="zh-CN"/>
        </w:rPr>
        <w:t>&gt;</w:t>
      </w:r>
    </w:p>
    <w:p w:rsidR="00087DF1" w:rsidRPr="00087DF1" w:rsidRDefault="00087DF1" w:rsidP="00087DF1">
      <w:pPr>
        <w:rPr>
          <w:lang w:val="en-US" w:eastAsia="zh-CN"/>
        </w:rPr>
      </w:pPr>
    </w:p>
    <w:p w:rsidR="004E7045" w:rsidRPr="00584949" w:rsidRDefault="004E7045" w:rsidP="004E7045">
      <w:pPr>
        <w:pStyle w:val="2"/>
        <w:rPr>
          <w:rStyle w:val="aff0"/>
          <w:color w:val="C00000"/>
          <w:lang w:eastAsia="zh-CN"/>
        </w:rPr>
      </w:pPr>
      <w:bookmarkStart w:id="147" w:name="_Toc21096766"/>
      <w:r w:rsidRPr="00584949">
        <w:rPr>
          <w:rStyle w:val="aff0"/>
          <w:rFonts w:hint="eastAsia"/>
          <w:color w:val="C00000"/>
          <w:lang w:eastAsia="zh-CN"/>
        </w:rPr>
        <w:t>&lt;</w:t>
      </w:r>
      <w:r>
        <w:rPr>
          <w:rStyle w:val="aff0"/>
          <w:color w:val="C00000"/>
          <w:lang w:eastAsia="zh-CN"/>
        </w:rPr>
        <w:t>&lt;Start of Change3</w:t>
      </w:r>
      <w:r w:rsidRPr="00584949">
        <w:rPr>
          <w:rStyle w:val="aff0"/>
          <w:color w:val="C00000"/>
          <w:lang w:eastAsia="zh-CN"/>
        </w:rPr>
        <w:t>&gt;&gt;</w:t>
      </w:r>
    </w:p>
    <w:p w:rsidR="00133849" w:rsidRPr="00BD20A2" w:rsidRDefault="00133849" w:rsidP="00133849">
      <w:pPr>
        <w:pStyle w:val="6"/>
      </w:pPr>
      <w:r w:rsidRPr="00BD20A2">
        <w:t>9.7.6.4.3.2</w:t>
      </w:r>
      <w:r w:rsidRPr="00BD20A2">
        <w:tab/>
        <w:t>Minimum Requirement</w:t>
      </w:r>
      <w:bookmarkEnd w:id="147"/>
    </w:p>
    <w:p w:rsidR="00133849" w:rsidRPr="00BD20A2" w:rsidRDefault="00133849" w:rsidP="00133849">
      <w:r w:rsidRPr="00BD20A2">
        <w:t xml:space="preserve">The TRP of any spurious emission shall not exceed the limits of table 9.7.6.4.3.2-1 for an AAS BS where requirements for co-existence with the system listed in the first column apply. For a </w:t>
      </w:r>
      <w:r w:rsidRPr="00BD20A2">
        <w:rPr>
          <w:i/>
        </w:rPr>
        <w:t>multi-band RIB</w:t>
      </w:r>
      <w:r w:rsidRPr="00BD20A2">
        <w:t>, the exclusions and conditions in the notes column of table 9.7.6.4.3.2-1 apply for each supported operating band.</w:t>
      </w:r>
      <w:r w:rsidRPr="00BD20A2">
        <w:rPr>
          <w:lang w:eastAsia="zh-CN"/>
        </w:rPr>
        <w:t xml:space="preserve"> </w:t>
      </w:r>
    </w:p>
    <w:p w:rsidR="00133849" w:rsidRPr="00BD20A2" w:rsidRDefault="00133849" w:rsidP="00133849">
      <w:pPr>
        <w:pStyle w:val="TH"/>
      </w:pPr>
      <w:r w:rsidRPr="00BD20A2">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105"/>
        <w:gridCol w:w="1559"/>
        <w:gridCol w:w="1190"/>
        <w:gridCol w:w="1701"/>
        <w:gridCol w:w="4138"/>
        <w:tblGridChange w:id="148">
          <w:tblGrid>
            <w:gridCol w:w="80"/>
            <w:gridCol w:w="1025"/>
            <w:gridCol w:w="80"/>
            <w:gridCol w:w="1479"/>
            <w:gridCol w:w="80"/>
            <w:gridCol w:w="1110"/>
            <w:gridCol w:w="80"/>
            <w:gridCol w:w="1621"/>
            <w:gridCol w:w="80"/>
            <w:gridCol w:w="4058"/>
            <w:gridCol w:w="80"/>
          </w:tblGrid>
        </w:tblGridChange>
      </w:tblGrid>
      <w:tr w:rsidR="00133849" w:rsidRPr="00BD20A2" w:rsidTr="00133849">
        <w:trPr>
          <w:cantSplit/>
          <w:trHeight w:val="113"/>
          <w:jc w:val="center"/>
        </w:trPr>
        <w:tc>
          <w:tcPr>
            <w:tcW w:w="1105" w:type="dxa"/>
            <w:shd w:val="clear" w:color="auto" w:fill="auto"/>
          </w:tcPr>
          <w:p w:rsidR="00133849" w:rsidRPr="00BD20A2" w:rsidRDefault="00133849" w:rsidP="00133849">
            <w:pPr>
              <w:pStyle w:val="TAH"/>
              <w:rPr>
                <w:rFonts w:cs="Arial"/>
              </w:rPr>
            </w:pPr>
            <w:r w:rsidRPr="00BD20A2">
              <w:rPr>
                <w:rFonts w:cs="Arial"/>
              </w:rPr>
              <w:t>System type to co-exist with</w:t>
            </w:r>
          </w:p>
        </w:tc>
        <w:tc>
          <w:tcPr>
            <w:tcW w:w="1559" w:type="dxa"/>
            <w:shd w:val="clear" w:color="auto" w:fill="auto"/>
          </w:tcPr>
          <w:p w:rsidR="00133849" w:rsidRPr="00BD20A2" w:rsidRDefault="00133849" w:rsidP="00133849">
            <w:pPr>
              <w:pStyle w:val="TAH"/>
              <w:rPr>
                <w:rFonts w:cs="Arial"/>
              </w:rPr>
            </w:pPr>
            <w:r w:rsidRPr="00BD20A2">
              <w:rPr>
                <w:rFonts w:cs="Arial"/>
              </w:rPr>
              <w:t>Frequency range for co-existence requirement</w:t>
            </w:r>
          </w:p>
        </w:tc>
        <w:tc>
          <w:tcPr>
            <w:tcW w:w="1190" w:type="dxa"/>
            <w:shd w:val="clear" w:color="auto" w:fill="auto"/>
          </w:tcPr>
          <w:p w:rsidR="00133849" w:rsidRPr="00BD20A2" w:rsidRDefault="00133849" w:rsidP="00133849">
            <w:pPr>
              <w:pStyle w:val="TAH"/>
              <w:rPr>
                <w:rFonts w:cs="Arial"/>
              </w:rPr>
            </w:pPr>
            <w:r w:rsidRPr="00BD20A2">
              <w:rPr>
                <w:rFonts w:cs="Arial"/>
              </w:rPr>
              <w:t>Maximum Level</w:t>
            </w:r>
          </w:p>
        </w:tc>
        <w:tc>
          <w:tcPr>
            <w:tcW w:w="1701" w:type="dxa"/>
            <w:shd w:val="clear" w:color="auto" w:fill="auto"/>
          </w:tcPr>
          <w:p w:rsidR="00133849" w:rsidRPr="00BD20A2" w:rsidRDefault="00133849" w:rsidP="00133849">
            <w:pPr>
              <w:pStyle w:val="TAH"/>
              <w:rPr>
                <w:rFonts w:cs="Arial"/>
              </w:rPr>
            </w:pPr>
            <w:r w:rsidRPr="00BD20A2">
              <w:rPr>
                <w:rFonts w:cs="Arial"/>
              </w:rPr>
              <w:t>Measurement Bandwidth</w:t>
            </w:r>
          </w:p>
        </w:tc>
        <w:tc>
          <w:tcPr>
            <w:tcW w:w="4138" w:type="dxa"/>
            <w:shd w:val="clear" w:color="auto" w:fill="auto"/>
          </w:tcPr>
          <w:p w:rsidR="00133849" w:rsidRPr="00BD20A2" w:rsidRDefault="00133849" w:rsidP="00133849">
            <w:pPr>
              <w:pStyle w:val="TAH"/>
              <w:rPr>
                <w:rFonts w:cs="Arial"/>
              </w:rPr>
            </w:pPr>
            <w:r w:rsidRPr="00BD20A2">
              <w:rPr>
                <w:rFonts w:cs="Arial"/>
              </w:rPr>
              <w:t>Note</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GSM900</w:t>
            </w:r>
          </w:p>
        </w:tc>
        <w:tc>
          <w:tcPr>
            <w:tcW w:w="1559" w:type="dxa"/>
            <w:shd w:val="clear" w:color="auto" w:fill="auto"/>
            <w:vAlign w:val="center"/>
          </w:tcPr>
          <w:p w:rsidR="00133849" w:rsidRPr="00BD20A2" w:rsidRDefault="00133849" w:rsidP="00133849">
            <w:pPr>
              <w:pStyle w:val="TAC"/>
              <w:rPr>
                <w:rFonts w:cs="Arial"/>
              </w:rPr>
            </w:pPr>
            <w:r w:rsidRPr="00BD20A2">
              <w:rPr>
                <w:rFonts w:cs="v5.0.0"/>
              </w:rPr>
              <w:t xml:space="preserve">921 </w:t>
            </w:r>
            <w:r w:rsidRPr="00BD20A2">
              <w:rPr>
                <w:rFonts w:cs="v5.0.0"/>
              </w:rPr>
              <w:noBreakHyphen/>
              <w:t xml:space="preserve"> 960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-48 dBm</w:t>
            </w:r>
          </w:p>
        </w:tc>
        <w:tc>
          <w:tcPr>
            <w:tcW w:w="1701" w:type="dxa"/>
            <w:shd w:val="clear" w:color="auto" w:fill="auto"/>
            <w:vAlign w:val="center"/>
          </w:tcPr>
          <w:p w:rsidR="00133849" w:rsidRPr="00BD20A2" w:rsidRDefault="00133849" w:rsidP="00133849">
            <w:pPr>
              <w:pStyle w:val="TAC"/>
              <w:rPr>
                <w:rFonts w:cs="Arial"/>
              </w:rPr>
            </w:pPr>
            <w:r w:rsidRPr="00BD20A2">
              <w:rPr>
                <w:rFonts w:cs="v5.0.0"/>
              </w:rPr>
              <w:t>100 kHz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8</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v5.0.0"/>
              </w:rPr>
            </w:pPr>
            <w:r w:rsidRPr="00BD20A2">
              <w:rPr>
                <w:rFonts w:cs="Arial"/>
              </w:rPr>
              <w:t>876 - 915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-52 dBm</w:t>
            </w:r>
          </w:p>
        </w:tc>
        <w:tc>
          <w:tcPr>
            <w:tcW w:w="1701" w:type="dxa"/>
            <w:shd w:val="clear" w:color="auto" w:fill="auto"/>
            <w:vAlign w:val="center"/>
          </w:tcPr>
          <w:p w:rsidR="00133849" w:rsidRPr="00BD20A2" w:rsidRDefault="00133849" w:rsidP="00133849">
            <w:pPr>
              <w:pStyle w:val="TAC"/>
              <w:rPr>
                <w:rFonts w:cs="v5.0.0"/>
              </w:rPr>
            </w:pPr>
            <w:r w:rsidRPr="00BD20A2">
              <w:rPr>
                <w:rFonts w:cs="Arial"/>
              </w:rPr>
              <w:t>100 kHz</w:t>
            </w:r>
          </w:p>
        </w:tc>
        <w:tc>
          <w:tcPr>
            <w:tcW w:w="4138" w:type="dxa"/>
            <w:shd w:val="clear" w:color="auto" w:fill="auto"/>
            <w:vAlign w:val="center"/>
          </w:tcPr>
          <w:p w:rsidR="00133849" w:rsidRPr="00BD20A2" w:rsidDel="00813974" w:rsidRDefault="00133849" w:rsidP="00133849">
            <w:pPr>
              <w:pStyle w:val="TAC"/>
              <w:rPr>
                <w:rFonts w:cs="Arial"/>
              </w:rPr>
            </w:pPr>
            <w:r w:rsidRPr="00BD20A2">
              <w:rPr>
                <w:rFonts w:cs="Arial"/>
              </w:rPr>
              <w:t xml:space="preserve">For the frequency range 880-915 MHz, </w:t>
            </w:r>
            <w:r w:rsidRPr="00BD20A2">
              <w:rPr>
                <w:rFonts w:cs="v5.0.0"/>
              </w:rPr>
              <w:t>this requirement does not apply to  BS operating in band 8, since it is already covered by the requirement in subclause 9.7.6.4.2</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DCS1800 </w:t>
            </w:r>
            <w:r w:rsidRPr="00BD20A2">
              <w:rPr>
                <w:rFonts w:cs="Arial"/>
              </w:rPr>
              <w:br/>
              <w:t>(NOTE 3)</w:t>
            </w:r>
          </w:p>
        </w:tc>
        <w:tc>
          <w:tcPr>
            <w:tcW w:w="1559" w:type="dxa"/>
            <w:shd w:val="clear" w:color="auto" w:fill="auto"/>
            <w:vAlign w:val="center"/>
          </w:tcPr>
          <w:p w:rsidR="00133849" w:rsidRPr="00BD20A2" w:rsidRDefault="00133849" w:rsidP="00133849">
            <w:pPr>
              <w:pStyle w:val="TAC"/>
              <w:rPr>
                <w:rFonts w:cs="Arial"/>
                <w:lang w:eastAsia="zh-CN"/>
              </w:rPr>
            </w:pPr>
            <w:r w:rsidRPr="00BD20A2">
              <w:rPr>
                <w:rFonts w:cs="v5.0.0"/>
              </w:rPr>
              <w:t xml:space="preserve">1805 </w:t>
            </w:r>
            <w:r w:rsidRPr="00BD20A2">
              <w:rPr>
                <w:rFonts w:cs="v5.0.0"/>
              </w:rPr>
              <w:noBreakHyphen/>
              <w:t xml:space="preserve"> 1880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-38 dBm</w:t>
            </w:r>
          </w:p>
        </w:tc>
        <w:tc>
          <w:tcPr>
            <w:tcW w:w="1701" w:type="dxa"/>
            <w:shd w:val="clear" w:color="auto" w:fill="auto"/>
            <w:vAlign w:val="center"/>
          </w:tcPr>
          <w:p w:rsidR="00133849" w:rsidRPr="00BD20A2" w:rsidRDefault="00133849" w:rsidP="00133849">
            <w:pPr>
              <w:pStyle w:val="TAC"/>
              <w:rPr>
                <w:rFonts w:cs="Arial"/>
              </w:rPr>
            </w:pPr>
            <w:r w:rsidRPr="00BD20A2">
              <w:rPr>
                <w:rFonts w:cs="v5.0.0"/>
              </w:rPr>
              <w:t>100 kHz</w:t>
            </w:r>
          </w:p>
        </w:tc>
        <w:tc>
          <w:tcPr>
            <w:tcW w:w="4138" w:type="dxa"/>
            <w:shd w:val="clear" w:color="auto" w:fill="auto"/>
            <w:vAlign w:val="center"/>
          </w:tcPr>
          <w:p w:rsidR="00133849" w:rsidRPr="00BD20A2" w:rsidRDefault="00133849" w:rsidP="00133849">
            <w:pPr>
              <w:pStyle w:val="TAC"/>
              <w:rPr>
                <w:rFonts w:cs="Arial"/>
                <w:lang w:eastAsia="zh-CN"/>
              </w:rPr>
            </w:pPr>
            <w:r w:rsidRPr="00BD20A2">
              <w:rPr>
                <w:rFonts w:cs="v5.0.0"/>
              </w:rPr>
              <w:t xml:space="preserve">This requirement does not apply </w:t>
            </w:r>
            <w:proofErr w:type="gramStart"/>
            <w:r w:rsidRPr="00BD20A2">
              <w:rPr>
                <w:rFonts w:cs="v5.0.0"/>
              </w:rPr>
              <w:t>to  BS</w:t>
            </w:r>
            <w:proofErr w:type="gramEnd"/>
            <w:r w:rsidRPr="00BD20A2">
              <w:rPr>
                <w:rFonts w:cs="v5.0.0"/>
              </w:rPr>
              <w:t xml:space="preserve"> operating in band 3</w:t>
            </w:r>
            <w:r w:rsidRPr="00BD20A2">
              <w:rPr>
                <w:rFonts w:cs="Arial"/>
              </w:rPr>
              <w:t>.</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1710 - 1785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-52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100 kHz</w:t>
            </w:r>
          </w:p>
        </w:tc>
        <w:tc>
          <w:tcPr>
            <w:tcW w:w="4138" w:type="dxa"/>
            <w:shd w:val="clear" w:color="auto" w:fill="auto"/>
            <w:vAlign w:val="center"/>
          </w:tcPr>
          <w:p w:rsidR="00133849" w:rsidRPr="00BD20A2" w:rsidRDefault="00133849" w:rsidP="00133849">
            <w:pPr>
              <w:pStyle w:val="TAC"/>
              <w:rPr>
                <w:rFonts w:cs="Arial"/>
              </w:rPr>
            </w:pPr>
            <w:r w:rsidRPr="00BD20A2">
              <w:rPr>
                <w:rFonts w:cs="v5.0.0"/>
              </w:rPr>
              <w:t xml:space="preserve">This requirement does not apply </w:t>
            </w:r>
            <w:proofErr w:type="gramStart"/>
            <w:r w:rsidRPr="00BD20A2">
              <w:rPr>
                <w:rFonts w:cs="v5.0.0"/>
              </w:rPr>
              <w:t>to  BS</w:t>
            </w:r>
            <w:proofErr w:type="gramEnd"/>
            <w:r w:rsidRPr="00BD20A2">
              <w:rPr>
                <w:rFonts w:cs="v5.0.0"/>
              </w:rPr>
              <w:t xml:space="preserve"> operating in band 3, since it is already covered by the requirement in subclause 9.7.6.4.2.</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PCS1900</w:t>
            </w:r>
          </w:p>
        </w:tc>
        <w:tc>
          <w:tcPr>
            <w:tcW w:w="1559" w:type="dxa"/>
            <w:shd w:val="clear" w:color="auto" w:fill="auto"/>
            <w:vAlign w:val="center"/>
          </w:tcPr>
          <w:p w:rsidR="00133849" w:rsidRPr="00BD20A2" w:rsidRDefault="00133849" w:rsidP="00133849">
            <w:pPr>
              <w:pStyle w:val="TAC"/>
              <w:rPr>
                <w:rFonts w:cs="v5.0.0"/>
                <w:lang w:eastAsia="zh-CN"/>
              </w:rPr>
            </w:pPr>
            <w:r w:rsidRPr="00BD20A2">
              <w:rPr>
                <w:rFonts w:cs="v5.0.0"/>
              </w:rPr>
              <w:t xml:space="preserve">1930 </w:t>
            </w:r>
            <w:r w:rsidRPr="00BD20A2">
              <w:rPr>
                <w:rFonts w:cs="v5.0.0"/>
              </w:rPr>
              <w:noBreakHyphen/>
              <w:t xml:space="preserve"> 1990 MHz</w:t>
            </w:r>
          </w:p>
          <w:p w:rsidR="00133849" w:rsidRPr="00BD20A2" w:rsidRDefault="00133849" w:rsidP="00133849">
            <w:pPr>
              <w:pStyle w:val="TAC"/>
              <w:rPr>
                <w:rFonts w:cs="Arial"/>
                <w:lang w:eastAsia="zh-CN"/>
              </w:rPr>
            </w:pPr>
          </w:p>
        </w:tc>
        <w:tc>
          <w:tcPr>
            <w:tcW w:w="1190" w:type="dxa"/>
            <w:shd w:val="clear" w:color="auto" w:fill="auto"/>
            <w:vAlign w:val="center"/>
          </w:tcPr>
          <w:p w:rsidR="00133849" w:rsidRPr="00BD20A2" w:rsidRDefault="00133849" w:rsidP="00133849">
            <w:pPr>
              <w:pStyle w:val="TAC"/>
              <w:rPr>
                <w:rFonts w:cs="v5.0.0"/>
              </w:rPr>
            </w:pPr>
            <w:r w:rsidRPr="00BD20A2">
              <w:rPr>
                <w:rFonts w:cs="v5.0.0"/>
              </w:rPr>
              <w:t>-38 dBm</w:t>
            </w:r>
          </w:p>
        </w:tc>
        <w:tc>
          <w:tcPr>
            <w:tcW w:w="1701" w:type="dxa"/>
            <w:shd w:val="clear" w:color="auto" w:fill="auto"/>
            <w:vAlign w:val="center"/>
          </w:tcPr>
          <w:p w:rsidR="00133849" w:rsidRPr="00BD20A2" w:rsidRDefault="00133849" w:rsidP="00133849">
            <w:pPr>
              <w:pStyle w:val="TAC"/>
              <w:rPr>
                <w:rFonts w:cs="Arial"/>
              </w:rPr>
            </w:pPr>
            <w:r w:rsidRPr="00BD20A2">
              <w:rPr>
                <w:rFonts w:cs="v5.0.0"/>
              </w:rPr>
              <w:t>100 kHz</w:t>
            </w:r>
          </w:p>
        </w:tc>
        <w:tc>
          <w:tcPr>
            <w:tcW w:w="4138" w:type="dxa"/>
            <w:shd w:val="clear" w:color="auto" w:fill="auto"/>
            <w:vAlign w:val="center"/>
          </w:tcPr>
          <w:p w:rsidR="00133849" w:rsidRPr="00BD20A2" w:rsidRDefault="00133849" w:rsidP="00133849">
            <w:pPr>
              <w:pStyle w:val="TAC"/>
              <w:rPr>
                <w:rFonts w:cs="Arial"/>
              </w:rPr>
            </w:pPr>
            <w:r w:rsidRPr="00BD20A2">
              <w:rPr>
                <w:rFonts w:cs="v5.0.0"/>
              </w:rPr>
              <w:t xml:space="preserve">This requirement does not apply </w:t>
            </w:r>
            <w:proofErr w:type="gramStart"/>
            <w:r w:rsidRPr="00BD20A2">
              <w:rPr>
                <w:rFonts w:cs="v5.0.0"/>
              </w:rPr>
              <w:t>to  BS</w:t>
            </w:r>
            <w:proofErr w:type="gramEnd"/>
            <w:r w:rsidRPr="00BD20A2">
              <w:rPr>
                <w:rFonts w:cs="v5.0.0"/>
              </w:rPr>
              <w:t xml:space="preserve"> operating in band 2</w:t>
            </w:r>
            <w:r w:rsidRPr="00BD20A2">
              <w:rPr>
                <w:rFonts w:cs="v5.0.0"/>
                <w:lang w:eastAsia="zh-CN"/>
              </w:rPr>
              <w:t>, 25</w:t>
            </w:r>
            <w:r w:rsidRPr="00BD20A2">
              <w:rPr>
                <w:rFonts w:cs="v5.0.0"/>
              </w:rPr>
              <w:t>, band 36 or band 70.</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v5.0.0"/>
                <w:lang w:eastAsia="zh-CN"/>
              </w:rPr>
            </w:pPr>
            <w:r w:rsidRPr="00BD20A2">
              <w:rPr>
                <w:rFonts w:cs="v5.0.0"/>
              </w:rPr>
              <w:t xml:space="preserve">1850 </w:t>
            </w:r>
            <w:r w:rsidRPr="00BD20A2">
              <w:rPr>
                <w:rFonts w:cs="v5.0.0"/>
              </w:rPr>
              <w:noBreakHyphen/>
              <w:t xml:space="preserve"> 1910 MHz</w:t>
            </w:r>
          </w:p>
          <w:p w:rsidR="00133849" w:rsidRPr="00BD20A2" w:rsidRDefault="00133849" w:rsidP="00133849">
            <w:pPr>
              <w:pStyle w:val="TAC"/>
              <w:rPr>
                <w:rFonts w:cs="Arial"/>
                <w:lang w:eastAsia="zh-CN"/>
              </w:rPr>
            </w:pPr>
          </w:p>
        </w:tc>
        <w:tc>
          <w:tcPr>
            <w:tcW w:w="1190" w:type="dxa"/>
            <w:shd w:val="clear" w:color="auto" w:fill="auto"/>
            <w:vAlign w:val="center"/>
          </w:tcPr>
          <w:p w:rsidR="00133849" w:rsidRPr="00BD20A2" w:rsidRDefault="00133849" w:rsidP="00133849">
            <w:pPr>
              <w:pStyle w:val="TAC"/>
              <w:rPr>
                <w:rFonts w:cs="v5.0.0"/>
              </w:rPr>
            </w:pPr>
            <w:r w:rsidRPr="00BD20A2">
              <w:rPr>
                <w:rFonts w:cs="v5.0.0"/>
              </w:rPr>
              <w:t>-52 dBm</w:t>
            </w:r>
          </w:p>
        </w:tc>
        <w:tc>
          <w:tcPr>
            <w:tcW w:w="1701" w:type="dxa"/>
            <w:shd w:val="clear" w:color="auto" w:fill="auto"/>
            <w:vAlign w:val="center"/>
          </w:tcPr>
          <w:p w:rsidR="00133849" w:rsidRPr="00BD20A2" w:rsidRDefault="00133849" w:rsidP="00133849">
            <w:pPr>
              <w:pStyle w:val="TAC"/>
              <w:rPr>
                <w:rFonts w:cs="Arial"/>
              </w:rPr>
            </w:pPr>
            <w:r w:rsidRPr="00BD20A2">
              <w:rPr>
                <w:rFonts w:cs="v5.0.0"/>
              </w:rPr>
              <w:t>100 kHz</w:t>
            </w:r>
          </w:p>
        </w:tc>
        <w:tc>
          <w:tcPr>
            <w:tcW w:w="4138" w:type="dxa"/>
            <w:shd w:val="clear" w:color="auto" w:fill="auto"/>
            <w:vAlign w:val="center"/>
          </w:tcPr>
          <w:p w:rsidR="00133849" w:rsidRPr="00BD20A2" w:rsidRDefault="00133849" w:rsidP="00133849">
            <w:pPr>
              <w:pStyle w:val="TAC"/>
              <w:rPr>
                <w:rFonts w:cs="Arial"/>
              </w:rPr>
            </w:pPr>
            <w:r w:rsidRPr="00BD20A2">
              <w:rPr>
                <w:rFonts w:cs="v5.0.0"/>
              </w:rPr>
              <w:t xml:space="preserve">This requirement does not apply </w:t>
            </w:r>
            <w:proofErr w:type="gramStart"/>
            <w:r w:rsidRPr="00BD20A2">
              <w:rPr>
                <w:rFonts w:cs="v5.0.0"/>
              </w:rPr>
              <w:t>to  BS</w:t>
            </w:r>
            <w:proofErr w:type="gramEnd"/>
            <w:r w:rsidRPr="00BD20A2">
              <w:rPr>
                <w:rFonts w:cs="v5.0.0"/>
              </w:rPr>
              <w:t xml:space="preserve"> operating in band 2</w:t>
            </w:r>
            <w:r w:rsidRPr="00BD20A2">
              <w:rPr>
                <w:rFonts w:cs="v5.0.0"/>
                <w:lang w:eastAsia="zh-CN"/>
              </w:rPr>
              <w:t xml:space="preserve"> or 25</w:t>
            </w:r>
            <w:r w:rsidRPr="00BD20A2">
              <w:rPr>
                <w:rFonts w:cs="v5.0.0"/>
              </w:rPr>
              <w:t xml:space="preserve">, since it is already covered by the requirement in subclause 9.7.6.4.2.  This requirement does not apply </w:t>
            </w:r>
            <w:proofErr w:type="gramStart"/>
            <w:r w:rsidRPr="00BD20A2">
              <w:rPr>
                <w:rFonts w:cs="v5.0.0"/>
              </w:rPr>
              <w:t>to  BS</w:t>
            </w:r>
            <w:proofErr w:type="gramEnd"/>
            <w:r w:rsidRPr="00BD20A2">
              <w:rPr>
                <w:rFonts w:cs="v5.0.0"/>
              </w:rPr>
              <w:t xml:space="preserve"> operating in band 35.</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GSM850</w:t>
            </w:r>
            <w:r w:rsidRPr="00BD20A2">
              <w:rPr>
                <w:rFonts w:cs="v5.0.0"/>
              </w:rPr>
              <w:t xml:space="preserve"> or CDMA850</w:t>
            </w:r>
          </w:p>
        </w:tc>
        <w:tc>
          <w:tcPr>
            <w:tcW w:w="1559" w:type="dxa"/>
            <w:shd w:val="clear" w:color="auto" w:fill="auto"/>
            <w:vAlign w:val="center"/>
          </w:tcPr>
          <w:p w:rsidR="00133849" w:rsidRPr="00BD20A2" w:rsidRDefault="00133849" w:rsidP="00133849">
            <w:pPr>
              <w:pStyle w:val="TAC"/>
              <w:rPr>
                <w:rFonts w:cs="Arial"/>
              </w:rPr>
            </w:pPr>
            <w:r w:rsidRPr="00BD20A2">
              <w:rPr>
                <w:rFonts w:cs="v5.0.0"/>
              </w:rPr>
              <w:t>869 - 894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-48 dBm</w:t>
            </w:r>
          </w:p>
        </w:tc>
        <w:tc>
          <w:tcPr>
            <w:tcW w:w="1701" w:type="dxa"/>
            <w:shd w:val="clear" w:color="auto" w:fill="auto"/>
            <w:vAlign w:val="center"/>
          </w:tcPr>
          <w:p w:rsidR="00133849" w:rsidRPr="00BD20A2" w:rsidRDefault="00133849" w:rsidP="00133849">
            <w:pPr>
              <w:pStyle w:val="TAC"/>
              <w:rPr>
                <w:rFonts w:cs="Arial"/>
              </w:rPr>
            </w:pPr>
            <w:r w:rsidRPr="00BD20A2">
              <w:rPr>
                <w:rFonts w:cs="v5.0.0"/>
              </w:rPr>
              <w:t>100 kHz</w:t>
            </w:r>
          </w:p>
        </w:tc>
        <w:tc>
          <w:tcPr>
            <w:tcW w:w="4138" w:type="dxa"/>
            <w:shd w:val="clear" w:color="auto" w:fill="auto"/>
            <w:vAlign w:val="center"/>
          </w:tcPr>
          <w:p w:rsidR="00133849" w:rsidRPr="00BD20A2" w:rsidRDefault="00133849" w:rsidP="00133849">
            <w:pPr>
              <w:pStyle w:val="TAC"/>
              <w:rPr>
                <w:rFonts w:cs="Arial"/>
              </w:rPr>
            </w:pPr>
            <w:r w:rsidRPr="00BD20A2">
              <w:rPr>
                <w:rFonts w:cs="v5.0.0"/>
              </w:rPr>
              <w:t>This requirement does not apply to BS operating in band 5 or 26.</w:t>
            </w:r>
            <w:r w:rsidRPr="00BD20A2">
              <w:rPr>
                <w:rFonts w:cs="Arial"/>
              </w:rPr>
              <w:t xml:space="preserve"> This requirement applies to E-UTRA BS operating in Band 27 for the frequency range 879-894 MHz.</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v5.0.0"/>
              </w:rPr>
            </w:pPr>
            <w:r w:rsidRPr="00BD20A2">
              <w:rPr>
                <w:rFonts w:cs="v5.0.0"/>
              </w:rPr>
              <w:t xml:space="preserve">824 </w:t>
            </w:r>
            <w:r w:rsidRPr="00BD20A2">
              <w:rPr>
                <w:rFonts w:cs="v5.0.0"/>
              </w:rPr>
              <w:noBreakHyphen/>
              <w:t xml:space="preserve"> 849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-52 dBm</w:t>
            </w:r>
          </w:p>
        </w:tc>
        <w:tc>
          <w:tcPr>
            <w:tcW w:w="1701" w:type="dxa"/>
            <w:shd w:val="clear" w:color="auto" w:fill="auto"/>
            <w:vAlign w:val="center"/>
          </w:tcPr>
          <w:p w:rsidR="00133849" w:rsidRPr="00BD20A2" w:rsidRDefault="00133849" w:rsidP="00133849">
            <w:pPr>
              <w:pStyle w:val="TAC"/>
              <w:rPr>
                <w:rFonts w:cs="v5.0.0"/>
              </w:rPr>
            </w:pPr>
            <w:r w:rsidRPr="00BD20A2">
              <w:rPr>
                <w:rFonts w:cs="v5.0.0"/>
              </w:rPr>
              <w:t>100 kHz</w:t>
            </w:r>
          </w:p>
        </w:tc>
        <w:tc>
          <w:tcPr>
            <w:tcW w:w="4138" w:type="dxa"/>
            <w:shd w:val="clear" w:color="auto" w:fill="auto"/>
            <w:vAlign w:val="center"/>
          </w:tcPr>
          <w:p w:rsidR="00133849" w:rsidRPr="00BD20A2" w:rsidRDefault="00133849" w:rsidP="00133849">
            <w:pPr>
              <w:pStyle w:val="TAC"/>
              <w:rPr>
                <w:rFonts w:cs="v5.0.0"/>
              </w:rPr>
            </w:pPr>
            <w:r w:rsidRPr="00BD20A2">
              <w:rPr>
                <w:rFonts w:cs="v5.0.0"/>
              </w:rPr>
              <w:t>This requirement does not apply to BS operating in band 5 or 26, 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I or </w:t>
            </w:r>
          </w:p>
          <w:p w:rsidR="00133849" w:rsidRPr="00BD20A2" w:rsidRDefault="00133849" w:rsidP="00133849">
            <w:pPr>
              <w:pStyle w:val="TAC"/>
              <w:rPr>
                <w:rFonts w:cs="Arial"/>
              </w:rPr>
            </w:pPr>
            <w:r w:rsidRPr="00BD20A2">
              <w:rPr>
                <w:rFonts w:cs="Arial"/>
              </w:rPr>
              <w:t xml:space="preserve">E-UTRA Band 1 </w:t>
            </w:r>
            <w:r w:rsidRPr="00BD20A2">
              <w:rPr>
                <w:rFonts w:cs="Arial"/>
                <w:lang w:val="sv-SE"/>
              </w:rPr>
              <w:t>or NR band n1</w:t>
            </w:r>
          </w:p>
        </w:tc>
        <w:tc>
          <w:tcPr>
            <w:tcW w:w="1559" w:type="dxa"/>
            <w:shd w:val="clear" w:color="auto" w:fill="auto"/>
            <w:vAlign w:val="center"/>
          </w:tcPr>
          <w:p w:rsidR="00133849" w:rsidRPr="00BD20A2" w:rsidRDefault="00133849" w:rsidP="00133849">
            <w:pPr>
              <w:pStyle w:val="TAC"/>
              <w:rPr>
                <w:rFonts w:cs="Arial"/>
              </w:rPr>
            </w:pPr>
            <w:r w:rsidRPr="00BD20A2">
              <w:rPr>
                <w:rFonts w:cs="Arial"/>
              </w:rPr>
              <w:t>2110 - 2170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 or 65/n65.</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lang w:eastAsia="zh-CN"/>
              </w:rPr>
            </w:pPr>
            <w:r w:rsidRPr="00BD20A2">
              <w:rPr>
                <w:rFonts w:cs="Arial"/>
              </w:rPr>
              <w:t>1920 - 1980 MHz</w:t>
            </w:r>
          </w:p>
          <w:p w:rsidR="00133849" w:rsidRPr="00BD20A2" w:rsidRDefault="00133849" w:rsidP="00133849">
            <w:pPr>
              <w:pStyle w:val="TAC"/>
              <w:rPr>
                <w:rFonts w:cs="Arial"/>
                <w:lang w:eastAsia="zh-CN"/>
              </w:rPr>
            </w:pP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 or 65/n65,</w:t>
            </w:r>
            <w:r w:rsidRPr="00BD20A2">
              <w:rPr>
                <w:rFonts w:cs="v5.0.0"/>
              </w:rPr>
              <w:t xml:space="preserve"> since it is already covered by the requirement in subclause 9.7.6.4.2.</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II or </w:t>
            </w:r>
          </w:p>
          <w:p w:rsidR="00133849" w:rsidRPr="00BD20A2" w:rsidRDefault="00133849" w:rsidP="00133849">
            <w:pPr>
              <w:pStyle w:val="TAC"/>
              <w:rPr>
                <w:rFonts w:cs="Arial"/>
              </w:rPr>
            </w:pPr>
            <w:r w:rsidRPr="00BD20A2">
              <w:rPr>
                <w:rFonts w:cs="Arial"/>
              </w:rPr>
              <w:t>E-UTRA Band 2</w:t>
            </w:r>
            <w:r w:rsidRPr="00BD20A2">
              <w:rPr>
                <w:rFonts w:cs="Arial"/>
                <w:lang w:val="sv-SE"/>
              </w:rPr>
              <w:t xml:space="preserve"> or NR band n2</w:t>
            </w:r>
          </w:p>
        </w:tc>
        <w:tc>
          <w:tcPr>
            <w:tcW w:w="1559" w:type="dxa"/>
            <w:shd w:val="clear" w:color="auto" w:fill="auto"/>
            <w:vAlign w:val="center"/>
          </w:tcPr>
          <w:p w:rsidR="00133849" w:rsidRPr="00BD20A2" w:rsidRDefault="00133849" w:rsidP="00133849">
            <w:pPr>
              <w:pStyle w:val="TAC"/>
              <w:rPr>
                <w:rFonts w:cs="Arial"/>
                <w:lang w:eastAsia="zh-CN"/>
              </w:rPr>
            </w:pPr>
            <w:r w:rsidRPr="00BD20A2">
              <w:rPr>
                <w:rFonts w:cs="Arial"/>
              </w:rPr>
              <w:t>1930 - 1990 MHz</w:t>
            </w:r>
          </w:p>
          <w:p w:rsidR="00133849" w:rsidRPr="00BD20A2" w:rsidRDefault="00133849" w:rsidP="00133849">
            <w:pPr>
              <w:pStyle w:val="TAC"/>
              <w:rPr>
                <w:rFonts w:cs="Arial"/>
                <w:lang w:eastAsia="zh-CN"/>
              </w:rPr>
            </w:pP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2</w:t>
            </w:r>
            <w:r w:rsidRPr="00BD20A2">
              <w:rPr>
                <w:rFonts w:cs="Arial"/>
                <w:lang w:eastAsia="zh-CN"/>
              </w:rPr>
              <w:t>, 25 or 70</w:t>
            </w:r>
            <w:r w:rsidRPr="00BD20A2">
              <w:rPr>
                <w:rFonts w:cs="Arial"/>
              </w:rPr>
              <w:t>.</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lang w:eastAsia="zh-CN"/>
              </w:rPr>
            </w:pPr>
            <w:r w:rsidRPr="00BD20A2">
              <w:rPr>
                <w:rFonts w:cs="Arial"/>
              </w:rPr>
              <w:t>1850 - 1910 MHz</w:t>
            </w:r>
          </w:p>
          <w:p w:rsidR="00133849" w:rsidRPr="00BD20A2" w:rsidRDefault="00133849" w:rsidP="00133849">
            <w:pPr>
              <w:pStyle w:val="TAC"/>
              <w:rPr>
                <w:rFonts w:cs="Arial"/>
                <w:lang w:eastAsia="zh-CN"/>
              </w:rPr>
            </w:pP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xml:space="preserve"> or 25</w:t>
            </w:r>
            <w:r w:rsidRPr="00BD20A2">
              <w:rPr>
                <w:rFonts w:cs="Arial"/>
              </w:rPr>
              <w:t xml:space="preserve">, </w:t>
            </w:r>
            <w:r w:rsidRPr="00BD20A2">
              <w:rPr>
                <w:rFonts w:cs="v5.0.0"/>
              </w:rPr>
              <w:t>since it is already covered by the requirement in subclause 9.7.6.4.2</w:t>
            </w:r>
          </w:p>
        </w:tc>
      </w:tr>
      <w:tr w:rsidR="00133849" w:rsidRPr="00BD20A2" w:rsidTr="00133849">
        <w:trPr>
          <w:cantSplit/>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III or </w:t>
            </w:r>
          </w:p>
          <w:p w:rsidR="00133849" w:rsidRPr="00BD20A2" w:rsidRDefault="00133849" w:rsidP="00133849">
            <w:pPr>
              <w:pStyle w:val="TAC"/>
              <w:rPr>
                <w:rFonts w:cs="Arial"/>
              </w:rPr>
            </w:pPr>
            <w:r w:rsidRPr="00BD20A2">
              <w:rPr>
                <w:rFonts w:cs="Arial"/>
              </w:rPr>
              <w:t>E-UTRA Band 3 or NR band n3</w:t>
            </w:r>
            <w:r w:rsidRPr="00BD20A2">
              <w:rPr>
                <w:rFonts w:cs="Arial"/>
              </w:rPr>
              <w:br/>
              <w:t>(NOTE 3)</w:t>
            </w:r>
          </w:p>
        </w:tc>
        <w:tc>
          <w:tcPr>
            <w:tcW w:w="1559" w:type="dxa"/>
            <w:shd w:val="clear" w:color="auto" w:fill="auto"/>
            <w:vAlign w:val="center"/>
          </w:tcPr>
          <w:p w:rsidR="00133849" w:rsidRPr="00BD20A2" w:rsidRDefault="00133849" w:rsidP="00133849">
            <w:pPr>
              <w:pStyle w:val="TAC"/>
              <w:rPr>
                <w:rFonts w:cs="Arial"/>
                <w:lang w:eastAsia="zh-CN"/>
              </w:rPr>
            </w:pPr>
            <w:r w:rsidRPr="00BD20A2">
              <w:rPr>
                <w:rFonts w:cs="Arial"/>
              </w:rPr>
              <w:t>1805 - 1880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3 or 9.</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1710 - 1785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v5.0.0"/>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3, </w:t>
            </w:r>
            <w:r w:rsidRPr="00BD20A2">
              <w:rPr>
                <w:rFonts w:cs="v5.0.0"/>
              </w:rPr>
              <w:t>since it is already covered by the requirement in subclause 9.7.6.4.2.</w:t>
            </w:r>
          </w:p>
          <w:p w:rsidR="00133849" w:rsidRPr="00BD20A2" w:rsidRDefault="00133849" w:rsidP="00133849">
            <w:pPr>
              <w:pStyle w:val="TAC"/>
              <w:rPr>
                <w:rFonts w:cs="Arial"/>
              </w:rPr>
            </w:pPr>
            <w:r w:rsidRPr="00BD20A2">
              <w:rPr>
                <w:rFonts w:cs="Arial"/>
              </w:rPr>
              <w:t>For BS operating in band 9, it applies for 1710 MHz to 1749.9 MHz and 1784.9 MHz to 1785 MHz, while the rest is covered in subclause</w:t>
            </w:r>
            <w:r w:rsidRPr="00BD20A2" w:rsidDel="008C1873">
              <w:rPr>
                <w:rFonts w:cs="Arial"/>
              </w:rPr>
              <w:t xml:space="preserve"> </w:t>
            </w:r>
            <w:r w:rsidRPr="00BD20A2">
              <w:rPr>
                <w:rFonts w:cs="Arial"/>
              </w:rPr>
              <w:t>9.7.6.4.2.</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IV or </w:t>
            </w:r>
          </w:p>
          <w:p w:rsidR="00133849" w:rsidRPr="00BD20A2" w:rsidRDefault="00133849" w:rsidP="00133849">
            <w:pPr>
              <w:pStyle w:val="TAC"/>
              <w:rPr>
                <w:rFonts w:cs="Arial"/>
              </w:rPr>
            </w:pPr>
            <w:r w:rsidRPr="00BD20A2">
              <w:rPr>
                <w:rFonts w:cs="Arial"/>
              </w:rPr>
              <w:t>E-UTRA Band 4</w:t>
            </w:r>
          </w:p>
        </w:tc>
        <w:tc>
          <w:tcPr>
            <w:tcW w:w="1559" w:type="dxa"/>
            <w:shd w:val="clear" w:color="auto" w:fill="auto"/>
            <w:vAlign w:val="center"/>
          </w:tcPr>
          <w:p w:rsidR="00133849" w:rsidRPr="00BD20A2" w:rsidRDefault="00133849" w:rsidP="00133849">
            <w:pPr>
              <w:pStyle w:val="TAC"/>
              <w:rPr>
                <w:rFonts w:cs="Arial"/>
              </w:rPr>
            </w:pPr>
            <w:r w:rsidRPr="00BD20A2">
              <w:rPr>
                <w:rFonts w:cs="Arial"/>
              </w:rPr>
              <w:t>2110 - 2155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1710 - 1755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4, 10 or 66, </w:t>
            </w:r>
            <w:r w:rsidRPr="00BD20A2">
              <w:rPr>
                <w:rFonts w:cs="v5.0.0"/>
              </w:rPr>
              <w:t>since it is already covered by the requirement in subclause 9.7.6.4.2.</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V or </w:t>
            </w:r>
          </w:p>
          <w:p w:rsidR="00133849" w:rsidRPr="00BD20A2" w:rsidRDefault="00133849" w:rsidP="00133849">
            <w:pPr>
              <w:pStyle w:val="TAC"/>
              <w:rPr>
                <w:rFonts w:cs="Arial"/>
              </w:rPr>
            </w:pPr>
            <w:r w:rsidRPr="00BD20A2">
              <w:rPr>
                <w:rFonts w:cs="Arial"/>
              </w:rPr>
              <w:t>E-UTRA Band 5</w:t>
            </w:r>
            <w:r w:rsidRPr="00BD20A2">
              <w:rPr>
                <w:rFonts w:cs="Arial"/>
                <w:lang w:val="sv-SE"/>
              </w:rPr>
              <w:t xml:space="preserve"> or NR band n5</w:t>
            </w:r>
          </w:p>
        </w:tc>
        <w:tc>
          <w:tcPr>
            <w:tcW w:w="1559" w:type="dxa"/>
            <w:shd w:val="clear" w:color="auto" w:fill="auto"/>
            <w:vAlign w:val="center"/>
          </w:tcPr>
          <w:p w:rsidR="00133849" w:rsidRPr="00BD20A2" w:rsidRDefault="00133849" w:rsidP="00133849">
            <w:pPr>
              <w:pStyle w:val="TAC"/>
              <w:rPr>
                <w:rFonts w:cs="Arial"/>
              </w:rPr>
            </w:pPr>
            <w:r w:rsidRPr="00BD20A2">
              <w:rPr>
                <w:rFonts w:cs="Arial"/>
              </w:rPr>
              <w:t>869 - 894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This requirement applies to E-UTRA BS operating in Band 27 for the frequency range 879-894 MHz.</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824 - 849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VI, XIX </w:t>
            </w:r>
            <w:r w:rsidRPr="00BD20A2">
              <w:rPr>
                <w:rFonts w:cs="Arial"/>
              </w:rPr>
              <w:lastRenderedPageBreak/>
              <w:t xml:space="preserve">or </w:t>
            </w:r>
          </w:p>
          <w:p w:rsidR="00133849" w:rsidRPr="00BD20A2" w:rsidRDefault="00133849" w:rsidP="00133849">
            <w:pPr>
              <w:pStyle w:val="TAC"/>
              <w:rPr>
                <w:rFonts w:cs="Arial"/>
              </w:rPr>
            </w:pPr>
            <w:r w:rsidRPr="00BD20A2">
              <w:rPr>
                <w:rFonts w:cs="Arial"/>
              </w:rPr>
              <w:t>E-UTRA Band 6, 18, 19</w:t>
            </w:r>
          </w:p>
        </w:tc>
        <w:tc>
          <w:tcPr>
            <w:tcW w:w="1559" w:type="dxa"/>
            <w:shd w:val="clear" w:color="auto" w:fill="auto"/>
            <w:vAlign w:val="center"/>
          </w:tcPr>
          <w:p w:rsidR="00133849" w:rsidRPr="00BD20A2" w:rsidRDefault="00133849" w:rsidP="00133849">
            <w:pPr>
              <w:pStyle w:val="TAC"/>
              <w:rPr>
                <w:rFonts w:cs="Arial"/>
              </w:rPr>
            </w:pPr>
            <w:r w:rsidRPr="00BD20A2">
              <w:rPr>
                <w:rFonts w:cs="Arial"/>
              </w:rPr>
              <w:lastRenderedPageBreak/>
              <w:t>860 - 890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6, 18, 19</w:t>
            </w:r>
          </w:p>
        </w:tc>
      </w:tr>
      <w:tr w:rsidR="00133849" w:rsidRPr="00BD20A2" w:rsidTr="00133849">
        <w:trPr>
          <w:cantSplit/>
          <w:trHeight w:val="3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815 - 830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18 </w:t>
            </w:r>
            <w:r w:rsidRPr="00BD20A2">
              <w:rPr>
                <w:rFonts w:cs="v5.0.0"/>
              </w:rPr>
              <w:t>since it is already covered by the requirement in subclause 9.7.6.4.2.</w:t>
            </w:r>
          </w:p>
        </w:tc>
      </w:tr>
      <w:tr w:rsidR="00133849" w:rsidRPr="00BD20A2" w:rsidTr="00133849">
        <w:trPr>
          <w:cantSplit/>
          <w:trHeight w:val="312"/>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830 - 845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BS operating in band 6, 19, </w:t>
            </w:r>
            <w:r w:rsidRPr="00BD20A2">
              <w:rPr>
                <w:rFonts w:cs="v5.0.0"/>
              </w:rPr>
              <w:t>since it is already covered by the requirement in subclause 9.7.6.4.2.</w:t>
            </w:r>
          </w:p>
        </w:tc>
      </w:tr>
      <w:tr w:rsidR="00133849" w:rsidRPr="00BD20A2" w:rsidTr="00133849">
        <w:trPr>
          <w:cantSplit/>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VII or </w:t>
            </w:r>
          </w:p>
          <w:p w:rsidR="00133849" w:rsidRPr="00BD20A2" w:rsidRDefault="00133849" w:rsidP="00133849">
            <w:pPr>
              <w:pStyle w:val="TAC"/>
              <w:rPr>
                <w:rFonts w:cs="Arial"/>
              </w:rPr>
            </w:pPr>
            <w:r w:rsidRPr="00BD20A2">
              <w:rPr>
                <w:rFonts w:cs="Arial"/>
              </w:rPr>
              <w:t>E-UTRA Band 7</w:t>
            </w:r>
            <w:r w:rsidRPr="00BD20A2">
              <w:rPr>
                <w:rFonts w:cs="Arial"/>
                <w:lang w:val="sv-SE"/>
              </w:rPr>
              <w:t xml:space="preserve"> or NR band n7</w:t>
            </w:r>
          </w:p>
        </w:tc>
        <w:tc>
          <w:tcPr>
            <w:tcW w:w="1559" w:type="dxa"/>
            <w:shd w:val="clear" w:color="auto" w:fill="auto"/>
            <w:vAlign w:val="center"/>
          </w:tcPr>
          <w:p w:rsidR="00133849" w:rsidRPr="00BD20A2" w:rsidRDefault="00133849" w:rsidP="00133849">
            <w:pPr>
              <w:pStyle w:val="TAC"/>
              <w:rPr>
                <w:rFonts w:cs="Arial"/>
              </w:rPr>
            </w:pPr>
            <w:r w:rsidRPr="00BD20A2">
              <w:rPr>
                <w:rFonts w:cs="Arial"/>
              </w:rPr>
              <w:t>2620 - 2690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L"/>
              <w:jc w:val="center"/>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7.</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2500 - 2570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L"/>
              <w:jc w:val="center"/>
              <w:rPr>
                <w:rFonts w:cs="Arial"/>
              </w:rPr>
            </w:pPr>
            <w:r w:rsidRPr="00BD20A2">
              <w:rPr>
                <w:rFonts w:cs="Arial"/>
              </w:rPr>
              <w:t xml:space="preserve">This requirement does not apply </w:t>
            </w:r>
            <w:proofErr w:type="gramStart"/>
            <w:r w:rsidRPr="00BD20A2">
              <w:rPr>
                <w:rFonts w:cs="Arial"/>
              </w:rPr>
              <w:t>to  BS</w:t>
            </w:r>
            <w:proofErr w:type="gramEnd"/>
            <w:r w:rsidRPr="00BD20A2">
              <w:rPr>
                <w:rFonts w:cs="Arial"/>
              </w:rPr>
              <w:t xml:space="preserve"> operating in band 7, since it is already covered by the requirement in subclause 9.7.6.4.2.</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VIII or </w:t>
            </w:r>
          </w:p>
          <w:p w:rsidR="00133849" w:rsidRPr="00BD20A2" w:rsidRDefault="00133849" w:rsidP="00133849">
            <w:pPr>
              <w:pStyle w:val="TAC"/>
              <w:rPr>
                <w:rFonts w:cs="Arial"/>
              </w:rPr>
            </w:pPr>
            <w:r w:rsidRPr="00BD20A2">
              <w:rPr>
                <w:rFonts w:cs="Arial"/>
              </w:rPr>
              <w:t>E-UTRA Band 8</w:t>
            </w:r>
            <w:r w:rsidRPr="00BD20A2">
              <w:rPr>
                <w:rFonts w:cs="Arial"/>
                <w:lang w:val="sv-SE"/>
              </w:rPr>
              <w:t xml:space="preserve"> or NR band n8</w:t>
            </w:r>
          </w:p>
        </w:tc>
        <w:tc>
          <w:tcPr>
            <w:tcW w:w="1559" w:type="dxa"/>
            <w:shd w:val="clear" w:color="auto" w:fill="auto"/>
            <w:vAlign w:val="center"/>
          </w:tcPr>
          <w:p w:rsidR="00133849" w:rsidRPr="00BD20A2" w:rsidRDefault="00133849" w:rsidP="00133849">
            <w:pPr>
              <w:pStyle w:val="TAC"/>
              <w:rPr>
                <w:rFonts w:cs="Arial"/>
              </w:rPr>
            </w:pPr>
            <w:r w:rsidRPr="00BD20A2">
              <w:rPr>
                <w:rFonts w:cs="Arial"/>
              </w:rPr>
              <w:t>925 - 960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8.</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880 - 915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8,</w:t>
            </w:r>
            <w:r w:rsidRPr="00BD20A2">
              <w:rPr>
                <w:rFonts w:cs="v5.0.0"/>
              </w:rPr>
              <w:t xml:space="preserve"> since it is already covered by the requirement in subclause 9.7.6.4.2.</w:t>
            </w:r>
          </w:p>
        </w:tc>
      </w:tr>
      <w:tr w:rsidR="00133849" w:rsidRPr="00BD20A2" w:rsidTr="00133849">
        <w:trPr>
          <w:cantSplit/>
          <w:trHeight w:val="454"/>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IX or </w:t>
            </w:r>
          </w:p>
          <w:p w:rsidR="00133849" w:rsidRPr="00BD20A2" w:rsidRDefault="00133849" w:rsidP="00133849">
            <w:pPr>
              <w:pStyle w:val="TAC"/>
              <w:rPr>
                <w:rFonts w:cs="Arial"/>
              </w:rPr>
            </w:pPr>
            <w:r w:rsidRPr="00BD20A2">
              <w:rPr>
                <w:rFonts w:cs="Arial"/>
              </w:rPr>
              <w:t>E-UTRA Band 9</w:t>
            </w:r>
          </w:p>
        </w:tc>
        <w:tc>
          <w:tcPr>
            <w:tcW w:w="1559" w:type="dxa"/>
            <w:shd w:val="clear" w:color="auto" w:fill="auto"/>
            <w:vAlign w:val="center"/>
          </w:tcPr>
          <w:p w:rsidR="00133849" w:rsidRPr="00BD20A2" w:rsidRDefault="00133849" w:rsidP="00133849">
            <w:pPr>
              <w:pStyle w:val="TAC"/>
              <w:rPr>
                <w:rFonts w:cs="Arial"/>
                <w:lang w:eastAsia="zh-CN"/>
              </w:rPr>
            </w:pPr>
            <w:r w:rsidRPr="00BD20A2">
              <w:rPr>
                <w:rFonts w:cs="Arial"/>
              </w:rPr>
              <w:t>1844.9 - 1879.9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3 or 9.</w:t>
            </w:r>
          </w:p>
        </w:tc>
      </w:tr>
      <w:tr w:rsidR="00133849" w:rsidRPr="00BD20A2" w:rsidTr="00133849">
        <w:trPr>
          <w:cantSplit/>
          <w:trHeight w:val="113"/>
          <w:jc w:val="center"/>
        </w:trPr>
        <w:tc>
          <w:tcPr>
            <w:tcW w:w="1105" w:type="dxa"/>
            <w:vMerge/>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1749.9 - 1784.9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3 or 9,</w:t>
            </w:r>
            <w:r w:rsidRPr="00BD20A2">
              <w:rPr>
                <w:rFonts w:cs="v5.0.0"/>
              </w:rPr>
              <w:t xml:space="preserve"> since it is already covered by the requirement in subclause 9.7.6.4.2.</w:t>
            </w:r>
          </w:p>
        </w:tc>
      </w:tr>
      <w:tr w:rsidR="00133849" w:rsidRPr="00BD20A2" w:rsidTr="00133849">
        <w:trPr>
          <w:cantSplit/>
          <w:trHeight w:val="113"/>
          <w:jc w:val="center"/>
        </w:trPr>
        <w:tc>
          <w:tcPr>
            <w:tcW w:w="1105" w:type="dxa"/>
            <w:vMerge w:val="restart"/>
            <w:shd w:val="clear" w:color="auto" w:fill="auto"/>
          </w:tcPr>
          <w:p w:rsidR="00133849" w:rsidRPr="00BD20A2" w:rsidRDefault="00133849" w:rsidP="00133849">
            <w:pPr>
              <w:pStyle w:val="TAC"/>
              <w:rPr>
                <w:rFonts w:cs="Arial"/>
              </w:rPr>
            </w:pPr>
            <w:r w:rsidRPr="00BD20A2">
              <w:rPr>
                <w:rFonts w:cs="Arial"/>
              </w:rPr>
              <w:t xml:space="preserve">UTRA FDD Band X or </w:t>
            </w:r>
          </w:p>
          <w:p w:rsidR="00133849" w:rsidRPr="00BD20A2" w:rsidRDefault="00133849" w:rsidP="00133849">
            <w:pPr>
              <w:pStyle w:val="TAC"/>
              <w:rPr>
                <w:rFonts w:cs="Arial"/>
              </w:rPr>
            </w:pPr>
            <w:r w:rsidRPr="00BD20A2">
              <w:rPr>
                <w:rFonts w:cs="Arial"/>
              </w:rPr>
              <w:t>E-UTRA Band 10</w:t>
            </w:r>
          </w:p>
        </w:tc>
        <w:tc>
          <w:tcPr>
            <w:tcW w:w="1559" w:type="dxa"/>
            <w:shd w:val="clear" w:color="auto" w:fill="auto"/>
            <w:vAlign w:val="center"/>
          </w:tcPr>
          <w:p w:rsidR="00133849" w:rsidRPr="00BD20A2" w:rsidRDefault="00133849" w:rsidP="00133849">
            <w:pPr>
              <w:pStyle w:val="TAC"/>
              <w:rPr>
                <w:rFonts w:cs="Arial"/>
              </w:rPr>
            </w:pPr>
            <w:r w:rsidRPr="00BD20A2">
              <w:rPr>
                <w:rFonts w:cs="Arial"/>
              </w:rPr>
              <w:t>2110 - 2170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133849" w:rsidRPr="00BD20A2" w:rsidTr="00133849">
        <w:trPr>
          <w:cantSplit/>
          <w:trHeight w:val="113"/>
          <w:jc w:val="center"/>
        </w:trPr>
        <w:tc>
          <w:tcPr>
            <w:tcW w:w="1105" w:type="dxa"/>
            <w:vMerge/>
            <w:tcBorders>
              <w:bottom w:val="single" w:sz="4" w:space="0" w:color="auto"/>
            </w:tcBorders>
            <w:shd w:val="clear" w:color="auto" w:fill="auto"/>
          </w:tcPr>
          <w:p w:rsidR="00133849" w:rsidRPr="00BD20A2" w:rsidRDefault="00133849" w:rsidP="00133849">
            <w:pPr>
              <w:pStyle w:val="TAC"/>
              <w:rPr>
                <w:rFonts w:cs="Arial"/>
              </w:rPr>
            </w:pPr>
          </w:p>
        </w:tc>
        <w:tc>
          <w:tcPr>
            <w:tcW w:w="1559" w:type="dxa"/>
            <w:shd w:val="clear" w:color="auto" w:fill="auto"/>
            <w:vAlign w:val="center"/>
          </w:tcPr>
          <w:p w:rsidR="00133849" w:rsidRPr="00BD20A2" w:rsidRDefault="00133849" w:rsidP="00133849">
            <w:pPr>
              <w:pStyle w:val="TAC"/>
              <w:rPr>
                <w:rFonts w:cs="Arial"/>
              </w:rPr>
            </w:pPr>
            <w:r w:rsidRPr="00BD20A2">
              <w:rPr>
                <w:rFonts w:cs="Arial"/>
              </w:rPr>
              <w:t>1710 - 1770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10 or 66, </w:t>
            </w:r>
            <w:r w:rsidRPr="00BD20A2">
              <w:rPr>
                <w:rFonts w:cs="v5.0.0"/>
              </w:rPr>
              <w:t>since it is already covered by the requirement in subclause 9.7.6.4.2.</w:t>
            </w:r>
            <w:r w:rsidRPr="00BD20A2">
              <w:rPr>
                <w:rFonts w:cs="Arial"/>
              </w:rPr>
              <w:t xml:space="preserve"> For BS operating in Band 4, it applies for 1755 MHz to 1770 MHz, while the rest is covered in subclause 9.7.6.4.2.</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UTRA FDD Band XI or XXI or </w:t>
            </w:r>
          </w:p>
          <w:p w:rsidR="00133849" w:rsidRPr="00BD20A2" w:rsidRDefault="00133849" w:rsidP="00133849">
            <w:pPr>
              <w:pStyle w:val="TAC"/>
              <w:rPr>
                <w:rFonts w:cs="Arial"/>
              </w:rPr>
            </w:pPr>
            <w:r w:rsidRPr="00BD20A2">
              <w:rPr>
                <w:rFonts w:cs="Arial"/>
              </w:rPr>
              <w:t>E-UTRA Band 11 or 21</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1475.9 - 1510.9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11, 21 or 32</w:t>
            </w:r>
          </w:p>
        </w:tc>
      </w:tr>
      <w:tr w:rsidR="00133849" w:rsidRPr="00BD20A2" w:rsidTr="00133849">
        <w:trPr>
          <w:cantSplit/>
          <w:trHeight w:val="313"/>
          <w:jc w:val="center"/>
        </w:trPr>
        <w:tc>
          <w:tcPr>
            <w:tcW w:w="1105" w:type="dxa"/>
            <w:vMerge/>
            <w:tcBorders>
              <w:left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1427.9 - 1447.9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133849" w:rsidRPr="00BD20A2" w:rsidTr="00133849">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1447.9 – 1462.9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BS operating in band 21,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UTRA FDD Band XII or </w:t>
            </w:r>
          </w:p>
          <w:p w:rsidR="00133849" w:rsidRPr="00BD20A2" w:rsidRDefault="00133849" w:rsidP="00133849">
            <w:pPr>
              <w:pStyle w:val="TAC"/>
              <w:rPr>
                <w:rFonts w:cs="Arial"/>
              </w:rPr>
            </w:pPr>
            <w:r w:rsidRPr="00BD20A2">
              <w:rPr>
                <w:rFonts w:cs="Arial"/>
              </w:rPr>
              <w:t>E-UTRA Band 12</w:t>
            </w:r>
            <w:r w:rsidRPr="00BD20A2">
              <w:rPr>
                <w:rFonts w:cs="Arial"/>
                <w:lang w:val="sv-SE"/>
              </w:rPr>
              <w:t xml:space="preserve"> or NR band n12</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729 - 746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12 or 85.</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699 - 716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v5.0.0"/>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12 or 85,</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UTRA FDD Band XIII or </w:t>
            </w:r>
          </w:p>
          <w:p w:rsidR="00133849" w:rsidRPr="00BD20A2" w:rsidRDefault="00133849" w:rsidP="00133849">
            <w:pPr>
              <w:pStyle w:val="TAC"/>
              <w:rPr>
                <w:rFonts w:cs="Arial"/>
              </w:rPr>
            </w:pPr>
            <w:r w:rsidRPr="00BD20A2">
              <w:rPr>
                <w:rFonts w:cs="Arial"/>
              </w:rPr>
              <w:t>E-UTRA Band 13</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746 - 756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13.</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777 - 787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13,</w:t>
            </w:r>
            <w:r w:rsidRPr="00BD20A2">
              <w:rPr>
                <w:rFonts w:cs="v5.0.0"/>
              </w:rPr>
              <w:t xml:space="preserve"> since it is already covered by the requirement in subclause 9.7.6.4.2.</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UTRA FDD Band XIV or </w:t>
            </w:r>
          </w:p>
          <w:p w:rsidR="00133849" w:rsidRPr="00BD20A2" w:rsidRDefault="00133849" w:rsidP="00133849">
            <w:pPr>
              <w:pStyle w:val="TAC"/>
              <w:rPr>
                <w:rFonts w:cs="Arial"/>
              </w:rPr>
            </w:pPr>
            <w:r w:rsidRPr="00BD20A2">
              <w:rPr>
                <w:rFonts w:cs="Arial"/>
              </w:rPr>
              <w:t>E-UTRA Band 14</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758 - 768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14.</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788 - 798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14,</w:t>
            </w:r>
            <w:r w:rsidRPr="00BD20A2">
              <w:rPr>
                <w:rFonts w:cs="v5.0.0"/>
              </w:rPr>
              <w:t xml:space="preserve"> since it is already covered by the requirement in subclause 9.7.6.4.2.</w:t>
            </w:r>
          </w:p>
        </w:tc>
      </w:tr>
      <w:tr w:rsidR="00133849" w:rsidRPr="00BD20A2" w:rsidTr="00133849">
        <w:trPr>
          <w:cantSplit/>
          <w:trHeight w:val="113"/>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 E-UTRA Band 17</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734 - 746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17.</w:t>
            </w:r>
          </w:p>
        </w:tc>
      </w:tr>
      <w:tr w:rsidR="00133849" w:rsidRPr="00BD20A2" w:rsidTr="00133849">
        <w:trPr>
          <w:cantSplit/>
          <w:trHeight w:val="209"/>
          <w:jc w:val="center"/>
        </w:trPr>
        <w:tc>
          <w:tcPr>
            <w:tcW w:w="1105" w:type="dxa"/>
            <w:vMerge/>
            <w:tcBorders>
              <w:left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704 - 716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v5.0.0"/>
              </w:rPr>
            </w:pPr>
            <w:r w:rsidRPr="00BD20A2">
              <w:rPr>
                <w:rFonts w:cs="Arial"/>
              </w:rPr>
              <w:t xml:space="preserve">This requirement does not apply </w:t>
            </w:r>
            <w:proofErr w:type="gramStart"/>
            <w:r w:rsidRPr="00BD20A2">
              <w:rPr>
                <w:rFonts w:cs="Arial"/>
              </w:rPr>
              <w:t xml:space="preserve">to </w:t>
            </w:r>
            <w:r w:rsidRPr="00BD20A2">
              <w:rPr>
                <w:rFonts w:cs="v5.0.0"/>
              </w:rPr>
              <w:t xml:space="preserve"> </w:t>
            </w:r>
            <w:r w:rsidRPr="00BD20A2">
              <w:rPr>
                <w:rFonts w:cs="Arial"/>
              </w:rPr>
              <w:t>BS</w:t>
            </w:r>
            <w:proofErr w:type="gramEnd"/>
            <w:r w:rsidRPr="00BD20A2">
              <w:rPr>
                <w:rFonts w:cs="Arial"/>
              </w:rPr>
              <w:t xml:space="preserve"> operating in band 17,</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133849" w:rsidRPr="00BD20A2" w:rsidTr="00133849">
        <w:trPr>
          <w:cantSplit/>
          <w:trHeight w:val="208"/>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lastRenderedPageBreak/>
              <w:t xml:space="preserve">UTRA FDD Band XX or </w:t>
            </w:r>
          </w:p>
          <w:p w:rsidR="00133849" w:rsidRPr="00BD20A2" w:rsidRDefault="00133849" w:rsidP="00133849">
            <w:pPr>
              <w:pStyle w:val="TAC"/>
              <w:rPr>
                <w:rFonts w:cs="Arial"/>
              </w:rPr>
            </w:pPr>
            <w:r w:rsidRPr="00BD20A2">
              <w:rPr>
                <w:rFonts w:cs="Arial"/>
              </w:rPr>
              <w:t>E-UTRA Band 20</w:t>
            </w:r>
            <w:r w:rsidRPr="00BD20A2">
              <w:rPr>
                <w:rFonts w:cs="Arial"/>
                <w:lang w:val="sv-SE"/>
              </w:rPr>
              <w:t xml:space="preserve"> or NR band n20</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791 - 821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20 or 28.</w:t>
            </w:r>
          </w:p>
        </w:tc>
      </w:tr>
      <w:tr w:rsidR="00133849" w:rsidRPr="00BD20A2" w:rsidTr="0013384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832 - 862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20,</w:t>
            </w:r>
            <w:r w:rsidRPr="00BD20A2">
              <w:rPr>
                <w:rFonts w:cs="v5.0.0"/>
              </w:rPr>
              <w:t xml:space="preserve"> since it is already covered by the requirement in subclause 9.7.6.4.2.</w:t>
            </w:r>
          </w:p>
        </w:tc>
      </w:tr>
      <w:tr w:rsidR="00133849" w:rsidRPr="00BD20A2" w:rsidTr="00133849">
        <w:trPr>
          <w:cantSplit/>
          <w:trHeight w:val="208"/>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FDD Band XXII or E-UTRA Band 22</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v5.0.0"/>
              </w:rPr>
              <w:t>3510 – 3590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22, 42 or 48.</w:t>
            </w:r>
          </w:p>
        </w:tc>
      </w:tr>
      <w:tr w:rsidR="00133849" w:rsidRPr="00BD20A2" w:rsidTr="0013384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v5.0.0"/>
              </w:rPr>
              <w:t>3410 – 3490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22,</w:t>
            </w:r>
            <w:r w:rsidRPr="00BD20A2">
              <w:rPr>
                <w:rFonts w:cs="v5.0.0"/>
              </w:rPr>
              <w:t xml:space="preserve"> since it is already covered by the requirement in subclause 9.7.3.3. This requirement does not apply to Band 42.</w:t>
            </w:r>
          </w:p>
        </w:tc>
      </w:tr>
      <w:tr w:rsidR="00133849" w:rsidRPr="00BD20A2" w:rsidTr="00133849">
        <w:trPr>
          <w:cantSplit/>
          <w:trHeight w:val="208"/>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24</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1525 – 1559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24.</w:t>
            </w:r>
          </w:p>
        </w:tc>
      </w:tr>
      <w:tr w:rsidR="00133849" w:rsidRPr="00BD20A2" w:rsidTr="0013384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1626.5 – 1660.5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24,</w:t>
            </w:r>
            <w:r w:rsidRPr="00BD20A2">
              <w:rPr>
                <w:rFonts w:cs="v5.0.0"/>
              </w:rPr>
              <w:t xml:space="preserve"> since it is already covered by the requirement in subclause 9.7.6.4.2.</w:t>
            </w:r>
          </w:p>
        </w:tc>
      </w:tr>
      <w:tr w:rsidR="00133849" w:rsidRPr="00BD20A2" w:rsidTr="00133849">
        <w:trPr>
          <w:cantSplit/>
          <w:trHeight w:val="208"/>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Pr="00BD20A2">
              <w:rPr>
                <w:rFonts w:cs="Arial"/>
                <w:lang w:val="sv-SE" w:eastAsia="zh-CN"/>
              </w:rPr>
              <w:t xml:space="preserve"> or NR band n25</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1930 - 199</w:t>
            </w:r>
            <w:r w:rsidRPr="00BD20A2">
              <w:rPr>
                <w:rFonts w:cs="Arial"/>
                <w:lang w:eastAsia="zh-CN"/>
              </w:rPr>
              <w:t>5</w:t>
            </w:r>
            <w:r w:rsidRPr="00BD20A2">
              <w:rPr>
                <w:rFonts w:cs="Arial"/>
              </w:rPr>
              <w:t xml:space="preserve">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BS operating in band </w:t>
            </w:r>
            <w:r w:rsidRPr="00BD20A2">
              <w:rPr>
                <w:rFonts w:cs="Arial"/>
                <w:lang w:eastAsia="zh-CN"/>
              </w:rPr>
              <w:t xml:space="preserve">2, </w:t>
            </w:r>
            <w:r w:rsidRPr="00BD20A2">
              <w:rPr>
                <w:rFonts w:cs="Arial"/>
              </w:rPr>
              <w:t>2</w:t>
            </w:r>
            <w:r w:rsidRPr="00BD20A2">
              <w:rPr>
                <w:rFonts w:cs="Arial"/>
                <w:lang w:eastAsia="zh-CN"/>
              </w:rPr>
              <w:t>5 or 70</w:t>
            </w:r>
            <w:r w:rsidRPr="00BD20A2">
              <w:rPr>
                <w:rFonts w:cs="Arial"/>
              </w:rPr>
              <w:t>.</w:t>
            </w:r>
          </w:p>
        </w:tc>
      </w:tr>
      <w:tr w:rsidR="00133849" w:rsidRPr="00BD20A2" w:rsidTr="0013384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w:t>
            </w:r>
            <w:r w:rsidRPr="00BD20A2">
              <w:rPr>
                <w:rFonts w:cs="Arial"/>
                <w:lang w:eastAsia="zh-CN"/>
              </w:rPr>
              <w:t>5</w:t>
            </w:r>
            <w:r w:rsidRPr="00BD20A2">
              <w:rPr>
                <w:rFonts w:cs="Arial"/>
              </w:rPr>
              <w:t xml:space="preserve">, </w:t>
            </w:r>
            <w:r w:rsidRPr="00BD20A2">
              <w:rPr>
                <w:rFonts w:cs="v5.0.0"/>
              </w:rPr>
              <w:t>since it is already covered by the requirement in subclause 9.7.6.4.2</w:t>
            </w:r>
            <w:r w:rsidRPr="00BD20A2">
              <w:rPr>
                <w:rFonts w:cs="v5.0.0"/>
                <w:lang w:eastAsia="zh-CN"/>
              </w:rPr>
              <w:t>.</w:t>
            </w:r>
            <w:r w:rsidRPr="00BD20A2">
              <w:rPr>
                <w:rFonts w:cs="Arial"/>
              </w:rPr>
              <w:t xml:space="preserve"> For BS operating in Band </w:t>
            </w:r>
            <w:r w:rsidRPr="00BD20A2">
              <w:rPr>
                <w:rFonts w:cs="Arial"/>
                <w:lang w:eastAsia="zh-CN"/>
              </w:rPr>
              <w:t>2</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9.7.6.4.2.</w:t>
            </w:r>
          </w:p>
        </w:tc>
      </w:tr>
      <w:tr w:rsidR="00133849" w:rsidRPr="00BD20A2" w:rsidTr="00133849">
        <w:trPr>
          <w:cantSplit/>
          <w:trHeight w:val="208"/>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keepNext/>
              <w:keepLines/>
              <w:jc w:val="center"/>
              <w:rPr>
                <w:rFonts w:ascii="Arial" w:hAnsi="Arial"/>
                <w:sz w:val="18"/>
              </w:rPr>
            </w:pPr>
            <w:r w:rsidRPr="00BD20A2">
              <w:rPr>
                <w:rFonts w:ascii="Arial" w:hAnsi="Arial"/>
                <w:sz w:val="18"/>
              </w:rPr>
              <w:t>UTRA FDD Band XX</w:t>
            </w:r>
            <w:r w:rsidRPr="00BD20A2">
              <w:rPr>
                <w:rFonts w:ascii="Arial" w:hAnsi="Arial"/>
                <w:sz w:val="18"/>
                <w:lang w:eastAsia="zh-CN"/>
              </w:rPr>
              <w:t>VI</w:t>
            </w:r>
            <w:r w:rsidRPr="00BD20A2">
              <w:rPr>
                <w:rFonts w:ascii="Arial" w:hAnsi="Arial"/>
                <w:sz w:val="18"/>
              </w:rPr>
              <w:t xml:space="preserve"> or E-UTRA Band 2</w:t>
            </w:r>
            <w:r w:rsidRPr="00BD20A2">
              <w:rPr>
                <w:rFonts w:ascii="Arial" w:hAnsi="Arial"/>
                <w:sz w:val="18"/>
                <w:lang w:eastAsia="zh-CN"/>
              </w:rPr>
              <w:t>6</w:t>
            </w:r>
          </w:p>
        </w:tc>
        <w:tc>
          <w:tcPr>
            <w:tcW w:w="1559" w:type="dxa"/>
            <w:tcBorders>
              <w:left w:val="single" w:sz="4" w:space="0" w:color="auto"/>
            </w:tcBorders>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859 - 894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This requirement does not apply to BS operating in band 5 or 26.</w:t>
            </w:r>
            <w:r w:rsidRPr="00BD20A2">
              <w:t xml:space="preserve"> </w:t>
            </w:r>
            <w:r w:rsidRPr="00BD20A2">
              <w:rPr>
                <w:rFonts w:ascii="Arial" w:hAnsi="Arial" w:cs="Arial"/>
                <w:sz w:val="18"/>
                <w:szCs w:val="18"/>
              </w:rPr>
              <w:t>This requirement applies to E-UTRA BS operating in Band 27 for the frequency range 879-894 MHz.</w:t>
            </w:r>
          </w:p>
        </w:tc>
      </w:tr>
      <w:tr w:rsidR="00133849" w:rsidRPr="00BD20A2" w:rsidTr="0013384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keepNext/>
              <w:keepLines/>
              <w:jc w:val="center"/>
              <w:rPr>
                <w:rFonts w:ascii="Arial" w:hAnsi="Arial"/>
                <w:sz w:val="18"/>
              </w:rPr>
            </w:pPr>
          </w:p>
        </w:tc>
        <w:tc>
          <w:tcPr>
            <w:tcW w:w="1559" w:type="dxa"/>
            <w:tcBorders>
              <w:left w:val="single" w:sz="4" w:space="0" w:color="auto"/>
            </w:tcBorders>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814 - 849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 xml:space="preserve">This requirement does not apply to BS operating in band 26, </w:t>
            </w:r>
            <w:r w:rsidRPr="00BD20A2">
              <w:rPr>
                <w:rFonts w:ascii="Arial" w:hAnsi="Arial" w:cs="v5.0.0"/>
                <w:sz w:val="18"/>
              </w:rPr>
              <w:t>since it is already covered by the requirement in subclause 9.7.6.4.2.</w:t>
            </w:r>
            <w:r w:rsidRPr="00BD20A2">
              <w:rPr>
                <w:rFonts w:ascii="Arial" w:hAnsi="Arial"/>
                <w:sz w:val="18"/>
              </w:rPr>
              <w:t xml:space="preserve"> For BS operating in Band 5, it applies for 814 MHz to 824 MHz, while the rest is covered in subclause 9.7.6.4.2.  For BS operating in Band 27, it applies 3 MHz below the Band 27 </w:t>
            </w:r>
            <w:r w:rsidRPr="00BD20A2">
              <w:rPr>
                <w:rFonts w:ascii="Arial" w:hAnsi="Arial"/>
                <w:i/>
                <w:sz w:val="18"/>
              </w:rPr>
              <w:t>downlink operating band</w:t>
            </w:r>
            <w:r w:rsidRPr="00BD20A2">
              <w:rPr>
                <w:rFonts w:ascii="Arial" w:hAnsi="Arial"/>
                <w:sz w:val="18"/>
              </w:rPr>
              <w:t>.</w:t>
            </w:r>
          </w:p>
        </w:tc>
      </w:tr>
      <w:tr w:rsidR="00133849" w:rsidRPr="00BD20A2" w:rsidTr="00133849">
        <w:trPr>
          <w:cantSplit/>
          <w:trHeight w:val="208"/>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27</w:t>
            </w: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852 – 869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bands 5, 26 or 27.</w:t>
            </w:r>
          </w:p>
        </w:tc>
      </w:tr>
      <w:tr w:rsidR="00133849" w:rsidRPr="00BD20A2" w:rsidTr="0013384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left w:val="single" w:sz="4" w:space="0" w:color="auto"/>
            </w:tcBorders>
            <w:shd w:val="clear" w:color="auto" w:fill="auto"/>
            <w:vAlign w:val="center"/>
          </w:tcPr>
          <w:p w:rsidR="00133849" w:rsidRPr="00BD20A2" w:rsidRDefault="00133849" w:rsidP="00133849">
            <w:pPr>
              <w:pStyle w:val="TAC"/>
              <w:rPr>
                <w:rFonts w:cs="Arial"/>
              </w:rPr>
            </w:pPr>
            <w:r w:rsidRPr="00BD20A2">
              <w:rPr>
                <w:rFonts w:cs="Arial"/>
              </w:rPr>
              <w:t>807 – 824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27,</w:t>
            </w:r>
            <w:r w:rsidRPr="00BD20A2">
              <w:rPr>
                <w:rFonts w:cs="v5.0.0"/>
              </w:rPr>
              <w:t xml:space="preserve"> since it is already covered by the requirement in subclause 9.7.6.4.2. </w:t>
            </w:r>
            <w:r w:rsidRPr="00BD20A2">
              <w:rPr>
                <w:rFonts w:cs="Arial"/>
              </w:rPr>
              <w:t xml:space="preserve"> For BS operating in Band 26, it applies for 807 MHz to 814 MHz, while the rest is covered in subclause 9.7.6.4.2.  This requirement also applies to BS operating in Band 28, starting 4 MHz above the Band 28 </w:t>
            </w:r>
            <w:r w:rsidRPr="00BD20A2">
              <w:rPr>
                <w:rFonts w:cs="Arial"/>
                <w:i/>
              </w:rPr>
              <w:t>downlink operating band</w:t>
            </w:r>
            <w:r w:rsidRPr="00BD20A2">
              <w:rPr>
                <w:rFonts w:eastAsia="MS PGothic" w:cs="Arial"/>
                <w:kern w:val="24"/>
                <w:szCs w:val="22"/>
              </w:rPr>
              <w:t xml:space="preserve"> (NOTE 6)</w:t>
            </w:r>
            <w:r w:rsidRPr="00BD20A2">
              <w:rPr>
                <w:rFonts w:cs="Arial"/>
              </w:rPr>
              <w:t>.</w:t>
            </w:r>
          </w:p>
        </w:tc>
      </w:tr>
      <w:tr w:rsidR="00133849" w:rsidRPr="00BD20A2" w:rsidTr="00133849">
        <w:trPr>
          <w:cantSplit/>
          <w:trHeight w:val="208"/>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keepNext/>
              <w:keepLines/>
              <w:jc w:val="center"/>
              <w:rPr>
                <w:rFonts w:ascii="Arial" w:hAnsi="Arial"/>
                <w:sz w:val="18"/>
              </w:rPr>
            </w:pPr>
            <w:r w:rsidRPr="00BD20A2">
              <w:rPr>
                <w:rFonts w:ascii="Arial" w:hAnsi="Arial"/>
                <w:sz w:val="18"/>
              </w:rPr>
              <w:t>E-UTRA Band 28 or NR band n28</w:t>
            </w:r>
          </w:p>
        </w:tc>
        <w:tc>
          <w:tcPr>
            <w:tcW w:w="1559" w:type="dxa"/>
            <w:tcBorders>
              <w:left w:val="single" w:sz="4" w:space="0" w:color="auto"/>
            </w:tcBorders>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758 - 803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This requirement does not apply to BS operating in band 20, 28, 44, 67 or 68.</w:t>
            </w:r>
          </w:p>
        </w:tc>
      </w:tr>
      <w:tr w:rsidR="00133849" w:rsidRPr="00BD20A2" w:rsidTr="0013384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keepNext/>
              <w:keepLines/>
              <w:jc w:val="center"/>
              <w:rPr>
                <w:rFonts w:ascii="Arial" w:hAnsi="Arial"/>
                <w:sz w:val="18"/>
              </w:rPr>
            </w:pPr>
          </w:p>
        </w:tc>
        <w:tc>
          <w:tcPr>
            <w:tcW w:w="1559" w:type="dxa"/>
            <w:tcBorders>
              <w:left w:val="single" w:sz="4" w:space="0" w:color="auto"/>
            </w:tcBorders>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703 - 748 MHz</w:t>
            </w:r>
          </w:p>
        </w:tc>
        <w:tc>
          <w:tcPr>
            <w:tcW w:w="1190" w:type="dxa"/>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shd w:val="clear" w:color="auto" w:fill="auto"/>
            <w:vAlign w:val="center"/>
          </w:tcPr>
          <w:p w:rsidR="00133849" w:rsidRPr="00BD20A2" w:rsidRDefault="00133849" w:rsidP="00133849">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133849" w:rsidRPr="00BD20A2" w:rsidRDefault="00133849" w:rsidP="00133849">
            <w:pPr>
              <w:pStyle w:val="TAL"/>
              <w:jc w:val="center"/>
              <w:rPr>
                <w:rFonts w:cs="Arial"/>
              </w:rPr>
            </w:pPr>
            <w:r w:rsidRPr="00BD20A2">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BD20A2">
              <w:rPr>
                <w:rFonts w:cs="v5.0.0"/>
              </w:rPr>
              <w:t>For E-UTRA BS operating in Band 68, it applies for 728MHz to 733MHz.</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29</w:t>
            </w:r>
            <w:r w:rsidRPr="00BD20A2">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29 or 85</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30 or 40.</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30, since it is already covered by the requirement in subclause 9.7.6.4.2. This requirement does not apply to BS operating in Band 40.</w:t>
            </w:r>
          </w:p>
        </w:tc>
      </w:tr>
      <w:tr w:rsidR="00133849" w:rsidRPr="00BD20A2" w:rsidTr="00133849">
        <w:trPr>
          <w:cantSplit/>
          <w:trHeight w:val="113"/>
          <w:jc w:val="center"/>
        </w:trPr>
        <w:tc>
          <w:tcPr>
            <w:tcW w:w="1105" w:type="dxa"/>
            <w:vMerge w:val="restart"/>
            <w:tcBorders>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31, 72, 73.</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31, since it is already covered by the requirement in subclause 9.7.6.4.2. This requirement does not apply to BS operating in band 72, 73.</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lang w:eastAsia="ja-JP"/>
              </w:rPr>
              <w:t>This requirement does not apply to BS operating in band 11, 21 or 32.</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1900 - 1920 MHz</w:t>
            </w:r>
          </w:p>
          <w:p w:rsidR="00133849" w:rsidRPr="00BD20A2" w:rsidRDefault="00133849" w:rsidP="0013384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This requirement does not apply to  BS operating in Band 33</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34</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1850 – 1910 MHz</w:t>
            </w:r>
          </w:p>
          <w:p w:rsidR="00133849" w:rsidRPr="00BD20A2" w:rsidRDefault="00133849" w:rsidP="0013384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 xml:space="preserve">This requirement does not apply to  BS operating in Band </w:t>
            </w:r>
            <w:r w:rsidRPr="00BD20A2">
              <w:rPr>
                <w:rFonts w:cs="Arial"/>
                <w:lang w:eastAsia="zh-CN"/>
              </w:rPr>
              <w:t xml:space="preserve"> </w:t>
            </w:r>
            <w:r w:rsidRPr="00BD20A2">
              <w:rPr>
                <w:rFonts w:cs="Arial"/>
              </w:rPr>
              <w:t>35</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2</w:t>
            </w:r>
            <w:r w:rsidRPr="00BD20A2">
              <w:rPr>
                <w:rFonts w:cs="Arial"/>
                <w:lang w:eastAsia="zh-CN"/>
              </w:rPr>
              <w:t>, 25 or</w:t>
            </w:r>
            <w:r w:rsidRPr="00BD20A2">
              <w:rPr>
                <w:rFonts w:cs="Arial"/>
              </w:rPr>
              <w:t xml:space="preserve"> 36</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 xml:space="preserve">This is not applicable </w:t>
            </w:r>
            <w:proofErr w:type="gramStart"/>
            <w:r w:rsidRPr="00BD20A2">
              <w:rPr>
                <w:rFonts w:cs="Arial"/>
              </w:rPr>
              <w:t>to  BS</w:t>
            </w:r>
            <w:proofErr w:type="gramEnd"/>
            <w:r w:rsidRPr="00BD20A2">
              <w:rPr>
                <w:rFonts w:cs="Arial"/>
              </w:rPr>
              <w:t xml:space="preserve"> operating in Band 37</w:t>
            </w:r>
            <w:r w:rsidRPr="00BD20A2">
              <w:rPr>
                <w:rFonts w:cs="Arial"/>
                <w:lang w:eastAsia="zh-CN"/>
              </w:rPr>
              <w:t>.</w:t>
            </w:r>
            <w:r w:rsidRPr="00BD20A2">
              <w:rPr>
                <w:rFonts w:cs="Arial"/>
              </w:rPr>
              <w:t xml:space="preserve"> This unpaired band is defined in ITU-R M.1036, but is pending any future deployment.</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UTRA TDD Band d) or E-UTRA Band 38</w:t>
            </w:r>
            <w:r w:rsidRPr="00BD20A2">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w:t>
            </w:r>
            <w:proofErr w:type="gramStart"/>
            <w:r w:rsidRPr="00BD20A2">
              <w:rPr>
                <w:rFonts w:cs="Arial"/>
              </w:rPr>
              <w:t>to  BS</w:t>
            </w:r>
            <w:proofErr w:type="gramEnd"/>
            <w:r w:rsidRPr="00BD20A2">
              <w:rPr>
                <w:rFonts w:cs="Arial"/>
              </w:rPr>
              <w:t xml:space="preserve"> operating in Band 38 or 69.</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lang w:eastAsia="zh-CN"/>
              </w:rPr>
            </w:pPr>
            <w:r w:rsidRPr="00BD20A2">
              <w:rPr>
                <w:rFonts w:cs="Arial"/>
              </w:rPr>
              <w:t>UTRA TDD Band f) or E-UTRA Band 3</w:t>
            </w:r>
            <w:r w:rsidRPr="00BD20A2">
              <w:rPr>
                <w:rFonts w:cs="Arial"/>
                <w:lang w:eastAsia="zh-CN"/>
              </w:rPr>
              <w:t>9</w:t>
            </w:r>
            <w:r w:rsidRPr="00BD20A2">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 xml:space="preserve">This is not applicable to  BS operating in Band </w:t>
            </w:r>
            <w:r w:rsidRPr="00BD20A2">
              <w:rPr>
                <w:rFonts w:cs="Arial"/>
                <w:lang w:eastAsia="zh-CN"/>
              </w:rPr>
              <w:t>39</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lang w:eastAsia="zh-CN"/>
              </w:rPr>
            </w:pPr>
            <w:r w:rsidRPr="00BD20A2">
              <w:rPr>
                <w:rFonts w:cs="Arial"/>
              </w:rPr>
              <w:t xml:space="preserve">UTRA TDD Band e) or E-UTRA Band </w:t>
            </w:r>
            <w:r w:rsidRPr="00BD20A2">
              <w:rPr>
                <w:rFonts w:cs="Arial"/>
                <w:lang w:eastAsia="zh-CN"/>
              </w:rPr>
              <w:t>40</w:t>
            </w:r>
            <w:r w:rsidRPr="00BD20A2">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 xml:space="preserve">This is not applicable to  BS operating in Band 30 or </w:t>
            </w:r>
            <w:r w:rsidRPr="00BD20A2">
              <w:rPr>
                <w:rFonts w:cs="Arial"/>
                <w:lang w:eastAsia="zh-CN"/>
              </w:rPr>
              <w:t>40</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E-UTRA Band </w:t>
            </w:r>
            <w:r w:rsidRPr="00BD20A2">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 xml:space="preserve">This is not applicable to  BS operating in Band </w:t>
            </w:r>
            <w:r w:rsidRPr="00BD20A2">
              <w:rPr>
                <w:rFonts w:cs="Arial"/>
                <w:lang w:eastAsia="zh-CN"/>
              </w:rPr>
              <w:t>41</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E-UTRA Band </w:t>
            </w:r>
            <w:r w:rsidRPr="00BD20A2">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 xml:space="preserve">This is not applicable to BS operating in Band </w:t>
            </w:r>
            <w:r w:rsidRPr="00BD20A2">
              <w:rPr>
                <w:rFonts w:cs="Arial"/>
                <w:lang w:eastAsia="zh-CN"/>
              </w:rPr>
              <w:t>22, 42, 43, 48, 52</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 xml:space="preserve">E-UTRA Band </w:t>
            </w:r>
            <w:r w:rsidRPr="00BD20A2">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 xml:space="preserve">This is not applicable to BS operating in Band 42, </w:t>
            </w:r>
            <w:r w:rsidRPr="00BD20A2">
              <w:rPr>
                <w:rFonts w:cs="Arial"/>
                <w:lang w:eastAsia="zh-CN"/>
              </w:rPr>
              <w:t>43, 48</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lang w:eastAsia="zh-CN"/>
              </w:rPr>
              <w:t>703</w:t>
            </w:r>
            <w:r w:rsidRPr="00BD20A2">
              <w:rPr>
                <w:rFonts w:cs="Arial"/>
              </w:rPr>
              <w:t xml:space="preserve"> - 80</w:t>
            </w:r>
            <w:r w:rsidRPr="00BD20A2">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This is not applicable to BS operating in Band 28 or 44</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keepNext/>
              <w:keepLines/>
              <w:spacing w:after="0"/>
              <w:jc w:val="center"/>
              <w:rPr>
                <w:rFonts w:ascii="Arial" w:hAnsi="Arial" w:cs="Arial"/>
                <w:sz w:val="18"/>
                <w:szCs w:val="18"/>
              </w:rPr>
            </w:pPr>
            <w:r w:rsidRPr="00BD20A2">
              <w:rPr>
                <w:rFonts w:ascii="Arial" w:hAnsi="Arial" w:cs="Arial"/>
                <w:sz w:val="18"/>
                <w:szCs w:val="18"/>
              </w:rPr>
              <w:lastRenderedPageBreak/>
              <w:t>E-UTRA Band 4</w:t>
            </w:r>
            <w:r w:rsidRPr="00BD20A2">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keepNext/>
              <w:keepLines/>
              <w:spacing w:after="0"/>
              <w:jc w:val="center"/>
              <w:rPr>
                <w:rFonts w:ascii="Arial" w:hAnsi="Arial" w:cs="Arial"/>
                <w:sz w:val="18"/>
                <w:szCs w:val="18"/>
                <w:lang w:eastAsia="zh-CN"/>
              </w:rPr>
            </w:pPr>
            <w:r w:rsidRPr="00BD20A2">
              <w:rPr>
                <w:rFonts w:ascii="Arial" w:hAnsi="Arial" w:cs="Arial"/>
                <w:sz w:val="18"/>
                <w:szCs w:val="18"/>
                <w:lang w:eastAsia="zh-CN"/>
              </w:rPr>
              <w:t>5150</w:t>
            </w:r>
            <w:r w:rsidRPr="00BD20A2">
              <w:rPr>
                <w:rFonts w:ascii="Arial" w:hAnsi="Arial" w:cs="Arial"/>
                <w:sz w:val="18"/>
                <w:szCs w:val="18"/>
              </w:rPr>
              <w:t xml:space="preserve"> - </w:t>
            </w:r>
            <w:r w:rsidRPr="00BD20A2">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keepNext/>
              <w:keepLines/>
              <w:spacing w:after="0"/>
              <w:jc w:val="center"/>
              <w:rPr>
                <w:rFonts w:ascii="Arial" w:hAnsi="Arial" w:cs="Arial"/>
                <w:sz w:val="18"/>
                <w:szCs w:val="18"/>
              </w:rPr>
            </w:pP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szCs w:val="18"/>
              </w:rPr>
            </w:pPr>
            <w:r w:rsidRPr="00BD20A2">
              <w:t>E-UTRA Band 4</w:t>
            </w:r>
            <w:r w:rsidRPr="00BD20A2">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lang w:eastAsia="zh-CN"/>
              </w:rPr>
            </w:pPr>
            <w:r w:rsidRPr="00BD20A2">
              <w:rPr>
                <w:lang w:eastAsia="zh-CN"/>
              </w:rPr>
              <w:t>5855</w:t>
            </w:r>
            <w:r w:rsidRPr="00BD20A2">
              <w:t xml:space="preserve"> - </w:t>
            </w:r>
            <w:r w:rsidRPr="00BD20A2">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v5.0.0"/>
              </w:rPr>
            </w:pPr>
            <w:r w:rsidRPr="00BD20A2">
              <w:t>-</w:t>
            </w:r>
            <w:r w:rsidRPr="00BD20A2">
              <w:rPr>
                <w:lang w:eastAsia="ko-KR"/>
              </w:rPr>
              <w:t>43</w:t>
            </w:r>
            <w:r w:rsidRPr="00BD20A2">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szCs w:val="18"/>
              </w:rPr>
            </w:pPr>
            <w:r w:rsidRPr="00BD20A2">
              <w:rPr>
                <w:lang w:eastAsia="ja-JP"/>
              </w:rPr>
              <w:t>E-UTRA Band 4</w:t>
            </w:r>
            <w:r w:rsidRPr="00BD20A2">
              <w:rPr>
                <w:lang w:eastAsia="zh-CN"/>
              </w:rPr>
              <w:t>8</w:t>
            </w:r>
            <w:r w:rsidRPr="00BD20A2">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v5.0.0"/>
              </w:rPr>
            </w:pPr>
            <w:r w:rsidRPr="00BD20A2">
              <w:rPr>
                <w:lang w:eastAsia="ja-JP"/>
              </w:rPr>
              <w:t>-</w:t>
            </w:r>
            <w:r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ja-JP"/>
              </w:rPr>
              <w:t>This is not applicable to BS operating in Band 22, 42, 43, 48</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szCs w:val="18"/>
              </w:rPr>
            </w:pPr>
            <w:r w:rsidRPr="00BD20A2">
              <w:rPr>
                <w:lang w:eastAsia="ja-JP"/>
              </w:rPr>
              <w:t>E-UTRA Band 4</w:t>
            </w:r>
            <w:r w:rsidRPr="00BD20A2">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v5.0.0"/>
              </w:rPr>
            </w:pPr>
            <w:r w:rsidRPr="00BD20A2">
              <w:rPr>
                <w:lang w:eastAsia="ja-JP"/>
              </w:rPr>
              <w:t>-</w:t>
            </w:r>
            <w:r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ja-JP"/>
              </w:rPr>
              <w:t>This is not applicable to BS operating in Band 22, 42, 43, 48</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szCs w:val="18"/>
              </w:rPr>
            </w:pPr>
            <w:r w:rsidRPr="00BD20A2">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lang w:eastAsia="zh-CN"/>
              </w:rPr>
            </w:pPr>
            <w:r w:rsidRPr="00BD20A2">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v5.0.0"/>
              </w:rPr>
            </w:pPr>
            <w:r w:rsidRPr="00BD20A2">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ko-KR"/>
              </w:rPr>
              <w:t xml:space="preserve">This requirement does not apply to BS operating in Band 11, 21, 32, 45, 50, 51, 74, 75, </w:t>
            </w:r>
            <w:proofErr w:type="gramStart"/>
            <w:r w:rsidRPr="00BD20A2">
              <w:rPr>
                <w:lang w:eastAsia="ko-KR"/>
              </w:rPr>
              <w:t>76</w:t>
            </w:r>
            <w:proofErr w:type="gramEnd"/>
            <w:r w:rsidRPr="00BD20A2">
              <w:rPr>
                <w:lang w:eastAsia="ko-KR"/>
              </w:rPr>
              <w:t>.</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szCs w:val="18"/>
              </w:rPr>
            </w:pPr>
            <w:r w:rsidRPr="00BD20A2">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lang w:eastAsia="zh-CN"/>
              </w:rPr>
            </w:pPr>
            <w:r w:rsidRPr="00BD20A2">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v5.0.0"/>
              </w:rPr>
            </w:pPr>
            <w:r w:rsidRPr="00BD20A2">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rFonts w:cs="Arial"/>
                <w:szCs w:val="18"/>
              </w:rPr>
            </w:pPr>
            <w:r w:rsidRPr="00BD20A2">
              <w:rPr>
                <w:lang w:eastAsia="ko-KR"/>
              </w:rPr>
              <w:t xml:space="preserve">This requirement does not apply to BS operating in Band 50, 51/n51, 75, </w:t>
            </w:r>
            <w:proofErr w:type="gramStart"/>
            <w:r w:rsidRPr="00BD20A2">
              <w:rPr>
                <w:lang w:eastAsia="ko-KR"/>
              </w:rPr>
              <w:t>76</w:t>
            </w:r>
            <w:proofErr w:type="gramEnd"/>
            <w:r w:rsidRPr="00BD20A2">
              <w:rPr>
                <w:lang w:eastAsia="ko-KR"/>
              </w:rPr>
              <w:t>.</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lang w:eastAsia="ko-KR"/>
              </w:rPr>
            </w:pPr>
            <w:r w:rsidRPr="00BD20A2">
              <w:rPr>
                <w:rFonts w:cs="Arial"/>
              </w:rPr>
              <w:t xml:space="preserve">E-UTRA Band </w:t>
            </w:r>
            <w:r w:rsidRPr="00BD20A2">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lang w:eastAsia="ko-KR"/>
              </w:rPr>
            </w:pPr>
            <w:r w:rsidRPr="00BD20A2">
              <w:rPr>
                <w:rFonts w:cs="Arial"/>
                <w:lang w:eastAsia="zh-CN"/>
              </w:rPr>
              <w:t>3300</w:t>
            </w:r>
            <w:r w:rsidRPr="00BD20A2">
              <w:rPr>
                <w:rFonts w:cs="Arial"/>
              </w:rPr>
              <w:t xml:space="preserve"> - 340</w:t>
            </w:r>
            <w:r w:rsidRPr="00BD20A2">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lang w:eastAsia="ko-KR"/>
              </w:rPr>
            </w:pPr>
            <w:r w:rsidRPr="00BD20A2">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lang w:eastAsia="ko-KR"/>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C"/>
              <w:rPr>
                <w:lang w:eastAsia="ko-KR"/>
              </w:rPr>
            </w:pPr>
            <w:r w:rsidRPr="00BD20A2">
              <w:rPr>
                <w:rFonts w:cs="Arial"/>
              </w:rPr>
              <w:t>This is not applicable to E-UTRA BS operating in Band</w:t>
            </w:r>
            <w:r w:rsidRPr="00BD20A2">
              <w:rPr>
                <w:rFonts w:cs="Arial" w:hint="eastAsia"/>
                <w:lang w:eastAsia="zh-CN"/>
              </w:rPr>
              <w:t xml:space="preserve"> 42 or 52</w:t>
            </w:r>
            <w:r w:rsidRPr="00BD20A2">
              <w:rPr>
                <w:rFonts w:cs="Arial"/>
                <w:lang w:eastAsia="zh-CN"/>
              </w:rPr>
              <w:t>.</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lang w:eastAsia="ja-JP"/>
              </w:rPr>
              <w:t>E-UTRA Band 65</w:t>
            </w:r>
            <w:r w:rsidRPr="00BD20A2">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1</w:t>
            </w:r>
            <w:r w:rsidRPr="00BD20A2">
              <w:rPr>
                <w:rFonts w:cs="Arial"/>
                <w:lang w:eastAsia="ja-JP"/>
              </w:rPr>
              <w:t xml:space="preserve"> or 65/n65.</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133849" w:rsidRPr="00BD20A2" w:rsidRDefault="00133849" w:rsidP="0013384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v5.0.0"/>
                <w:lang w:eastAsia="ja-JP"/>
              </w:rPr>
            </w:pPr>
            <w:r w:rsidRPr="00BD20A2">
              <w:rPr>
                <w:rFonts w:cs="Arial"/>
              </w:rPr>
              <w:t xml:space="preserve">This requirement does not apply to BS operating in band </w:t>
            </w:r>
            <w:r w:rsidRPr="00BD20A2">
              <w:rPr>
                <w:rFonts w:cs="Arial"/>
                <w:lang w:eastAsia="ja-JP"/>
              </w:rPr>
              <w:t>65/n65</w:t>
            </w:r>
            <w:r w:rsidRPr="00BD20A2">
              <w:rPr>
                <w:rFonts w:cs="Arial"/>
              </w:rPr>
              <w:t>,</w:t>
            </w:r>
            <w:r w:rsidRPr="00BD20A2">
              <w:rPr>
                <w:rFonts w:cs="v5.0.0"/>
              </w:rPr>
              <w:t xml:space="preserve"> since it is already covered by the requirement in subclause </w:t>
            </w:r>
            <w:r w:rsidRPr="00BD20A2">
              <w:rPr>
                <w:rFonts w:cs="Arial"/>
              </w:rPr>
              <w:t>9.7.6.4.2</w:t>
            </w:r>
            <w:r w:rsidRPr="00BD20A2">
              <w:rPr>
                <w:rFonts w:cs="v5.0.0"/>
              </w:rPr>
              <w:t>.</w:t>
            </w:r>
          </w:p>
          <w:p w:rsidR="00133849" w:rsidRPr="00BD20A2" w:rsidRDefault="00133849" w:rsidP="00133849">
            <w:pPr>
              <w:pStyle w:val="TAC"/>
              <w:rPr>
                <w:rFonts w:cs="Arial"/>
              </w:rPr>
            </w:pPr>
            <w:r w:rsidRPr="00BD20A2">
              <w:rPr>
                <w:rFonts w:cs="Arial"/>
                <w:lang w:eastAsia="ja-JP"/>
              </w:rPr>
              <w:t xml:space="preserve">For BS operating in Band 1, it applies for 1980 MHz to 2010 MHz, while the rest is covered in subclause </w:t>
            </w:r>
            <w:r w:rsidRPr="00BD20A2">
              <w:rPr>
                <w:rFonts w:cs="Arial"/>
              </w:rPr>
              <w:t>9.7.6.4.2</w:t>
            </w:r>
            <w:r w:rsidRPr="00BD20A2">
              <w:rPr>
                <w:rFonts w:cs="Arial"/>
                <w:lang w:eastAsia="ja-JP"/>
              </w:rPr>
              <w:t>.</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This requirement does not apply to BS operating in band 4, 10, 23 or 66.</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 xml:space="preserve">This requirement does not apply to BS operating in band 66, </w:t>
            </w:r>
            <w:r w:rsidRPr="00BD20A2">
              <w:rPr>
                <w:rFonts w:cs="v5.0.0"/>
              </w:rPr>
              <w:t xml:space="preserve">since it is already covered by the requirement in subclause 9.7.6.4.2. </w:t>
            </w:r>
            <w:r w:rsidRPr="00BD20A2">
              <w:rPr>
                <w:rFonts w:cs="Arial"/>
              </w:rPr>
              <w:t xml:space="preserve">For BS operating in Band 4, it applies for 1755 MHz to 1780 MHz, while the rest is covered in subclause </w:t>
            </w:r>
            <w:r w:rsidRPr="00BD20A2">
              <w:rPr>
                <w:rFonts w:cs="v5.0.0"/>
              </w:rPr>
              <w:t>9.7.6.4.2</w:t>
            </w:r>
            <w:r w:rsidRPr="00BD20A2">
              <w:rPr>
                <w:rFonts w:cs="Arial"/>
              </w:rPr>
              <w:t xml:space="preserve">. For BS operating in Band 10, it applies for 1770 MHz to 1780 MHz, while the rest is covered in subclause </w:t>
            </w:r>
            <w:r w:rsidRPr="00BD20A2">
              <w:rPr>
                <w:rFonts w:cs="v5.0.0"/>
              </w:rPr>
              <w:t>9.7.6.4.2</w:t>
            </w:r>
            <w:r w:rsidRPr="00BD20A2">
              <w:rPr>
                <w:rFonts w:cs="Arial"/>
              </w:rPr>
              <w:t>.</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28 or 67.</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E-</w:t>
            </w:r>
            <w:r w:rsidRPr="00BD20A2">
              <w:rPr>
                <w:rFonts w:cs="v5.0.0"/>
              </w:rPr>
              <w:t xml:space="preserve">UTRA </w:t>
            </w:r>
            <w:r w:rsidRPr="00BD20A2">
              <w:rPr>
                <w:rFonts w:cs="Arial"/>
              </w:rPr>
              <w:t>BS operating in band 28, or 68.</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lang w:eastAsia="zh-CN"/>
              </w:rPr>
            </w:pPr>
            <w:r w:rsidRPr="00BD20A2">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v5.0.0"/>
              </w:rPr>
            </w:pPr>
            <w:r w:rsidRPr="00BD20A2">
              <w:rPr>
                <w:rFonts w:cs="Arial"/>
              </w:rPr>
              <w:t>This requirement does not apply to E-</w:t>
            </w:r>
            <w:r w:rsidRPr="00BD20A2">
              <w:rPr>
                <w:rFonts w:cs="v5.0.0"/>
              </w:rPr>
              <w:t xml:space="preserve">UTRA </w:t>
            </w:r>
            <w:r w:rsidRPr="00BD20A2">
              <w:rPr>
                <w:rFonts w:cs="Arial"/>
              </w:rPr>
              <w:t xml:space="preserve">BS operating in band 68, </w:t>
            </w:r>
            <w:r w:rsidRPr="00BD20A2">
              <w:rPr>
                <w:rFonts w:cs="v5.0.0"/>
              </w:rPr>
              <w:t xml:space="preserve">since it is already covered by the requirement in subclause 9.7.3.3. </w:t>
            </w:r>
            <w:r w:rsidRPr="00BD20A2">
              <w:rPr>
                <w:rFonts w:cs="Arial"/>
              </w:rPr>
              <w:t>For E-UTRA BS operating in Band 28, it applies between 698 MHz and 703 MHz, while the rest is covered in subclause 9.7.3.3.</w:t>
            </w:r>
          </w:p>
        </w:tc>
      </w:tr>
      <w:tr w:rsidR="00133849" w:rsidRPr="00BD20A2" w:rsidTr="0013384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E-UTRA BS operating in Band 38 or 69.</w:t>
            </w:r>
          </w:p>
        </w:tc>
      </w:tr>
      <w:tr w:rsidR="00133849" w:rsidRPr="00BD20A2" w:rsidTr="0013384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E-UTRA BS operating in band 2, 25 or 70</w:t>
            </w:r>
          </w:p>
        </w:tc>
      </w:tr>
      <w:tr w:rsidR="00133849" w:rsidRPr="00BD20A2" w:rsidTr="00133849">
        <w:trPr>
          <w:cantSplit/>
          <w:trHeight w:val="113"/>
          <w:jc w:val="center"/>
        </w:trPr>
        <w:tc>
          <w:tcPr>
            <w:tcW w:w="1105" w:type="dxa"/>
            <w:vMerge/>
            <w:tcBorders>
              <w:left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E-UTRA BS operating in band 70, since it is already covered by the requirement in subclause 9.7.6.4.2</w:t>
            </w:r>
          </w:p>
        </w:tc>
      </w:tr>
      <w:tr w:rsidR="00133849" w:rsidRPr="00BD20A2" w:rsidTr="0013384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71</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71, since it is already covered by the requirement in sub-clause 6.6.1.2</w:t>
            </w:r>
          </w:p>
        </w:tc>
      </w:tr>
      <w:tr w:rsidR="00133849" w:rsidRPr="00BD20A2" w:rsidTr="0013384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31, 72 or 73.</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72, since it is already covered by the requirement in sub-clause 6.6.1.2. This requirement does not apply to BS operating in band 73.</w:t>
            </w:r>
          </w:p>
        </w:tc>
      </w:tr>
      <w:tr w:rsidR="00133849" w:rsidRPr="00BD20A2" w:rsidTr="0013384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31, 72 or 73.</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73, since it is already covered by the requirement in sub-clause 6.6.1.2.</w:t>
            </w:r>
          </w:p>
        </w:tc>
      </w:tr>
      <w:tr w:rsidR="00133849" w:rsidRPr="00BD20A2" w:rsidTr="0013384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11, 21, 32, 50, 74, 75.</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74, since it is already covered by the requirement in sub-clause 6.6.1.2. This requirement does not apply to BS operating in band 32, 45, 50, 51, 75, 76.</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 xml:space="preserve">This requirement does not apply to BS operating in Band 11, 21, 32, 45, 50, 51, 74, 75, </w:t>
            </w:r>
            <w:proofErr w:type="gramStart"/>
            <w:r w:rsidRPr="00BD20A2">
              <w:rPr>
                <w:rFonts w:cs="Arial"/>
              </w:rPr>
              <w:t>76</w:t>
            </w:r>
            <w:proofErr w:type="gramEnd"/>
            <w:r w:rsidRPr="00BD20A2">
              <w:rPr>
                <w:rFonts w:cs="Arial"/>
              </w:rPr>
              <w:t>.</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50, 51, 75, 76.</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is not applicable to BS operating in Band 22, 42, 43, 48, 52.</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is not applicable to BS operating in Band 22, 42, 43, 48, 52.</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n79</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3</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8</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20.</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28</w:t>
            </w:r>
          </w:p>
        </w:tc>
      </w:tr>
      <w:tr w:rsidR="00133849" w:rsidRPr="00BD20A2" w:rsidTr="0013384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1920 – 1980 MHz</w:t>
            </w:r>
          </w:p>
          <w:p w:rsidR="00133849" w:rsidRPr="00BD20A2" w:rsidRDefault="00133849" w:rsidP="00133849">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1</w:t>
            </w:r>
          </w:p>
        </w:tc>
      </w:tr>
      <w:tr w:rsidR="00133849" w:rsidRPr="00BD20A2" w:rsidTr="0013384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12, 29, 85.</w:t>
            </w:r>
          </w:p>
        </w:tc>
      </w:tr>
      <w:tr w:rsidR="00133849" w:rsidRPr="00BD20A2" w:rsidTr="0013384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t>This requirement does not apply to E-</w:t>
            </w:r>
            <w:r w:rsidRPr="00BD20A2">
              <w:rPr>
                <w:rFonts w:cs="v5.0.0"/>
              </w:rPr>
              <w:t xml:space="preserve">UTRA </w:t>
            </w:r>
            <w:r w:rsidRPr="00BD20A2">
              <w:t>BS operating in Band 85,</w:t>
            </w:r>
            <w:r w:rsidRPr="00BD20A2">
              <w:rPr>
                <w:rFonts w:cs="v5.0.0"/>
              </w:rPr>
              <w:t xml:space="preserve"> since it is already covered by the requirement in subclause 6.6.1.2. </w:t>
            </w:r>
            <w:r w:rsidRPr="00BD20A2">
              <w:t>For E</w:t>
            </w:r>
            <w:r w:rsidRPr="00BD20A2">
              <w:noBreakHyphen/>
              <w:t>UTRA BS operating in Band 29, it</w:t>
            </w:r>
            <w:r w:rsidRPr="00BD20A2">
              <w:rPr>
                <w:rFonts w:eastAsia="MS PGothic"/>
                <w:kern w:val="24"/>
                <w:szCs w:val="22"/>
              </w:rPr>
              <w:t xml:space="preserve"> applies 1 MHz below the Band 29 downlink operating band (Note 7).</w:t>
            </w:r>
          </w:p>
        </w:tc>
      </w:tr>
      <w:tr w:rsidR="00133849" w:rsidRPr="00BD20A2" w:rsidTr="00133849">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L"/>
              <w:jc w:val="center"/>
              <w:rPr>
                <w:rFonts w:cs="Arial"/>
              </w:rPr>
            </w:pPr>
            <w:r w:rsidRPr="00BD20A2">
              <w:rPr>
                <w:rFonts w:cs="Arial"/>
              </w:rPr>
              <w:t>This requirement does not apply to BS operating in band 66</w:t>
            </w:r>
          </w:p>
        </w:tc>
      </w:tr>
      <w:tr w:rsidR="00133849" w:rsidRPr="00BD20A2" w:rsidTr="0013384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rPr>
            </w:pPr>
            <w:r w:rsidRPr="00BD20A2">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L"/>
              <w:jc w:val="center"/>
              <w:rPr>
                <w:rFonts w:cs="Arial"/>
              </w:rPr>
            </w:pPr>
            <w:r w:rsidRPr="00BD20A2">
              <w:rPr>
                <w:rFonts w:cs="Arial"/>
              </w:rPr>
              <w:t>This requirement does not apply to BS operating in band 87 or 88.</w:t>
            </w:r>
          </w:p>
        </w:tc>
      </w:tr>
      <w:tr w:rsidR="00133849" w:rsidRPr="00BD20A2" w:rsidTr="00133849">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rPr>
            </w:pPr>
            <w:r w:rsidRPr="00BD20A2">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L"/>
              <w:jc w:val="center"/>
              <w:rPr>
                <w:rFonts w:cs="Arial"/>
              </w:rPr>
            </w:pPr>
            <w:r w:rsidRPr="00BD20A2">
              <w:rPr>
                <w:rFonts w:cs="Arial"/>
              </w:rPr>
              <w:t>This requirement does not apply to BS operating in band 87, since it is already covered by the requirement in subclause 6.6.1.2</w:t>
            </w:r>
          </w:p>
        </w:tc>
      </w:tr>
      <w:tr w:rsidR="00133849" w:rsidRPr="00BD20A2" w:rsidTr="0013384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133849" w:rsidRPr="00BD20A2" w:rsidRDefault="00133849" w:rsidP="00133849">
            <w:pPr>
              <w:pStyle w:val="TAC"/>
              <w:rPr>
                <w:rFonts w:cs="Arial"/>
              </w:rPr>
            </w:pPr>
            <w:r w:rsidRPr="00BD20A2">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rPr>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L"/>
              <w:jc w:val="center"/>
              <w:rPr>
                <w:rFonts w:cs="Arial"/>
              </w:rPr>
            </w:pPr>
            <w:r w:rsidRPr="00BD20A2">
              <w:t xml:space="preserve">This requirement does not apply to BS operating in band </w:t>
            </w:r>
            <w:r w:rsidRPr="00BD20A2">
              <w:rPr>
                <w:lang w:val="en-US"/>
              </w:rPr>
              <w:t>87 or 88</w:t>
            </w:r>
            <w:r w:rsidRPr="00BD20A2">
              <w:rPr>
                <w:rFonts w:cs="v5.0.0"/>
                <w:lang w:val="en-US"/>
              </w:rPr>
              <w:t>.</w:t>
            </w:r>
          </w:p>
        </w:tc>
      </w:tr>
      <w:tr w:rsidR="00133849" w:rsidRPr="00BD20A2" w:rsidTr="00133849">
        <w:trPr>
          <w:cantSplit/>
          <w:trHeight w:val="113"/>
          <w:jc w:val="center"/>
        </w:trPr>
        <w:tc>
          <w:tcPr>
            <w:tcW w:w="1105" w:type="dxa"/>
            <w:vMerge/>
            <w:tcBorders>
              <w:left w:val="single" w:sz="4" w:space="0" w:color="auto"/>
              <w:right w:val="single" w:sz="4" w:space="0" w:color="auto"/>
            </w:tcBorders>
            <w:shd w:val="clear" w:color="auto" w:fill="auto"/>
            <w:vAlign w:val="center"/>
          </w:tcPr>
          <w:p w:rsidR="00133849" w:rsidRPr="00BD20A2" w:rsidRDefault="00133849" w:rsidP="0013384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33849" w:rsidRPr="00BD20A2" w:rsidRDefault="00133849" w:rsidP="00133849">
            <w:pPr>
              <w:pStyle w:val="TAC"/>
              <w:rPr>
                <w:rFonts w:cs="Arial"/>
              </w:rPr>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133849" w:rsidRPr="00BD20A2" w:rsidRDefault="00133849" w:rsidP="00133849">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133849" w:rsidRPr="00BD20A2" w:rsidRDefault="00133849" w:rsidP="00133849">
            <w:pPr>
              <w:pStyle w:val="TAL"/>
              <w:jc w:val="center"/>
              <w:rPr>
                <w:rFonts w:cs="Arial"/>
              </w:rPr>
            </w:pPr>
            <w:r w:rsidRPr="00BD20A2">
              <w:t>This requirement does not apply to BS operating in band 88</w:t>
            </w:r>
            <w:r w:rsidRPr="00BD20A2">
              <w:rPr>
                <w:rFonts w:cs="v5.0.0"/>
              </w:rPr>
              <w:t xml:space="preserve">, </w:t>
            </w:r>
            <w:r w:rsidRPr="00BD20A2">
              <w:t>since it is already covered by the requirement in subclause 6.6.1.2</w:t>
            </w:r>
            <w:r w:rsidRPr="00BD20A2">
              <w:rPr>
                <w:lang w:val="en-US"/>
              </w:rPr>
              <w:t>.</w:t>
            </w:r>
            <w:r w:rsidRPr="00BD20A2">
              <w:rPr>
                <w:rFonts w:cs="Arial"/>
              </w:rPr>
              <w:t xml:space="preserve"> This requirement does not apply to BS operating in band</w:t>
            </w:r>
            <w:r w:rsidRPr="00BD20A2">
              <w:rPr>
                <w:rFonts w:cs="Arial" w:hint="eastAsia"/>
                <w:lang w:eastAsia="zh-CN"/>
              </w:rPr>
              <w:t xml:space="preserve"> </w:t>
            </w:r>
            <w:r w:rsidRPr="00BD20A2">
              <w:rPr>
                <w:rFonts w:cs="Arial"/>
                <w:lang w:eastAsia="zh-CN"/>
              </w:rPr>
              <w:t>8</w:t>
            </w:r>
            <w:r w:rsidRPr="00BD20A2">
              <w:rPr>
                <w:rFonts w:cs="Arial"/>
                <w:lang w:val="en-US" w:eastAsia="zh-CN"/>
              </w:rPr>
              <w:t>7</w:t>
            </w:r>
            <w:r w:rsidRPr="00BD20A2">
              <w:rPr>
                <w:rFonts w:cs="Arial" w:hint="eastAsia"/>
                <w:lang w:eastAsia="zh-CN"/>
              </w:rPr>
              <w:t>.</w:t>
            </w:r>
          </w:p>
        </w:tc>
      </w:tr>
      <w:tr w:rsidR="00133849" w:rsidRPr="00BD20A2" w:rsidTr="0089777E">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149" w:author="Huawei" w:date="2019-11-30T15:26: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cantSplit/>
          <w:trHeight w:val="113"/>
          <w:jc w:val="center"/>
          <w:trPrChange w:id="150" w:author="Huawei" w:date="2019-11-30T15:26:00Z">
            <w:trPr>
              <w:gridAfter w:val="0"/>
              <w:cantSplit/>
              <w:trHeight w:val="113"/>
              <w:jc w:val="center"/>
            </w:trPr>
          </w:trPrChange>
        </w:trPr>
        <w:tc>
          <w:tcPr>
            <w:tcW w:w="1105" w:type="dxa"/>
            <w:tcBorders>
              <w:left w:val="single" w:sz="4" w:space="0" w:color="auto"/>
              <w:right w:val="single" w:sz="4" w:space="0" w:color="auto"/>
            </w:tcBorders>
            <w:shd w:val="clear" w:color="auto" w:fill="auto"/>
            <w:vAlign w:val="center"/>
            <w:tcPrChange w:id="151" w:author="Huawei" w:date="2019-11-30T15:26:00Z">
              <w:tcPr>
                <w:tcW w:w="1105" w:type="dxa"/>
                <w:gridSpan w:val="2"/>
                <w:tcBorders>
                  <w:left w:val="single" w:sz="4" w:space="0" w:color="auto"/>
                  <w:bottom w:val="single" w:sz="4" w:space="0" w:color="auto"/>
                  <w:right w:val="single" w:sz="4" w:space="0" w:color="auto"/>
                </w:tcBorders>
                <w:shd w:val="clear" w:color="auto" w:fill="auto"/>
                <w:vAlign w:val="center"/>
              </w:tcPr>
            </w:tcPrChange>
          </w:tcPr>
          <w:p w:rsidR="00133849" w:rsidRPr="00BD20A2" w:rsidRDefault="00133849" w:rsidP="004E7045">
            <w:pPr>
              <w:pStyle w:val="TAC"/>
              <w:rPr>
                <w:rFonts w:cs="Arial"/>
              </w:rPr>
            </w:pPr>
            <w:r w:rsidRPr="00BD20A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152" w:author="Huawei" w:date="2019-11-30T15:26:00Z">
              <w:tcPr>
                <w:tcW w:w="1559" w:type="dxa"/>
                <w:gridSpan w:val="2"/>
                <w:tcBorders>
                  <w:top w:val="single" w:sz="2" w:space="0" w:color="auto"/>
                  <w:left w:val="single" w:sz="4" w:space="0" w:color="auto"/>
                  <w:bottom w:val="single" w:sz="2" w:space="0" w:color="auto"/>
                  <w:right w:val="single" w:sz="2" w:space="0" w:color="auto"/>
                </w:tcBorders>
                <w:shd w:val="clear" w:color="auto" w:fill="auto"/>
                <w:vAlign w:val="center"/>
              </w:tcPr>
            </w:tcPrChange>
          </w:tcPr>
          <w:p w:rsidR="00133849" w:rsidRPr="00BD20A2" w:rsidRDefault="00133849" w:rsidP="004E7045">
            <w:pPr>
              <w:pStyle w:val="TAC"/>
              <w:rPr>
                <w:rFonts w:cs="Arial"/>
                <w:lang w:eastAsia="zh-CN"/>
              </w:rPr>
            </w:pPr>
            <w:r w:rsidRPr="00BD20A2">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153" w:author="Huawei" w:date="2019-11-30T15:26:00Z">
              <w:tcPr>
                <w:tcW w:w="1190"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133849" w:rsidRPr="00BD20A2" w:rsidRDefault="00133849" w:rsidP="004E7045">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154" w:author="Huawei" w:date="2019-11-30T15:26:00Z">
              <w:tcPr>
                <w:tcW w:w="1701"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133849" w:rsidRPr="00BD20A2" w:rsidRDefault="00133849" w:rsidP="004E7045">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155" w:author="Huawei" w:date="2019-11-30T15:26:00Z">
              <w:tcPr>
                <w:tcW w:w="413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133849" w:rsidRPr="00BD20A2" w:rsidRDefault="00133849" w:rsidP="004E7045">
            <w:pPr>
              <w:pStyle w:val="TAL"/>
              <w:jc w:val="cente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89777E" w:rsidRPr="00BD20A2" w:rsidTr="004E7045">
        <w:trPr>
          <w:cantSplit/>
          <w:trHeight w:val="113"/>
          <w:jc w:val="center"/>
          <w:ins w:id="156" w:author="Huawei" w:date="2019-11-30T15:26:00Z"/>
        </w:trPr>
        <w:tc>
          <w:tcPr>
            <w:tcW w:w="1105" w:type="dxa"/>
            <w:vMerge w:val="restart"/>
            <w:tcBorders>
              <w:left w:val="single" w:sz="4" w:space="0" w:color="auto"/>
              <w:right w:val="single" w:sz="4" w:space="0" w:color="auto"/>
            </w:tcBorders>
            <w:shd w:val="clear" w:color="auto" w:fill="auto"/>
            <w:vAlign w:val="center"/>
          </w:tcPr>
          <w:p w:rsidR="0089777E" w:rsidRPr="00BD20A2" w:rsidRDefault="0089777E" w:rsidP="0089777E">
            <w:pPr>
              <w:pStyle w:val="TAC"/>
              <w:rPr>
                <w:ins w:id="157" w:author="Huawei" w:date="2019-11-30T15:26:00Z"/>
                <w:rFonts w:cs="Arial"/>
                <w:lang w:eastAsia="zh-CN"/>
              </w:rPr>
            </w:pPr>
            <w:ins w:id="158" w:author="Huawei" w:date="2019-11-30T15:26:00Z">
              <w:r>
                <w:rPr>
                  <w:rFonts w:cs="Arial" w:hint="eastAsia"/>
                  <w:lang w:eastAsia="zh-CN"/>
                </w:rPr>
                <w:t>N</w:t>
              </w:r>
              <w:r>
                <w:rPr>
                  <w:rFonts w:cs="Arial"/>
                  <w:lang w:eastAsia="zh-CN"/>
                </w:rPr>
                <w:t>R</w:t>
              </w:r>
            </w:ins>
            <w:ins w:id="159" w:author="Huawei" w:date="2019-11-30T15:27:00Z">
              <w:r>
                <w:rPr>
                  <w:rFonts w:cs="Arial"/>
                  <w:lang w:eastAsia="zh-CN"/>
                </w:rPr>
                <w:t xml:space="preserve"> Band n91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60" w:author="Huawei" w:date="2019-11-30T15:26:00Z"/>
                <w:rFonts w:cs="Arial"/>
              </w:rPr>
            </w:pPr>
            <w:ins w:id="161" w:author="Huawei" w:date="2019-11-30T15:28:00Z">
              <w:r w:rsidRPr="00BD20A2">
                <w:rPr>
                  <w:rFonts w:cs="Arial"/>
                </w:rPr>
                <w:t>1427 - 1432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62" w:author="Huawei" w:date="2019-11-30T15:26:00Z"/>
                <w:rFonts w:cs="v5.0.0"/>
              </w:rPr>
            </w:pPr>
            <w:ins w:id="163" w:author="Huawei" w:date="2019-11-30T15:28: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64" w:author="Huawei" w:date="2019-11-30T15:26:00Z"/>
                <w:rFonts w:cs="Arial"/>
              </w:rPr>
            </w:pPr>
            <w:ins w:id="165" w:author="Huawei" w:date="2019-11-30T15:28: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166" w:author="Huawei" w:date="2019-11-30T15:26:00Z"/>
                <w:rFonts w:cs="Arial"/>
              </w:rPr>
            </w:pPr>
            <w:ins w:id="167" w:author="Huawei" w:date="2019-11-30T15:28:00Z">
              <w:r w:rsidRPr="00BD20A2">
                <w:rPr>
                  <w:rFonts w:cs="Arial"/>
                </w:rPr>
                <w:t>This requirement does not apply to BS operating in Band 50, 51, 75, 76.</w:t>
              </w:r>
            </w:ins>
          </w:p>
        </w:tc>
      </w:tr>
      <w:tr w:rsidR="0089777E" w:rsidRPr="00BD20A2" w:rsidTr="004E7045">
        <w:trPr>
          <w:cantSplit/>
          <w:trHeight w:val="113"/>
          <w:jc w:val="center"/>
          <w:ins w:id="168" w:author="Huawei" w:date="2019-11-30T15:26:00Z"/>
        </w:trPr>
        <w:tc>
          <w:tcPr>
            <w:tcW w:w="1105" w:type="dxa"/>
            <w:vMerge/>
            <w:tcBorders>
              <w:left w:val="single" w:sz="4" w:space="0" w:color="auto"/>
              <w:right w:val="single" w:sz="4" w:space="0" w:color="auto"/>
            </w:tcBorders>
            <w:shd w:val="clear" w:color="auto" w:fill="auto"/>
            <w:vAlign w:val="center"/>
          </w:tcPr>
          <w:p w:rsidR="0089777E" w:rsidRPr="00BD20A2" w:rsidRDefault="0089777E" w:rsidP="0089777E">
            <w:pPr>
              <w:pStyle w:val="TAC"/>
              <w:rPr>
                <w:ins w:id="169" w:author="Huawei" w:date="2019-11-30T15:2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70" w:author="Huawei" w:date="2019-11-30T15:26:00Z"/>
                <w:rFonts w:cs="Arial"/>
              </w:rPr>
            </w:pPr>
            <w:ins w:id="171" w:author="Huawei" w:date="2019-11-30T15:27:00Z">
              <w:r w:rsidRPr="00BD20A2">
                <w:rPr>
                  <w:rFonts w:cs="Arial"/>
                </w:rPr>
                <w:t>832 – 862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72" w:author="Huawei" w:date="2019-11-30T15:26:00Z"/>
                <w:rFonts w:cs="v5.0.0"/>
              </w:rPr>
            </w:pPr>
            <w:ins w:id="173" w:author="Huawei" w:date="2019-11-30T15:27: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74" w:author="Huawei" w:date="2019-11-30T15:26:00Z"/>
                <w:rFonts w:cs="Arial"/>
              </w:rPr>
            </w:pPr>
            <w:ins w:id="175" w:author="Huawei" w:date="2019-11-30T15:27: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176" w:author="Huawei" w:date="2019-11-30T15:26:00Z"/>
                <w:rFonts w:cs="Arial"/>
              </w:rPr>
            </w:pPr>
            <w:ins w:id="177" w:author="Huawei" w:date="2019-11-30T15:27:00Z">
              <w:r w:rsidRPr="00BD20A2">
                <w:rPr>
                  <w:rFonts w:cs="Arial"/>
                </w:rPr>
                <w:t>This requirement does not apply to BS operating in band 20.</w:t>
              </w:r>
            </w:ins>
          </w:p>
        </w:tc>
      </w:tr>
      <w:tr w:rsidR="0089777E" w:rsidRPr="00BD20A2" w:rsidTr="004E7045">
        <w:trPr>
          <w:cantSplit/>
          <w:trHeight w:val="113"/>
          <w:jc w:val="center"/>
          <w:ins w:id="178" w:author="Huawei" w:date="2019-11-30T15:26:00Z"/>
        </w:trPr>
        <w:tc>
          <w:tcPr>
            <w:tcW w:w="1105" w:type="dxa"/>
            <w:vMerge w:val="restart"/>
            <w:tcBorders>
              <w:left w:val="single" w:sz="4" w:space="0" w:color="auto"/>
              <w:right w:val="single" w:sz="4" w:space="0" w:color="auto"/>
            </w:tcBorders>
            <w:shd w:val="clear" w:color="auto" w:fill="auto"/>
            <w:vAlign w:val="center"/>
          </w:tcPr>
          <w:p w:rsidR="0089777E" w:rsidRPr="00BD20A2" w:rsidRDefault="0089777E" w:rsidP="0089777E">
            <w:pPr>
              <w:pStyle w:val="TAC"/>
              <w:rPr>
                <w:ins w:id="179" w:author="Huawei" w:date="2019-11-30T15:26:00Z"/>
                <w:rFonts w:cs="Arial"/>
              </w:rPr>
            </w:pPr>
            <w:ins w:id="180" w:author="Huawei" w:date="2019-11-30T15:27:00Z">
              <w:r>
                <w:rPr>
                  <w:rFonts w:cs="Arial" w:hint="eastAsia"/>
                  <w:lang w:eastAsia="zh-CN"/>
                </w:rPr>
                <w:t>N</w:t>
              </w:r>
              <w:r>
                <w:rPr>
                  <w:rFonts w:cs="Arial"/>
                  <w:lang w:eastAsia="zh-CN"/>
                </w:rPr>
                <w:t>R Band n92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81" w:author="Huawei" w:date="2019-11-30T15:26:00Z"/>
                <w:rFonts w:cs="Arial"/>
              </w:rPr>
            </w:pPr>
            <w:ins w:id="182" w:author="Huawei" w:date="2019-11-30T15:28:00Z">
              <w:r w:rsidRPr="00BD20A2">
                <w:rPr>
                  <w:rFonts w:cs="Arial"/>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83" w:author="Huawei" w:date="2019-11-30T15:26:00Z"/>
                <w:rFonts w:cs="v5.0.0"/>
              </w:rPr>
            </w:pPr>
            <w:ins w:id="184" w:author="Huawei" w:date="2019-11-30T15:28: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85" w:author="Huawei" w:date="2019-11-30T15:26:00Z"/>
                <w:rFonts w:cs="Arial"/>
              </w:rPr>
            </w:pPr>
            <w:ins w:id="186" w:author="Huawei" w:date="2019-11-30T15:28: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187" w:author="Huawei" w:date="2019-11-30T15:26:00Z"/>
                <w:rFonts w:cs="Arial"/>
              </w:rPr>
            </w:pPr>
            <w:ins w:id="188" w:author="Huawei" w:date="2019-11-30T15:28:00Z">
              <w:r w:rsidRPr="00BD20A2">
                <w:rPr>
                  <w:rFonts w:cs="Arial"/>
                </w:rPr>
                <w:t xml:space="preserve">This requirement does not apply to BS operating in Band 11, 21, 32, 45, 50, 51, 74, 75, </w:t>
              </w:r>
              <w:proofErr w:type="gramStart"/>
              <w:r w:rsidRPr="00BD20A2">
                <w:rPr>
                  <w:rFonts w:cs="Arial"/>
                </w:rPr>
                <w:t>76</w:t>
              </w:r>
              <w:proofErr w:type="gramEnd"/>
              <w:r w:rsidRPr="00BD20A2">
                <w:rPr>
                  <w:rFonts w:cs="Arial"/>
                </w:rPr>
                <w:t>.</w:t>
              </w:r>
            </w:ins>
          </w:p>
        </w:tc>
      </w:tr>
      <w:tr w:rsidR="0089777E" w:rsidRPr="00BD20A2" w:rsidTr="004E7045">
        <w:trPr>
          <w:cantSplit/>
          <w:trHeight w:val="113"/>
          <w:jc w:val="center"/>
          <w:ins w:id="189" w:author="Huawei" w:date="2019-11-30T15:26:00Z"/>
        </w:trPr>
        <w:tc>
          <w:tcPr>
            <w:tcW w:w="1105" w:type="dxa"/>
            <w:vMerge/>
            <w:tcBorders>
              <w:left w:val="single" w:sz="4" w:space="0" w:color="auto"/>
              <w:right w:val="single" w:sz="4" w:space="0" w:color="auto"/>
            </w:tcBorders>
            <w:shd w:val="clear" w:color="auto" w:fill="auto"/>
            <w:vAlign w:val="center"/>
          </w:tcPr>
          <w:p w:rsidR="0089777E" w:rsidRPr="00BD20A2" w:rsidRDefault="0089777E" w:rsidP="0089777E">
            <w:pPr>
              <w:pStyle w:val="TAC"/>
              <w:rPr>
                <w:ins w:id="190" w:author="Huawei" w:date="2019-11-30T15:2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91" w:author="Huawei" w:date="2019-11-30T15:26:00Z"/>
                <w:rFonts w:cs="Arial"/>
              </w:rPr>
            </w:pPr>
            <w:ins w:id="192" w:author="Huawei" w:date="2019-11-30T15:27:00Z">
              <w:r w:rsidRPr="00BD20A2">
                <w:rPr>
                  <w:rFonts w:cs="Arial"/>
                </w:rPr>
                <w:t>832 – 862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93" w:author="Huawei" w:date="2019-11-30T15:26:00Z"/>
                <w:rFonts w:cs="v5.0.0"/>
              </w:rPr>
            </w:pPr>
            <w:ins w:id="194" w:author="Huawei" w:date="2019-11-30T15:27: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195" w:author="Huawei" w:date="2019-11-30T15:26:00Z"/>
                <w:rFonts w:cs="Arial"/>
              </w:rPr>
            </w:pPr>
            <w:ins w:id="196" w:author="Huawei" w:date="2019-11-30T15:27: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197" w:author="Huawei" w:date="2019-11-30T15:26:00Z"/>
                <w:rFonts w:cs="Arial"/>
              </w:rPr>
            </w:pPr>
            <w:ins w:id="198" w:author="Huawei" w:date="2019-11-30T15:27:00Z">
              <w:r w:rsidRPr="00BD20A2">
                <w:rPr>
                  <w:rFonts w:cs="Arial"/>
                </w:rPr>
                <w:t>This requirement does not apply to BS operating in band 20.</w:t>
              </w:r>
            </w:ins>
          </w:p>
        </w:tc>
      </w:tr>
      <w:tr w:rsidR="0089777E" w:rsidRPr="00BD20A2" w:rsidTr="004E7045">
        <w:trPr>
          <w:cantSplit/>
          <w:trHeight w:val="113"/>
          <w:jc w:val="center"/>
          <w:ins w:id="199" w:author="Huawei" w:date="2019-11-30T15:26:00Z"/>
        </w:trPr>
        <w:tc>
          <w:tcPr>
            <w:tcW w:w="1105" w:type="dxa"/>
            <w:vMerge w:val="restart"/>
            <w:tcBorders>
              <w:left w:val="single" w:sz="4" w:space="0" w:color="auto"/>
              <w:right w:val="single" w:sz="4" w:space="0" w:color="auto"/>
            </w:tcBorders>
            <w:shd w:val="clear" w:color="auto" w:fill="auto"/>
            <w:vAlign w:val="center"/>
          </w:tcPr>
          <w:p w:rsidR="0089777E" w:rsidRPr="00BD20A2" w:rsidRDefault="0089777E" w:rsidP="0089777E">
            <w:pPr>
              <w:pStyle w:val="TAC"/>
              <w:rPr>
                <w:ins w:id="200" w:author="Huawei" w:date="2019-11-30T15:26:00Z"/>
                <w:rFonts w:cs="Arial"/>
              </w:rPr>
            </w:pPr>
            <w:ins w:id="201" w:author="Huawei" w:date="2019-11-30T15:27:00Z">
              <w:r>
                <w:rPr>
                  <w:rFonts w:cs="Arial" w:hint="eastAsia"/>
                  <w:lang w:eastAsia="zh-CN"/>
                </w:rPr>
                <w:t>N</w:t>
              </w:r>
              <w:r>
                <w:rPr>
                  <w:rFonts w:cs="Arial"/>
                  <w:lang w:eastAsia="zh-CN"/>
                </w:rPr>
                <w:t>R Band n93</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02" w:author="Huawei" w:date="2019-11-30T15:26:00Z"/>
                <w:rFonts w:cs="Arial"/>
              </w:rPr>
            </w:pPr>
            <w:ins w:id="203" w:author="Huawei" w:date="2019-11-30T15:28:00Z">
              <w:r w:rsidRPr="00BD20A2">
                <w:rPr>
                  <w:rFonts w:cs="Arial"/>
                </w:rPr>
                <w:t>1427 - 1432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04" w:author="Huawei" w:date="2019-11-30T15:26:00Z"/>
                <w:rFonts w:cs="v5.0.0"/>
              </w:rPr>
            </w:pPr>
            <w:ins w:id="205" w:author="Huawei" w:date="2019-11-30T15:28: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06" w:author="Huawei" w:date="2019-11-30T15:26:00Z"/>
                <w:rFonts w:cs="Arial"/>
              </w:rPr>
            </w:pPr>
            <w:ins w:id="207" w:author="Huawei" w:date="2019-11-30T15:28: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208" w:author="Huawei" w:date="2019-11-30T15:26:00Z"/>
                <w:rFonts w:cs="Arial"/>
              </w:rPr>
            </w:pPr>
            <w:ins w:id="209" w:author="Huawei" w:date="2019-11-30T15:28:00Z">
              <w:r w:rsidRPr="00BD20A2">
                <w:rPr>
                  <w:rFonts w:cs="Arial"/>
                </w:rPr>
                <w:t>This requirement does not apply to BS operating in Band 50, 51, 75, 76.</w:t>
              </w:r>
            </w:ins>
          </w:p>
        </w:tc>
      </w:tr>
      <w:tr w:rsidR="0089777E" w:rsidRPr="00BD20A2" w:rsidTr="004E7045">
        <w:trPr>
          <w:cantSplit/>
          <w:trHeight w:val="113"/>
          <w:jc w:val="center"/>
          <w:ins w:id="210" w:author="Huawei" w:date="2019-11-30T15:26:00Z"/>
        </w:trPr>
        <w:tc>
          <w:tcPr>
            <w:tcW w:w="1105" w:type="dxa"/>
            <w:vMerge/>
            <w:tcBorders>
              <w:left w:val="single" w:sz="4" w:space="0" w:color="auto"/>
              <w:right w:val="single" w:sz="4" w:space="0" w:color="auto"/>
            </w:tcBorders>
            <w:shd w:val="clear" w:color="auto" w:fill="auto"/>
            <w:vAlign w:val="center"/>
          </w:tcPr>
          <w:p w:rsidR="0089777E" w:rsidRPr="00BD20A2" w:rsidRDefault="0089777E" w:rsidP="0089777E">
            <w:pPr>
              <w:pStyle w:val="TAC"/>
              <w:rPr>
                <w:ins w:id="211" w:author="Huawei" w:date="2019-11-30T15:26: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12" w:author="Huawei" w:date="2019-11-30T15:26:00Z"/>
                <w:rFonts w:cs="Arial"/>
              </w:rPr>
            </w:pPr>
            <w:ins w:id="213" w:author="Huawei" w:date="2019-11-30T15:27:00Z">
              <w:r w:rsidRPr="00BD20A2">
                <w:rPr>
                  <w:rFonts w:cs="Arial"/>
                </w:rPr>
                <w:t>880 – 915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14" w:author="Huawei" w:date="2019-11-30T15:26:00Z"/>
                <w:rFonts w:cs="v5.0.0"/>
              </w:rPr>
            </w:pPr>
            <w:ins w:id="215" w:author="Huawei" w:date="2019-11-30T15:27: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16" w:author="Huawei" w:date="2019-11-30T15:26:00Z"/>
                <w:rFonts w:cs="Arial"/>
              </w:rPr>
            </w:pPr>
            <w:ins w:id="217" w:author="Huawei" w:date="2019-11-30T15:27: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218" w:author="Huawei" w:date="2019-11-30T15:26:00Z"/>
                <w:rFonts w:cs="Arial"/>
              </w:rPr>
            </w:pPr>
            <w:ins w:id="219" w:author="Huawei" w:date="2019-11-30T15:27:00Z">
              <w:r w:rsidRPr="00BD20A2">
                <w:rPr>
                  <w:rFonts w:cs="Arial"/>
                </w:rPr>
                <w:t>This requirement does not apply to BS operating in band 8</w:t>
              </w:r>
            </w:ins>
          </w:p>
        </w:tc>
      </w:tr>
      <w:tr w:rsidR="0089777E" w:rsidRPr="00BD20A2" w:rsidTr="004E7045">
        <w:trPr>
          <w:cantSplit/>
          <w:trHeight w:val="113"/>
          <w:jc w:val="center"/>
          <w:ins w:id="220" w:author="Huawei" w:date="2019-11-30T15:26:00Z"/>
        </w:trPr>
        <w:tc>
          <w:tcPr>
            <w:tcW w:w="1105" w:type="dxa"/>
            <w:vMerge w:val="restart"/>
            <w:tcBorders>
              <w:left w:val="single" w:sz="4" w:space="0" w:color="auto"/>
              <w:right w:val="single" w:sz="4" w:space="0" w:color="auto"/>
            </w:tcBorders>
            <w:shd w:val="clear" w:color="auto" w:fill="auto"/>
            <w:vAlign w:val="center"/>
          </w:tcPr>
          <w:p w:rsidR="0089777E" w:rsidRPr="00BD20A2" w:rsidRDefault="0089777E" w:rsidP="0089777E">
            <w:pPr>
              <w:pStyle w:val="TAC"/>
              <w:rPr>
                <w:ins w:id="221" w:author="Huawei" w:date="2019-11-30T15:26:00Z"/>
                <w:rFonts w:cs="Arial"/>
              </w:rPr>
            </w:pPr>
            <w:ins w:id="222" w:author="Huawei" w:date="2019-11-30T15:27:00Z">
              <w:r>
                <w:rPr>
                  <w:rFonts w:cs="Arial" w:hint="eastAsia"/>
                  <w:lang w:eastAsia="zh-CN"/>
                </w:rPr>
                <w:t>N</w:t>
              </w:r>
              <w:r>
                <w:rPr>
                  <w:rFonts w:cs="Arial"/>
                  <w:lang w:eastAsia="zh-CN"/>
                </w:rPr>
                <w:t>R Band n94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23" w:author="Huawei" w:date="2019-11-30T15:26:00Z"/>
                <w:rFonts w:cs="Arial"/>
              </w:rPr>
            </w:pPr>
            <w:ins w:id="224" w:author="Huawei" w:date="2019-11-30T15:28:00Z">
              <w:r w:rsidRPr="00BD20A2">
                <w:rPr>
                  <w:rFonts w:cs="Arial"/>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25" w:author="Huawei" w:date="2019-11-30T15:26:00Z"/>
                <w:rFonts w:cs="v5.0.0"/>
              </w:rPr>
            </w:pPr>
            <w:ins w:id="226" w:author="Huawei" w:date="2019-11-30T15:28:00Z">
              <w:r w:rsidRPr="00BD20A2">
                <w:rPr>
                  <w:rFonts w:cs="v5.0.0"/>
                </w:rPr>
                <w:t>-</w:t>
              </w:r>
              <w:r w:rsidRPr="00BD20A2">
                <w:rPr>
                  <w:rFonts w:cs="v5.0.0"/>
                  <w:lang w:eastAsia="ko-KR"/>
                </w:rPr>
                <w:t>43</w:t>
              </w:r>
              <w:r w:rsidRPr="00BD20A2">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27" w:author="Huawei" w:date="2019-11-30T15:26:00Z"/>
                <w:rFonts w:cs="Arial"/>
              </w:rPr>
            </w:pPr>
            <w:ins w:id="228" w:author="Huawei" w:date="2019-11-30T15:28: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229" w:author="Huawei" w:date="2019-11-30T15:26:00Z"/>
                <w:rFonts w:cs="Arial"/>
              </w:rPr>
            </w:pPr>
            <w:ins w:id="230" w:author="Huawei" w:date="2019-11-30T15:28:00Z">
              <w:r w:rsidRPr="00BD20A2">
                <w:rPr>
                  <w:rFonts w:cs="Arial"/>
                </w:rPr>
                <w:t xml:space="preserve">This requirement does not apply to BS operating in Band 11, 21, 32, 45, 50, 51, 74, 75, </w:t>
              </w:r>
              <w:proofErr w:type="gramStart"/>
              <w:r w:rsidRPr="00BD20A2">
                <w:rPr>
                  <w:rFonts w:cs="Arial"/>
                </w:rPr>
                <w:t>76</w:t>
              </w:r>
              <w:proofErr w:type="gramEnd"/>
              <w:r w:rsidRPr="00BD20A2">
                <w:rPr>
                  <w:rFonts w:cs="Arial"/>
                </w:rPr>
                <w:t>.</w:t>
              </w:r>
            </w:ins>
          </w:p>
        </w:tc>
      </w:tr>
      <w:tr w:rsidR="0089777E" w:rsidRPr="00BD20A2" w:rsidTr="004E7045">
        <w:trPr>
          <w:cantSplit/>
          <w:trHeight w:val="113"/>
          <w:jc w:val="center"/>
          <w:ins w:id="231" w:author="Huawei" w:date="2019-11-30T15:27:00Z"/>
        </w:trPr>
        <w:tc>
          <w:tcPr>
            <w:tcW w:w="1105" w:type="dxa"/>
            <w:vMerge/>
            <w:tcBorders>
              <w:left w:val="single" w:sz="4" w:space="0" w:color="auto"/>
              <w:bottom w:val="single" w:sz="4" w:space="0" w:color="auto"/>
              <w:right w:val="single" w:sz="4" w:space="0" w:color="auto"/>
            </w:tcBorders>
            <w:shd w:val="clear" w:color="auto" w:fill="auto"/>
            <w:vAlign w:val="center"/>
          </w:tcPr>
          <w:p w:rsidR="0089777E" w:rsidRDefault="0089777E" w:rsidP="0089777E">
            <w:pPr>
              <w:pStyle w:val="TAC"/>
              <w:rPr>
                <w:ins w:id="232" w:author="Huawei" w:date="2019-11-30T15:27:00Z"/>
                <w:rFonts w:cs="Arial"/>
                <w:lang w:eastAsia="zh-CN"/>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33" w:author="Huawei" w:date="2019-11-30T15:27:00Z"/>
                <w:rFonts w:cs="Arial"/>
              </w:rPr>
            </w:pPr>
            <w:ins w:id="234" w:author="Huawei" w:date="2019-11-30T15:27:00Z">
              <w:r w:rsidRPr="00BD20A2">
                <w:rPr>
                  <w:rFonts w:cs="Arial"/>
                </w:rPr>
                <w:t>880 – 915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35" w:author="Huawei" w:date="2019-11-30T15:27:00Z"/>
                <w:rFonts w:cs="v5.0.0"/>
              </w:rPr>
            </w:pPr>
            <w:ins w:id="236" w:author="Huawei" w:date="2019-11-30T15:27:00Z">
              <w:r w:rsidRPr="00BD20A2">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C"/>
              <w:rPr>
                <w:ins w:id="237" w:author="Huawei" w:date="2019-11-30T15:27:00Z"/>
                <w:rFonts w:cs="Arial"/>
              </w:rPr>
            </w:pPr>
            <w:ins w:id="238" w:author="Huawei" w:date="2019-11-30T15:27:00Z">
              <w:r w:rsidRPr="00BD20A2">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89777E" w:rsidRPr="00BD20A2" w:rsidRDefault="0089777E" w:rsidP="0089777E">
            <w:pPr>
              <w:pStyle w:val="TAL"/>
              <w:jc w:val="center"/>
              <w:rPr>
                <w:ins w:id="239" w:author="Huawei" w:date="2019-11-30T15:27:00Z"/>
                <w:rFonts w:cs="Arial"/>
              </w:rPr>
            </w:pPr>
            <w:ins w:id="240" w:author="Huawei" w:date="2019-11-30T15:27:00Z">
              <w:r w:rsidRPr="00BD20A2">
                <w:rPr>
                  <w:rFonts w:cs="Arial"/>
                </w:rPr>
                <w:t>This requirement does not apply to BS operating in band 8</w:t>
              </w:r>
            </w:ins>
          </w:p>
        </w:tc>
      </w:tr>
    </w:tbl>
    <w:p w:rsidR="00133849" w:rsidRPr="00BD20A2" w:rsidRDefault="00133849" w:rsidP="00133849"/>
    <w:p w:rsidR="00133849" w:rsidRPr="00BD20A2" w:rsidRDefault="00133849" w:rsidP="00133849">
      <w:pPr>
        <w:pStyle w:val="NO"/>
      </w:pPr>
      <w:r w:rsidRPr="00BD20A2">
        <w:t>NOTE 1:</w:t>
      </w:r>
      <w:r w:rsidRPr="00BD20A2">
        <w:tab/>
        <w:t>As defined in the scope for spurious emissions in this subclause, except for the cases where the noted requirements apply to a BS operating in Band 25, Band 27, Band 28 or Band 29, the co-existence requirements in table 9.7.6.2.3.2-1 do not apply for the Δf</w:t>
      </w:r>
      <w:r w:rsidRPr="00BD20A2">
        <w:rPr>
          <w:vertAlign w:val="subscript"/>
        </w:rPr>
        <w:t>OBUE</w:t>
      </w:r>
      <w:r w:rsidRPr="00BD20A2">
        <w:t xml:space="preserve"> frequency range immediately outside the </w:t>
      </w:r>
      <w:r w:rsidRPr="00BD20A2">
        <w:rPr>
          <w:i/>
        </w:rPr>
        <w:t>downlink</w:t>
      </w:r>
      <w:r w:rsidRPr="00BD20A2" w:rsidDel="00B62512">
        <w:rPr>
          <w:i/>
        </w:rPr>
        <w:t xml:space="preserve"> </w:t>
      </w:r>
      <w:r w:rsidRPr="00BD20A2">
        <w:rPr>
          <w:i/>
        </w:rPr>
        <w:t>operating band</w:t>
      </w:r>
      <w:r w:rsidRPr="00BD20A2">
        <w:t xml:space="preserve"> (see subclause 9.7.1). Emission limits for this excluded frequency range may be covered by local or regional requirements.</w:t>
      </w:r>
    </w:p>
    <w:p w:rsidR="00133849" w:rsidRPr="00BD20A2" w:rsidRDefault="00133849" w:rsidP="00133849">
      <w:pPr>
        <w:pStyle w:val="NO"/>
      </w:pPr>
      <w:r w:rsidRPr="00BD20A2">
        <w:t>NOTE 2:</w:t>
      </w:r>
      <w:r w:rsidRPr="00BD20A2">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133849" w:rsidRPr="00BD20A2" w:rsidRDefault="00133849" w:rsidP="00133849">
      <w:pPr>
        <w:pStyle w:val="NO"/>
      </w:pPr>
      <w:r w:rsidRPr="00BD20A2">
        <w:t>NOTE 3:</w:t>
      </w:r>
      <w:r w:rsidRPr="00BD20A2">
        <w:tab/>
        <w:t>For the protection of DCS1800, UTRA Band III or E-UTRA Band 3 in China, the frequency ranges of the downlink and uplink protection requirements are 1805 – 1850 MHz and 1710 – 1755 MHz respectively.</w:t>
      </w:r>
    </w:p>
    <w:p w:rsidR="00133849" w:rsidRPr="00BD20A2" w:rsidRDefault="00133849" w:rsidP="00133849">
      <w:pPr>
        <w:pStyle w:val="NO"/>
      </w:pPr>
      <w:r w:rsidRPr="00BD20A2">
        <w:t>NOTE 4:</w:t>
      </w:r>
      <w:r w:rsidRPr="00BD20A2">
        <w:tab/>
        <w:t xml:space="preserve">TDD base stations deployed in the same geographical area, that are synchronized and use the same or adjacent operating bands can transmit without additional co-existence requirements. For unsynchronized base stations </w:t>
      </w:r>
      <w:r w:rsidRPr="00BD20A2">
        <w:rPr>
          <w:lang w:eastAsia="zh-CN"/>
        </w:rPr>
        <w:t>(except in Band 46, or in Band 49)</w:t>
      </w:r>
      <w:r w:rsidRPr="00BD20A2">
        <w:t xml:space="preserve">, special co-existence requirements may apply that are not covered by the 3GPP specifications. </w:t>
      </w:r>
    </w:p>
    <w:p w:rsidR="00133849" w:rsidRPr="00BD20A2" w:rsidRDefault="00133849" w:rsidP="00133849">
      <w:pPr>
        <w:pStyle w:val="NO"/>
      </w:pPr>
      <w:r w:rsidRPr="00BD20A2">
        <w:t>NOTE 6:</w:t>
      </w:r>
      <w:r w:rsidRPr="00BD20A2">
        <w:tab/>
        <w:t>For Band 28 BS, specific solutions may be required to fulfil the spurious emissions limits for BS for co-existence with Band 27 UL operating band.</w:t>
      </w:r>
    </w:p>
    <w:p w:rsidR="00133849" w:rsidRPr="00BD20A2" w:rsidRDefault="00133849" w:rsidP="00133849">
      <w:pPr>
        <w:pStyle w:val="NO"/>
      </w:pPr>
      <w:r w:rsidRPr="00BD20A2">
        <w:t>NOTE 7:</w:t>
      </w:r>
      <w:r w:rsidRPr="00BD20A2">
        <w:tab/>
        <w:t>For Band 29 BS, specific solutions may be required to fulfil the spurious emissions limits for BS for co-existence with UTRA Band XII or E-UTRA Band 12 UL operating band, E-UTRA Band 17 UL operating band or E-UTRA Band 85 UL operating band.</w:t>
      </w:r>
    </w:p>
    <w:p w:rsidR="00133849" w:rsidRPr="00BD20A2" w:rsidRDefault="00133849" w:rsidP="00133849">
      <w:pPr>
        <w:rPr>
          <w:rFonts w:cs="v3.8.0"/>
          <w:lang w:eastAsia="zh-CN"/>
        </w:rPr>
      </w:pPr>
      <w:r w:rsidRPr="00BD20A2">
        <w:t>The following requirement may be applied for the protection of PHS.</w:t>
      </w:r>
      <w:r w:rsidRPr="00BD20A2">
        <w:rPr>
          <w:rFonts w:cs="v3.8.0"/>
        </w:rPr>
        <w:t xml:space="preserve"> This requirement is also applicable at specified frequencies falling between </w:t>
      </w:r>
      <w:r w:rsidRPr="00BD20A2">
        <w:t>Δf</w:t>
      </w:r>
      <w:r w:rsidRPr="00BD20A2">
        <w:rPr>
          <w:vertAlign w:val="subscript"/>
        </w:rPr>
        <w:t>OBUE</w:t>
      </w:r>
      <w:r w:rsidRPr="00BD20A2">
        <w:rPr>
          <w:rFonts w:cs="v3.8.0"/>
        </w:rPr>
        <w:t xml:space="preserve"> below the </w:t>
      </w:r>
      <w:r w:rsidRPr="00BD20A2">
        <w:t xml:space="preserve">lowest BS transmitter frequency of the </w:t>
      </w:r>
      <w:r w:rsidRPr="00BD20A2">
        <w:rPr>
          <w:i/>
        </w:rPr>
        <w:t>downlink operating band</w:t>
      </w:r>
      <w:r w:rsidRPr="00BD20A2">
        <w:t xml:space="preserve"> and Δf</w:t>
      </w:r>
      <w:r w:rsidRPr="00BD20A2">
        <w:rPr>
          <w:vertAlign w:val="subscript"/>
        </w:rPr>
        <w:t>OBUE</w:t>
      </w:r>
      <w:r w:rsidRPr="00BD20A2">
        <w:t xml:space="preserve"> above the highest BS transmitter frequency of the </w:t>
      </w:r>
      <w:r w:rsidRPr="00BD20A2">
        <w:rPr>
          <w:i/>
        </w:rPr>
        <w:t>downlink operating band</w:t>
      </w:r>
      <w:r w:rsidRPr="00BD20A2">
        <w:t>.</w:t>
      </w:r>
    </w:p>
    <w:p w:rsidR="00133849" w:rsidRPr="00BD20A2" w:rsidRDefault="00133849" w:rsidP="00133849">
      <w:r w:rsidRPr="00BD20A2">
        <w:t>The TRP of any spurious emission shall not exceed:</w:t>
      </w:r>
    </w:p>
    <w:p w:rsidR="00133849" w:rsidRPr="00BD20A2" w:rsidRDefault="00133849" w:rsidP="00133849">
      <w:pPr>
        <w:pStyle w:val="TH"/>
      </w:pPr>
      <w:r w:rsidRPr="00BD20A2">
        <w:t>Table 9.7.6.4.3.2-2: AAS BS OTA Spurious emissions limits for BS for co-existence with</w:t>
      </w:r>
      <w:r w:rsidRPr="00BD20A2" w:rsidDel="00E2020E">
        <w:t xml:space="preserve"> </w:t>
      </w:r>
      <w:r w:rsidRPr="00BD20A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133849" w:rsidRPr="00BD20A2" w:rsidTr="00133849">
        <w:trPr>
          <w:cantSplit/>
          <w:jc w:val="center"/>
        </w:trPr>
        <w:tc>
          <w:tcPr>
            <w:tcW w:w="2242" w:type="dxa"/>
          </w:tcPr>
          <w:p w:rsidR="00133849" w:rsidRPr="00BD20A2" w:rsidRDefault="00133849" w:rsidP="00133849">
            <w:pPr>
              <w:pStyle w:val="TAH"/>
              <w:rPr>
                <w:rFonts w:cs="Arial"/>
              </w:rPr>
            </w:pPr>
            <w:r w:rsidRPr="00BD20A2">
              <w:rPr>
                <w:rFonts w:cs="Arial"/>
              </w:rPr>
              <w:t>Frequency range</w:t>
            </w:r>
          </w:p>
        </w:tc>
        <w:tc>
          <w:tcPr>
            <w:tcW w:w="2126" w:type="dxa"/>
          </w:tcPr>
          <w:p w:rsidR="00133849" w:rsidRPr="00BD20A2" w:rsidRDefault="00133849" w:rsidP="00133849">
            <w:pPr>
              <w:pStyle w:val="TAH"/>
              <w:rPr>
                <w:rFonts w:cs="Arial"/>
              </w:rPr>
            </w:pPr>
            <w:r w:rsidRPr="00BD20A2">
              <w:rPr>
                <w:rFonts w:cs="Arial"/>
              </w:rPr>
              <w:t>Maximum Level</w:t>
            </w:r>
          </w:p>
        </w:tc>
        <w:tc>
          <w:tcPr>
            <w:tcW w:w="864" w:type="dxa"/>
          </w:tcPr>
          <w:p w:rsidR="00133849" w:rsidRPr="00BD20A2" w:rsidRDefault="00133849" w:rsidP="00133849">
            <w:pPr>
              <w:pStyle w:val="TAH"/>
              <w:rPr>
                <w:rFonts w:cs="Arial"/>
              </w:rPr>
            </w:pPr>
            <w:r w:rsidRPr="00BD20A2">
              <w:rPr>
                <w:rFonts w:cs="Arial"/>
              </w:rPr>
              <w:t>Measurement Bandwidth</w:t>
            </w:r>
          </w:p>
        </w:tc>
        <w:tc>
          <w:tcPr>
            <w:tcW w:w="3617" w:type="dxa"/>
          </w:tcPr>
          <w:p w:rsidR="00133849" w:rsidRPr="00BD20A2" w:rsidRDefault="00133849" w:rsidP="00133849">
            <w:pPr>
              <w:pStyle w:val="TAH"/>
              <w:rPr>
                <w:rFonts w:cs="Arial"/>
              </w:rPr>
            </w:pPr>
            <w:r w:rsidRPr="00BD20A2">
              <w:rPr>
                <w:rFonts w:cs="Arial"/>
              </w:rPr>
              <w:t>Notes</w:t>
            </w:r>
          </w:p>
        </w:tc>
      </w:tr>
      <w:tr w:rsidR="00133849" w:rsidRPr="00BD20A2" w:rsidTr="00133849">
        <w:trPr>
          <w:cantSplit/>
          <w:trHeight w:val="163"/>
          <w:jc w:val="center"/>
        </w:trPr>
        <w:tc>
          <w:tcPr>
            <w:tcW w:w="2242" w:type="dxa"/>
            <w:tcBorders>
              <w:top w:val="single" w:sz="4" w:space="0" w:color="auto"/>
              <w:bottom w:val="single" w:sz="4" w:space="0" w:color="auto"/>
            </w:tcBorders>
          </w:tcPr>
          <w:p w:rsidR="00133849" w:rsidRPr="00BD20A2" w:rsidRDefault="00133849" w:rsidP="00133849">
            <w:pPr>
              <w:pStyle w:val="TAC"/>
              <w:rPr>
                <w:rFonts w:cs="Arial"/>
              </w:rPr>
            </w:pPr>
            <w:r w:rsidRPr="00BD20A2">
              <w:rPr>
                <w:rFonts w:cs="Arial"/>
              </w:rPr>
              <w:t xml:space="preserve">1884.5 </w:t>
            </w:r>
            <w:r w:rsidRPr="00BD20A2">
              <w:rPr>
                <w:rFonts w:cs="Arial"/>
              </w:rPr>
              <w:noBreakHyphen/>
              <w:t xml:space="preserve"> 1915.7 MHz</w:t>
            </w:r>
          </w:p>
        </w:tc>
        <w:tc>
          <w:tcPr>
            <w:tcW w:w="2126" w:type="dxa"/>
            <w:tcBorders>
              <w:top w:val="single" w:sz="4" w:space="0" w:color="auto"/>
              <w:bottom w:val="single" w:sz="4" w:space="0" w:color="auto"/>
            </w:tcBorders>
          </w:tcPr>
          <w:p w:rsidR="00133849" w:rsidRPr="00BD20A2" w:rsidRDefault="00133849" w:rsidP="00133849">
            <w:pPr>
              <w:pStyle w:val="TAC"/>
              <w:rPr>
                <w:rFonts w:cs="v5.0.0"/>
              </w:rPr>
            </w:pPr>
            <w:r w:rsidRPr="00BD20A2">
              <w:rPr>
                <w:rFonts w:cs="v5.0.0"/>
              </w:rPr>
              <w:t>-32 dBm</w:t>
            </w:r>
          </w:p>
        </w:tc>
        <w:tc>
          <w:tcPr>
            <w:tcW w:w="864" w:type="dxa"/>
            <w:tcBorders>
              <w:top w:val="single" w:sz="4" w:space="0" w:color="auto"/>
              <w:bottom w:val="single" w:sz="4" w:space="0" w:color="auto"/>
            </w:tcBorders>
          </w:tcPr>
          <w:p w:rsidR="00133849" w:rsidRPr="00BD20A2" w:rsidRDefault="00133849" w:rsidP="00133849">
            <w:pPr>
              <w:pStyle w:val="TAC"/>
              <w:rPr>
                <w:rFonts w:cs="Arial"/>
              </w:rPr>
            </w:pPr>
            <w:r w:rsidRPr="00BD20A2">
              <w:rPr>
                <w:rFonts w:cs="Arial"/>
              </w:rPr>
              <w:t>300 kHz</w:t>
            </w:r>
          </w:p>
        </w:tc>
        <w:tc>
          <w:tcPr>
            <w:tcW w:w="3617" w:type="dxa"/>
            <w:tcBorders>
              <w:top w:val="single" w:sz="4" w:space="0" w:color="auto"/>
              <w:bottom w:val="single" w:sz="4" w:space="0" w:color="auto"/>
            </w:tcBorders>
          </w:tcPr>
          <w:p w:rsidR="00133849" w:rsidRPr="00BD20A2" w:rsidRDefault="00133849" w:rsidP="00133849">
            <w:pPr>
              <w:pStyle w:val="TAC"/>
              <w:rPr>
                <w:rFonts w:cs="Arial"/>
              </w:rPr>
            </w:pPr>
            <w:r w:rsidRPr="00BD20A2">
              <w:rPr>
                <w:rFonts w:cs="Arial"/>
              </w:rPr>
              <w:t>Applicable for co-existence with PHS system operating in  1884.5-1915.7MHz</w:t>
            </w:r>
            <w:r w:rsidRPr="00BD20A2" w:rsidDel="00A603A7">
              <w:rPr>
                <w:rFonts w:cs="Arial"/>
              </w:rPr>
              <w:t xml:space="preserve"> </w:t>
            </w:r>
          </w:p>
        </w:tc>
      </w:tr>
      <w:tr w:rsidR="00133849" w:rsidRPr="00BD20A2" w:rsidTr="00133849">
        <w:trPr>
          <w:cantSplit/>
          <w:trHeight w:val="163"/>
          <w:jc w:val="center"/>
        </w:trPr>
        <w:tc>
          <w:tcPr>
            <w:tcW w:w="8849" w:type="dxa"/>
            <w:gridSpan w:val="4"/>
            <w:tcBorders>
              <w:top w:val="single" w:sz="4" w:space="0" w:color="auto"/>
            </w:tcBorders>
          </w:tcPr>
          <w:p w:rsidR="00133849" w:rsidRPr="00BD20A2" w:rsidRDefault="00133849" w:rsidP="00133849">
            <w:pPr>
              <w:pStyle w:val="TAN"/>
              <w:rPr>
                <w:rFonts w:cs="Arial"/>
              </w:rPr>
            </w:pPr>
            <w:r w:rsidRPr="00BD20A2">
              <w:rPr>
                <w:rFonts w:cs="Arial"/>
              </w:rPr>
              <w:t>NOTE:</w:t>
            </w:r>
            <w:r w:rsidRPr="00BD20A2">
              <w:rPr>
                <w:rFonts w:cs="Arial"/>
              </w:rPr>
              <w:tab/>
              <w:t>The requirement is not applicable in China.</w:t>
            </w:r>
          </w:p>
        </w:tc>
      </w:tr>
    </w:tbl>
    <w:p w:rsidR="00133849" w:rsidRPr="00BD20A2" w:rsidRDefault="00133849" w:rsidP="00133849"/>
    <w:p w:rsidR="00133849" w:rsidRPr="00BD20A2" w:rsidRDefault="00133849" w:rsidP="0013384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133849" w:rsidRPr="00BD20A2" w:rsidRDefault="00133849" w:rsidP="00133849">
      <w:r w:rsidRPr="00BD20A2">
        <w:t>The TRP of any spurious emission shall not exceed:</w:t>
      </w:r>
    </w:p>
    <w:p w:rsidR="00133849" w:rsidRPr="00BD20A2" w:rsidRDefault="00133849" w:rsidP="00133849">
      <w:pPr>
        <w:pStyle w:val="TH"/>
        <w:rPr>
          <w:rFonts w:cs="v5.0.0"/>
        </w:rPr>
      </w:pPr>
      <w:r w:rsidRPr="00BD20A2">
        <w:rPr>
          <w:rFonts w:cs="v5.0.0"/>
        </w:rPr>
        <w:lastRenderedPageBreak/>
        <w:t xml:space="preserve">Table </w:t>
      </w:r>
      <w:r w:rsidRPr="00BD20A2">
        <w:t>9.7.6.4.3.2</w:t>
      </w:r>
      <w:r w:rsidRPr="00BD20A2">
        <w:rPr>
          <w:rFonts w:cs="v5.0.0"/>
        </w:rPr>
        <w:t xml:space="preserve">-3: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33849" w:rsidRPr="00BD20A2" w:rsidTr="00133849">
        <w:trPr>
          <w:cantSplit/>
          <w:jc w:val="center"/>
        </w:trPr>
        <w:tc>
          <w:tcPr>
            <w:tcW w:w="2376" w:type="dxa"/>
          </w:tcPr>
          <w:p w:rsidR="00133849" w:rsidRPr="00BD20A2" w:rsidRDefault="00133849" w:rsidP="00133849">
            <w:pPr>
              <w:pStyle w:val="TAH"/>
              <w:rPr>
                <w:rFonts w:cs="v5.0.0"/>
              </w:rPr>
            </w:pPr>
            <w:r w:rsidRPr="00BD20A2">
              <w:rPr>
                <w:rFonts w:cs="v5.0.0"/>
              </w:rPr>
              <w:t>Operating Band</w:t>
            </w:r>
          </w:p>
        </w:tc>
        <w:tc>
          <w:tcPr>
            <w:tcW w:w="2376" w:type="dxa"/>
          </w:tcPr>
          <w:p w:rsidR="00133849" w:rsidRPr="00BD20A2" w:rsidRDefault="00133849" w:rsidP="00133849">
            <w:pPr>
              <w:pStyle w:val="TAH"/>
              <w:rPr>
                <w:rFonts w:cs="v5.0.0"/>
              </w:rPr>
            </w:pPr>
            <w:r w:rsidRPr="00BD20A2">
              <w:rPr>
                <w:rFonts w:cs="v5.0.0"/>
              </w:rPr>
              <w:t>Frequency range</w:t>
            </w:r>
          </w:p>
        </w:tc>
        <w:tc>
          <w:tcPr>
            <w:tcW w:w="1276" w:type="dxa"/>
          </w:tcPr>
          <w:p w:rsidR="00133849" w:rsidRPr="00BD20A2" w:rsidRDefault="00133849" w:rsidP="00133849">
            <w:pPr>
              <w:pStyle w:val="TAH"/>
              <w:rPr>
                <w:rFonts w:cs="v5.0.0"/>
              </w:rPr>
            </w:pPr>
            <w:r w:rsidRPr="00BD20A2">
              <w:rPr>
                <w:rFonts w:cs="v5.0.0"/>
              </w:rPr>
              <w:t>Maximum Level</w:t>
            </w:r>
          </w:p>
        </w:tc>
        <w:tc>
          <w:tcPr>
            <w:tcW w:w="1418" w:type="dxa"/>
          </w:tcPr>
          <w:p w:rsidR="00133849" w:rsidRPr="00BD20A2" w:rsidRDefault="00133849" w:rsidP="00133849">
            <w:pPr>
              <w:pStyle w:val="TAH"/>
              <w:rPr>
                <w:rFonts w:cs="v5.0.0"/>
              </w:rPr>
            </w:pPr>
            <w:r w:rsidRPr="00BD20A2">
              <w:rPr>
                <w:rFonts w:cs="v5.0.0"/>
              </w:rPr>
              <w:t>Measurement Bandwidth</w:t>
            </w:r>
          </w:p>
        </w:tc>
        <w:tc>
          <w:tcPr>
            <w:tcW w:w="1956" w:type="dxa"/>
          </w:tcPr>
          <w:p w:rsidR="00133849" w:rsidRPr="00BD20A2" w:rsidRDefault="00133849" w:rsidP="00133849">
            <w:pPr>
              <w:pStyle w:val="TAH"/>
              <w:rPr>
                <w:rFonts w:cs="v5.0.0"/>
              </w:rPr>
            </w:pPr>
            <w:r w:rsidRPr="00BD20A2">
              <w:rPr>
                <w:rFonts w:cs="v5.0.0"/>
              </w:rPr>
              <w:t>Notes</w:t>
            </w: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13</w:t>
            </w:r>
          </w:p>
        </w:tc>
        <w:tc>
          <w:tcPr>
            <w:tcW w:w="2376" w:type="dxa"/>
          </w:tcPr>
          <w:p w:rsidR="00133849" w:rsidRPr="00BD20A2" w:rsidRDefault="00133849" w:rsidP="00133849">
            <w:pPr>
              <w:pStyle w:val="TAC"/>
              <w:rPr>
                <w:rFonts w:cs="v5.0.0"/>
              </w:rPr>
            </w:pPr>
            <w:r w:rsidRPr="00BD20A2">
              <w:rPr>
                <w:rFonts w:cs="v5.0.0"/>
              </w:rPr>
              <w:t>763 - 775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13</w:t>
            </w:r>
          </w:p>
        </w:tc>
        <w:tc>
          <w:tcPr>
            <w:tcW w:w="2376" w:type="dxa"/>
          </w:tcPr>
          <w:p w:rsidR="00133849" w:rsidRPr="00BD20A2" w:rsidRDefault="00133849" w:rsidP="00133849">
            <w:pPr>
              <w:pStyle w:val="TAC"/>
              <w:rPr>
                <w:rFonts w:cs="v5.0.0"/>
              </w:rPr>
            </w:pPr>
            <w:r w:rsidRPr="00BD20A2">
              <w:rPr>
                <w:rFonts w:cs="v5.0.0"/>
              </w:rPr>
              <w:t>793 - 805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14</w:t>
            </w:r>
          </w:p>
        </w:tc>
        <w:tc>
          <w:tcPr>
            <w:tcW w:w="2376" w:type="dxa"/>
          </w:tcPr>
          <w:p w:rsidR="00133849" w:rsidRPr="00BD20A2" w:rsidRDefault="00133849" w:rsidP="00133849">
            <w:pPr>
              <w:pStyle w:val="TAC"/>
              <w:rPr>
                <w:rFonts w:cs="v5.0.0"/>
              </w:rPr>
            </w:pPr>
            <w:r w:rsidRPr="00BD20A2">
              <w:rPr>
                <w:rFonts w:cs="v5.0.0"/>
              </w:rPr>
              <w:t>769 - 775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14</w:t>
            </w:r>
          </w:p>
        </w:tc>
        <w:tc>
          <w:tcPr>
            <w:tcW w:w="2376" w:type="dxa"/>
          </w:tcPr>
          <w:p w:rsidR="00133849" w:rsidRPr="00BD20A2" w:rsidRDefault="00133849" w:rsidP="00133849">
            <w:pPr>
              <w:pStyle w:val="TAC"/>
              <w:rPr>
                <w:rFonts w:cs="v5.0.0"/>
              </w:rPr>
            </w:pPr>
            <w:r w:rsidRPr="00BD20A2">
              <w:rPr>
                <w:rFonts w:cs="v5.0.0"/>
              </w:rPr>
              <w:t>799 - 805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bl>
    <w:p w:rsidR="00133849" w:rsidRPr="00BD20A2" w:rsidRDefault="00133849" w:rsidP="00133849"/>
    <w:p w:rsidR="00133849" w:rsidRPr="00BD20A2" w:rsidRDefault="00133849" w:rsidP="0013384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133849" w:rsidRPr="00BD20A2" w:rsidRDefault="00133849" w:rsidP="00133849">
      <w:r w:rsidRPr="00BD20A2">
        <w:t>The TRP of any spurious emission shall not exceed:</w:t>
      </w:r>
    </w:p>
    <w:p w:rsidR="00133849" w:rsidRPr="00BD20A2" w:rsidRDefault="00133849" w:rsidP="00133849">
      <w:pPr>
        <w:pStyle w:val="TH"/>
      </w:pPr>
      <w:r w:rsidRPr="00BD20A2">
        <w:t>Table 9.7.6.4.3.2</w:t>
      </w:r>
      <w:r w:rsidRPr="00BD20A2">
        <w:rPr>
          <w:rFonts w:cs="v5.0.0"/>
        </w:rPr>
        <w:t>-4</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33849" w:rsidRPr="00BD20A2" w:rsidTr="0013384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Notes</w:t>
            </w:r>
          </w:p>
        </w:tc>
      </w:tr>
      <w:tr w:rsidR="00133849" w:rsidRPr="00BD20A2" w:rsidTr="0013384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Applicable for offsets &gt; 37.5kHz from the channel edge</w:t>
            </w:r>
          </w:p>
        </w:tc>
      </w:tr>
    </w:tbl>
    <w:p w:rsidR="00133849" w:rsidRPr="00BD20A2" w:rsidRDefault="00133849" w:rsidP="00133849"/>
    <w:p w:rsidR="00133849" w:rsidRPr="00BD20A2" w:rsidRDefault="00133849" w:rsidP="00133849">
      <w:pPr>
        <w:rPr>
          <w:rFonts w:cs="v5.0.0"/>
          <w:lang w:eastAsia="zh-CN"/>
        </w:rPr>
      </w:pPr>
      <w:r w:rsidRPr="00BD20A2">
        <w:rPr>
          <w:rFonts w:cs="v5.0.0"/>
        </w:rPr>
        <w:t>The following requirement may apply to E-UTRA AAS BS operating in Band 41 in certain regions.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133849" w:rsidRPr="00BD20A2" w:rsidRDefault="00133849" w:rsidP="00133849">
      <w:pPr>
        <w:keepNext/>
        <w:rPr>
          <w:rFonts w:cs="v5.0.0"/>
        </w:rPr>
      </w:pPr>
      <w:r w:rsidRPr="00BD20A2">
        <w:rPr>
          <w:rFonts w:cs="v5.0.0"/>
        </w:rPr>
        <w:t>The TRP of any spurious emission shall not exceed:</w:t>
      </w:r>
    </w:p>
    <w:p w:rsidR="00133849" w:rsidRPr="00BD20A2" w:rsidRDefault="00133849" w:rsidP="00133849">
      <w:pPr>
        <w:pStyle w:val="TH"/>
        <w:rPr>
          <w:rFonts w:cs="v5.0.0"/>
        </w:rPr>
      </w:pPr>
      <w:r w:rsidRPr="00BD20A2">
        <w:rPr>
          <w:rFonts w:cs="v5.0.0"/>
        </w:rPr>
        <w:t>Table 9.7.6.4.3.2-</w:t>
      </w:r>
      <w:r w:rsidRPr="00BD20A2">
        <w:rPr>
          <w:rFonts w:cs="v5.0.0"/>
          <w:lang w:eastAsia="zh-CN"/>
        </w:rPr>
        <w:t>5</w:t>
      </w:r>
      <w:r w:rsidRPr="00BD20A2">
        <w:rPr>
          <w:rFonts w:cs="v5.0.0"/>
        </w:rPr>
        <w:t xml:space="preserve">: Additional </w:t>
      </w:r>
      <w:r w:rsidRPr="00BD20A2">
        <w:t xml:space="preserve">AAS BS OTA Spurious emissions limits for Band </w:t>
      </w:r>
      <w:r w:rsidRPr="00BD20A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133849" w:rsidRPr="00BD20A2" w:rsidTr="00133849">
        <w:trPr>
          <w:cantSplit/>
          <w:jc w:val="center"/>
        </w:trPr>
        <w:tc>
          <w:tcPr>
            <w:tcW w:w="2182" w:type="dxa"/>
          </w:tcPr>
          <w:p w:rsidR="00133849" w:rsidRPr="00BD20A2" w:rsidRDefault="00133849" w:rsidP="00133849">
            <w:pPr>
              <w:pStyle w:val="TAH"/>
              <w:rPr>
                <w:rFonts w:cs="v5.0.0"/>
              </w:rPr>
            </w:pPr>
            <w:r w:rsidRPr="00BD20A2">
              <w:rPr>
                <w:rFonts w:cs="v5.0.0"/>
              </w:rPr>
              <w:t>Frequency range</w:t>
            </w:r>
          </w:p>
        </w:tc>
        <w:tc>
          <w:tcPr>
            <w:tcW w:w="1984" w:type="dxa"/>
          </w:tcPr>
          <w:p w:rsidR="00133849" w:rsidRPr="00BD20A2" w:rsidRDefault="00133849" w:rsidP="00133849">
            <w:pPr>
              <w:pStyle w:val="TAH"/>
              <w:rPr>
                <w:rFonts w:cs="v5.0.0"/>
              </w:rPr>
            </w:pPr>
            <w:r w:rsidRPr="00BD20A2">
              <w:rPr>
                <w:rFonts w:cs="v5.0.0"/>
              </w:rPr>
              <w:t>Maximum Level</w:t>
            </w:r>
          </w:p>
        </w:tc>
        <w:tc>
          <w:tcPr>
            <w:tcW w:w="1418" w:type="dxa"/>
          </w:tcPr>
          <w:p w:rsidR="00133849" w:rsidRPr="00BD20A2" w:rsidRDefault="00133849" w:rsidP="00133849">
            <w:pPr>
              <w:pStyle w:val="TAH"/>
              <w:rPr>
                <w:rFonts w:cs="v5.0.0"/>
              </w:rPr>
            </w:pPr>
            <w:r w:rsidRPr="00BD20A2">
              <w:rPr>
                <w:rFonts w:cs="v5.0.0"/>
              </w:rPr>
              <w:t>Measurement Bandwidth</w:t>
            </w:r>
          </w:p>
        </w:tc>
        <w:tc>
          <w:tcPr>
            <w:tcW w:w="1984" w:type="dxa"/>
          </w:tcPr>
          <w:p w:rsidR="00133849" w:rsidRPr="00BD20A2" w:rsidRDefault="00133849" w:rsidP="00133849">
            <w:pPr>
              <w:pStyle w:val="TAH"/>
              <w:rPr>
                <w:rFonts w:cs="v5.0.0"/>
              </w:rPr>
            </w:pPr>
            <w:r w:rsidRPr="00BD20A2">
              <w:rPr>
                <w:rFonts w:cs="v5.0.0"/>
              </w:rPr>
              <w:t>Notes</w:t>
            </w:r>
          </w:p>
        </w:tc>
      </w:tr>
      <w:tr w:rsidR="00133849" w:rsidRPr="00BD20A2" w:rsidTr="00133849">
        <w:trPr>
          <w:cantSplit/>
          <w:jc w:val="center"/>
        </w:trPr>
        <w:tc>
          <w:tcPr>
            <w:tcW w:w="2182" w:type="dxa"/>
          </w:tcPr>
          <w:p w:rsidR="00133849" w:rsidRPr="00BD20A2" w:rsidRDefault="00133849" w:rsidP="00133849">
            <w:pPr>
              <w:pStyle w:val="TAC"/>
              <w:rPr>
                <w:rFonts w:cs="v5.0.0"/>
              </w:rPr>
            </w:pPr>
            <w:r w:rsidRPr="00BD20A2">
              <w:rPr>
                <w:rFonts w:cs="Arial"/>
                <w:szCs w:val="21"/>
              </w:rPr>
              <w:t>2505MHz – 2535MHz</w:t>
            </w:r>
          </w:p>
        </w:tc>
        <w:tc>
          <w:tcPr>
            <w:tcW w:w="1984" w:type="dxa"/>
          </w:tcPr>
          <w:p w:rsidR="00133849" w:rsidRPr="00BD20A2" w:rsidRDefault="00133849" w:rsidP="00133849">
            <w:pPr>
              <w:pStyle w:val="TAC"/>
              <w:rPr>
                <w:rFonts w:cs="v5.0.0"/>
              </w:rPr>
            </w:pPr>
            <w:r w:rsidRPr="00BD20A2">
              <w:rPr>
                <w:rFonts w:cs="v5.0.0"/>
              </w:rPr>
              <w:t>-33 dBm</w:t>
            </w:r>
          </w:p>
        </w:tc>
        <w:tc>
          <w:tcPr>
            <w:tcW w:w="1418" w:type="dxa"/>
          </w:tcPr>
          <w:p w:rsidR="00133849" w:rsidRPr="00BD20A2" w:rsidRDefault="00133849" w:rsidP="00133849">
            <w:pPr>
              <w:pStyle w:val="TAC"/>
              <w:rPr>
                <w:rFonts w:cs="v5.0.0"/>
                <w:lang w:eastAsia="zh-CN"/>
              </w:rPr>
            </w:pPr>
            <w:r w:rsidRPr="00BD20A2">
              <w:rPr>
                <w:rFonts w:cs="v5.0.0"/>
                <w:lang w:eastAsia="zh-CN"/>
              </w:rPr>
              <w:t>1 MHz</w:t>
            </w:r>
          </w:p>
        </w:tc>
        <w:tc>
          <w:tcPr>
            <w:tcW w:w="1984" w:type="dxa"/>
          </w:tcPr>
          <w:p w:rsidR="00133849" w:rsidRPr="00BD20A2" w:rsidRDefault="00133849" w:rsidP="00133849">
            <w:pPr>
              <w:pStyle w:val="TAC"/>
              <w:rPr>
                <w:rFonts w:cs="v5.0.0"/>
              </w:rPr>
            </w:pPr>
          </w:p>
        </w:tc>
      </w:tr>
      <w:tr w:rsidR="00133849" w:rsidRPr="00BD20A2" w:rsidTr="00133849">
        <w:trPr>
          <w:cantSplit/>
          <w:jc w:val="center"/>
        </w:trPr>
        <w:tc>
          <w:tcPr>
            <w:tcW w:w="2182" w:type="dxa"/>
          </w:tcPr>
          <w:p w:rsidR="00133849" w:rsidRPr="00BD20A2" w:rsidRDefault="00133849" w:rsidP="00133849">
            <w:pPr>
              <w:pStyle w:val="TAC"/>
              <w:rPr>
                <w:rFonts w:cs="Arial"/>
                <w:szCs w:val="21"/>
              </w:rPr>
            </w:pPr>
            <w:r w:rsidRPr="00BD20A2">
              <w:rPr>
                <w:rFonts w:cs="Arial"/>
                <w:szCs w:val="21"/>
              </w:rPr>
              <w:t>2535MHz – 2655MHz</w:t>
            </w:r>
          </w:p>
        </w:tc>
        <w:tc>
          <w:tcPr>
            <w:tcW w:w="1984" w:type="dxa"/>
          </w:tcPr>
          <w:p w:rsidR="00133849" w:rsidRPr="00BD20A2" w:rsidRDefault="00133849" w:rsidP="00133849">
            <w:pPr>
              <w:pStyle w:val="TAC"/>
              <w:rPr>
                <w:rFonts w:cs="v5.0.0"/>
              </w:rPr>
            </w:pPr>
            <w:r w:rsidRPr="00BD20A2">
              <w:rPr>
                <w:rFonts w:cs="v5.0.0"/>
              </w:rPr>
              <w:t>-13 dBm</w:t>
            </w:r>
          </w:p>
        </w:tc>
        <w:tc>
          <w:tcPr>
            <w:tcW w:w="1418" w:type="dxa"/>
          </w:tcPr>
          <w:p w:rsidR="00133849" w:rsidRPr="00BD20A2" w:rsidRDefault="00133849" w:rsidP="00133849">
            <w:pPr>
              <w:pStyle w:val="TAC"/>
              <w:rPr>
                <w:rFonts w:cs="v5.0.0"/>
              </w:rPr>
            </w:pPr>
            <w:r w:rsidRPr="00BD20A2">
              <w:rPr>
                <w:rFonts w:cs="v5.0.0"/>
                <w:lang w:eastAsia="zh-CN"/>
              </w:rPr>
              <w:t>1 MHz</w:t>
            </w:r>
          </w:p>
        </w:tc>
        <w:tc>
          <w:tcPr>
            <w:tcW w:w="1984" w:type="dxa"/>
          </w:tcPr>
          <w:p w:rsidR="00133849" w:rsidRPr="00BD20A2" w:rsidRDefault="00133849" w:rsidP="00133849">
            <w:pPr>
              <w:pStyle w:val="TAC"/>
              <w:jc w:val="left"/>
              <w:rPr>
                <w:rFonts w:cs="v5.0.0"/>
                <w:lang w:eastAsia="zh-CN"/>
              </w:rPr>
            </w:pPr>
            <w:r w:rsidRPr="00BD20A2">
              <w:rPr>
                <w:rFonts w:cs="v5.0.0"/>
              </w:rPr>
              <w:t xml:space="preserve">Applicable at offsets </w:t>
            </w:r>
            <w:r w:rsidRPr="00BD20A2">
              <w:rPr>
                <w:rFonts w:cs="Arial"/>
              </w:rPr>
              <w:t>≥</w:t>
            </w:r>
            <w:r w:rsidRPr="00BD20A2">
              <w:rPr>
                <w:rFonts w:cs="v5.0.0"/>
              </w:rPr>
              <w:t xml:space="preserve"> 250% of </w:t>
            </w:r>
            <w:r w:rsidRPr="00BD20A2">
              <w:rPr>
                <w:rFonts w:cs="v5.0.0"/>
                <w:i/>
              </w:rPr>
              <w:t>channel bandwidth</w:t>
            </w:r>
            <w:r w:rsidRPr="00BD20A2">
              <w:rPr>
                <w:rFonts w:cs="v5.0.0"/>
              </w:rPr>
              <w:t xml:space="preserve"> from carrier frequency</w:t>
            </w:r>
          </w:p>
        </w:tc>
      </w:tr>
      <w:tr w:rsidR="00133849" w:rsidRPr="00BD20A2" w:rsidTr="00133849">
        <w:trPr>
          <w:cantSplit/>
          <w:jc w:val="center"/>
        </w:trPr>
        <w:tc>
          <w:tcPr>
            <w:tcW w:w="7568" w:type="dxa"/>
            <w:gridSpan w:val="4"/>
          </w:tcPr>
          <w:p w:rsidR="00133849" w:rsidRPr="00BD20A2" w:rsidRDefault="00133849" w:rsidP="00133849">
            <w:pPr>
              <w:pStyle w:val="TAN"/>
              <w:rPr>
                <w:rFonts w:cs="Arial"/>
              </w:rPr>
            </w:pPr>
            <w:r w:rsidRPr="00BD20A2">
              <w:rPr>
                <w:rFonts w:cs="Arial"/>
              </w:rPr>
              <w:t>NOTE:</w:t>
            </w:r>
            <w:r w:rsidRPr="00BD20A2">
              <w:rPr>
                <w:rFonts w:cs="Arial"/>
              </w:rPr>
              <w:tab/>
              <w:t>This requirement applies for 10 or 20 MHz E-UTRA carriers allocated within 2545-2575MHz or 2595-2645MHz.</w:t>
            </w:r>
          </w:p>
        </w:tc>
      </w:tr>
    </w:tbl>
    <w:p w:rsidR="00133849" w:rsidRPr="00BD20A2" w:rsidRDefault="00133849" w:rsidP="00133849"/>
    <w:p w:rsidR="00133849" w:rsidRPr="00BD20A2" w:rsidRDefault="00133849" w:rsidP="00133849">
      <w:pPr>
        <w:rPr>
          <w:rFonts w:cs="v5.0.0"/>
          <w:lang w:eastAsia="zh-CN"/>
        </w:rPr>
      </w:pPr>
      <w:r w:rsidRPr="00BD20A2">
        <w:rPr>
          <w:rFonts w:cs="v5.0.0"/>
        </w:rPr>
        <w:t>The following requirement may apply to AAS BS operating in Band 30 in certain regions.</w:t>
      </w:r>
      <w:r w:rsidRPr="00BD20A2">
        <w:t xml:space="preserve"> This requirement is also applicable at the frequency range from Δf</w:t>
      </w:r>
      <w:r w:rsidRPr="00BD20A2">
        <w:rPr>
          <w:vertAlign w:val="subscript"/>
        </w:rPr>
        <w:t>OBUE</w:t>
      </w:r>
      <w:r w:rsidRPr="00BD20A2">
        <w:t xml:space="preserve"> below the lowest frequency of the BS </w:t>
      </w:r>
      <w:r w:rsidRPr="00BD20A2">
        <w:rPr>
          <w:i/>
        </w:rPr>
        <w:t>downlink operating band</w:t>
      </w:r>
      <w:r w:rsidRPr="00BD20A2">
        <w:t xml:space="preserve"> up to Δf</w:t>
      </w:r>
      <w:r w:rsidRPr="00BD20A2">
        <w:rPr>
          <w:vertAlign w:val="subscript"/>
        </w:rPr>
        <w:t>OBUE</w:t>
      </w:r>
      <w:r w:rsidRPr="00BD20A2">
        <w:t xml:space="preserve"> above the highest frequency of the BS </w:t>
      </w:r>
      <w:r w:rsidRPr="00BD20A2">
        <w:rPr>
          <w:i/>
        </w:rPr>
        <w:t>downlink operating band</w:t>
      </w:r>
      <w:r w:rsidRPr="00BD20A2">
        <w:t>.</w:t>
      </w:r>
    </w:p>
    <w:p w:rsidR="00133849" w:rsidRPr="00BD20A2" w:rsidRDefault="00133849" w:rsidP="00133849">
      <w:r w:rsidRPr="00BD20A2">
        <w:t>The TRP of any spurious emission shall not exceed:</w:t>
      </w:r>
    </w:p>
    <w:p w:rsidR="00133849" w:rsidRPr="00BD20A2" w:rsidRDefault="00133849" w:rsidP="00133849">
      <w:pPr>
        <w:pStyle w:val="TH"/>
        <w:rPr>
          <w:rFonts w:cs="v5.0.0"/>
        </w:rPr>
      </w:pPr>
      <w:r w:rsidRPr="00BD20A2">
        <w:rPr>
          <w:rFonts w:cs="v5.0.0"/>
        </w:rPr>
        <w:t>Table 9.7.6.4.3.2-</w:t>
      </w:r>
      <w:r w:rsidRPr="00BD20A2">
        <w:rPr>
          <w:rFonts w:cs="v5.0.0"/>
          <w:lang w:eastAsia="zh-CN"/>
        </w:rPr>
        <w:t>6</w:t>
      </w:r>
      <w:r w:rsidRPr="00BD20A2">
        <w:rPr>
          <w:rFonts w:cs="v5.0.0"/>
        </w:rPr>
        <w:t xml:space="preserve">: Additional </w:t>
      </w:r>
      <w:r w:rsidRPr="00BD20A2">
        <w:t xml:space="preserve">AAS BS OTA Spurious emissions limits for Band </w:t>
      </w:r>
      <w:r w:rsidRPr="00BD20A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133849" w:rsidRPr="00BD20A2" w:rsidTr="00133849">
        <w:trPr>
          <w:cantSplit/>
          <w:jc w:val="center"/>
        </w:trPr>
        <w:tc>
          <w:tcPr>
            <w:tcW w:w="2323" w:type="dxa"/>
          </w:tcPr>
          <w:p w:rsidR="00133849" w:rsidRPr="00BD20A2" w:rsidRDefault="00133849" w:rsidP="00133849">
            <w:pPr>
              <w:pStyle w:val="TAH"/>
              <w:rPr>
                <w:rFonts w:cs="Arial"/>
              </w:rPr>
            </w:pPr>
            <w:r w:rsidRPr="00BD20A2">
              <w:rPr>
                <w:rFonts w:cs="Arial"/>
              </w:rPr>
              <w:t>Frequency range</w:t>
            </w:r>
          </w:p>
        </w:tc>
        <w:tc>
          <w:tcPr>
            <w:tcW w:w="2268" w:type="dxa"/>
          </w:tcPr>
          <w:p w:rsidR="00133849" w:rsidRPr="00BD20A2" w:rsidRDefault="00133849" w:rsidP="00133849">
            <w:pPr>
              <w:pStyle w:val="TAH"/>
              <w:rPr>
                <w:rFonts w:cs="Arial"/>
              </w:rPr>
            </w:pPr>
            <w:r w:rsidRPr="00BD20A2">
              <w:rPr>
                <w:rFonts w:cs="Arial"/>
              </w:rPr>
              <w:t>Maximum Level</w:t>
            </w:r>
          </w:p>
        </w:tc>
        <w:tc>
          <w:tcPr>
            <w:tcW w:w="1560" w:type="dxa"/>
          </w:tcPr>
          <w:p w:rsidR="00133849" w:rsidRPr="00BD20A2" w:rsidRDefault="00133849" w:rsidP="00133849">
            <w:pPr>
              <w:pStyle w:val="TAH"/>
              <w:rPr>
                <w:rFonts w:cs="Arial"/>
              </w:rPr>
            </w:pPr>
            <w:r w:rsidRPr="00BD20A2">
              <w:rPr>
                <w:rFonts w:cs="Arial"/>
              </w:rPr>
              <w:t>Measurement Bandwidth</w:t>
            </w:r>
          </w:p>
        </w:tc>
        <w:tc>
          <w:tcPr>
            <w:tcW w:w="875" w:type="dxa"/>
          </w:tcPr>
          <w:p w:rsidR="00133849" w:rsidRPr="00BD20A2" w:rsidRDefault="00133849" w:rsidP="00133849">
            <w:pPr>
              <w:pStyle w:val="TAH"/>
              <w:rPr>
                <w:rFonts w:cs="Arial"/>
              </w:rPr>
            </w:pPr>
            <w:r w:rsidRPr="00BD20A2">
              <w:rPr>
                <w:rFonts w:cs="Arial"/>
              </w:rPr>
              <w:t>Notes</w:t>
            </w:r>
          </w:p>
        </w:tc>
      </w:tr>
      <w:tr w:rsidR="00133849" w:rsidRPr="00BD20A2" w:rsidTr="00133849">
        <w:trPr>
          <w:cantSplit/>
          <w:jc w:val="center"/>
        </w:trPr>
        <w:tc>
          <w:tcPr>
            <w:tcW w:w="2323" w:type="dxa"/>
          </w:tcPr>
          <w:p w:rsidR="00133849" w:rsidRPr="00BD20A2" w:rsidRDefault="00133849" w:rsidP="00133849">
            <w:pPr>
              <w:pStyle w:val="TAC"/>
              <w:rPr>
                <w:rFonts w:cs="v5.0.0"/>
              </w:rPr>
            </w:pPr>
            <w:r w:rsidRPr="00BD20A2">
              <w:rPr>
                <w:rFonts w:cs="Arial"/>
              </w:rPr>
              <w:t>2200MHz – 2345MHz</w:t>
            </w:r>
          </w:p>
        </w:tc>
        <w:tc>
          <w:tcPr>
            <w:tcW w:w="2268" w:type="dxa"/>
          </w:tcPr>
          <w:p w:rsidR="00133849" w:rsidRPr="00BD20A2" w:rsidRDefault="00133849" w:rsidP="00133849">
            <w:pPr>
              <w:pStyle w:val="TAC"/>
              <w:rPr>
                <w:rFonts w:cs="v5.0.0"/>
              </w:rPr>
            </w:pPr>
            <w:r w:rsidRPr="00BD20A2">
              <w:rPr>
                <w:rFonts w:cs="v5.0.0"/>
              </w:rPr>
              <w:t>-36 dBm</w:t>
            </w:r>
          </w:p>
        </w:tc>
        <w:tc>
          <w:tcPr>
            <w:tcW w:w="1560" w:type="dxa"/>
          </w:tcPr>
          <w:p w:rsidR="00133849" w:rsidRPr="00BD20A2" w:rsidRDefault="00133849" w:rsidP="00133849">
            <w:pPr>
              <w:pStyle w:val="TAC"/>
              <w:rPr>
                <w:rFonts w:cs="Arial"/>
              </w:rPr>
            </w:pPr>
            <w:r w:rsidRPr="00BD20A2">
              <w:rPr>
                <w:rFonts w:cs="Arial"/>
              </w:rPr>
              <w:t>1 MHz</w:t>
            </w:r>
          </w:p>
        </w:tc>
        <w:tc>
          <w:tcPr>
            <w:tcW w:w="875" w:type="dxa"/>
          </w:tcPr>
          <w:p w:rsidR="00133849" w:rsidRPr="00BD20A2" w:rsidRDefault="00133849" w:rsidP="00133849">
            <w:pPr>
              <w:pStyle w:val="TAC"/>
              <w:rPr>
                <w:rFonts w:cs="v5.0.0"/>
              </w:rPr>
            </w:pPr>
          </w:p>
        </w:tc>
      </w:tr>
      <w:tr w:rsidR="00133849" w:rsidRPr="00BD20A2" w:rsidTr="00133849">
        <w:trPr>
          <w:cantSplit/>
          <w:jc w:val="center"/>
        </w:trPr>
        <w:tc>
          <w:tcPr>
            <w:tcW w:w="2323" w:type="dxa"/>
          </w:tcPr>
          <w:p w:rsidR="00133849" w:rsidRPr="00BD20A2" w:rsidRDefault="00133849" w:rsidP="00133849">
            <w:pPr>
              <w:pStyle w:val="TAC"/>
              <w:rPr>
                <w:rFonts w:cs="v5.0.0"/>
              </w:rPr>
            </w:pPr>
            <w:r w:rsidRPr="00BD20A2">
              <w:rPr>
                <w:rFonts w:cs="Arial"/>
              </w:rPr>
              <w:t>2362.5MHz – 2365MHz</w:t>
            </w:r>
          </w:p>
        </w:tc>
        <w:tc>
          <w:tcPr>
            <w:tcW w:w="2268" w:type="dxa"/>
          </w:tcPr>
          <w:p w:rsidR="00133849" w:rsidRPr="00BD20A2" w:rsidRDefault="00133849" w:rsidP="00133849">
            <w:pPr>
              <w:pStyle w:val="TAC"/>
              <w:rPr>
                <w:rFonts w:cs="v5.0.0"/>
              </w:rPr>
            </w:pPr>
            <w:r w:rsidRPr="00BD20A2">
              <w:rPr>
                <w:rFonts w:cs="v5.0.0"/>
              </w:rPr>
              <w:t>-16 dBm</w:t>
            </w:r>
          </w:p>
        </w:tc>
        <w:tc>
          <w:tcPr>
            <w:tcW w:w="1560" w:type="dxa"/>
          </w:tcPr>
          <w:p w:rsidR="00133849" w:rsidRPr="00BD20A2" w:rsidRDefault="00133849" w:rsidP="00133849">
            <w:pPr>
              <w:pStyle w:val="TAC"/>
              <w:rPr>
                <w:rFonts w:cs="Arial"/>
              </w:rPr>
            </w:pPr>
            <w:r w:rsidRPr="00BD20A2">
              <w:rPr>
                <w:rFonts w:cs="Arial"/>
              </w:rPr>
              <w:t>1 MHz</w:t>
            </w:r>
          </w:p>
        </w:tc>
        <w:tc>
          <w:tcPr>
            <w:tcW w:w="875" w:type="dxa"/>
          </w:tcPr>
          <w:p w:rsidR="00133849" w:rsidRPr="00BD20A2" w:rsidRDefault="00133849" w:rsidP="00133849">
            <w:pPr>
              <w:pStyle w:val="TAC"/>
              <w:rPr>
                <w:rFonts w:cs="v5.0.0"/>
              </w:rPr>
            </w:pPr>
          </w:p>
        </w:tc>
      </w:tr>
      <w:tr w:rsidR="00133849" w:rsidRPr="00BD20A2" w:rsidTr="00133849">
        <w:trPr>
          <w:cantSplit/>
          <w:jc w:val="center"/>
        </w:trPr>
        <w:tc>
          <w:tcPr>
            <w:tcW w:w="2323" w:type="dxa"/>
          </w:tcPr>
          <w:p w:rsidR="00133849" w:rsidRPr="00BD20A2" w:rsidRDefault="00133849" w:rsidP="00133849">
            <w:pPr>
              <w:pStyle w:val="TAC"/>
              <w:rPr>
                <w:rFonts w:cs="v5.0.0"/>
              </w:rPr>
            </w:pPr>
            <w:r w:rsidRPr="00BD20A2">
              <w:rPr>
                <w:rFonts w:cs="Arial"/>
              </w:rPr>
              <w:t>2365MHz – 2367.5MHz</w:t>
            </w:r>
          </w:p>
        </w:tc>
        <w:tc>
          <w:tcPr>
            <w:tcW w:w="2268" w:type="dxa"/>
          </w:tcPr>
          <w:p w:rsidR="00133849" w:rsidRPr="00BD20A2" w:rsidRDefault="00133849" w:rsidP="00133849">
            <w:pPr>
              <w:pStyle w:val="TAC"/>
              <w:rPr>
                <w:rFonts w:cs="v5.0.0"/>
              </w:rPr>
            </w:pPr>
            <w:r w:rsidRPr="00BD20A2">
              <w:rPr>
                <w:rFonts w:cs="v5.0.0"/>
              </w:rPr>
              <w:t>-31 dBm</w:t>
            </w:r>
          </w:p>
        </w:tc>
        <w:tc>
          <w:tcPr>
            <w:tcW w:w="1560" w:type="dxa"/>
          </w:tcPr>
          <w:p w:rsidR="00133849" w:rsidRPr="00BD20A2" w:rsidRDefault="00133849" w:rsidP="00133849">
            <w:pPr>
              <w:pStyle w:val="TAC"/>
              <w:rPr>
                <w:rFonts w:cs="Arial"/>
              </w:rPr>
            </w:pPr>
            <w:r w:rsidRPr="00BD20A2">
              <w:rPr>
                <w:rFonts w:cs="Arial"/>
              </w:rPr>
              <w:t>1 MHz</w:t>
            </w:r>
          </w:p>
        </w:tc>
        <w:tc>
          <w:tcPr>
            <w:tcW w:w="875" w:type="dxa"/>
          </w:tcPr>
          <w:p w:rsidR="00133849" w:rsidRPr="00BD20A2" w:rsidRDefault="00133849" w:rsidP="00133849">
            <w:pPr>
              <w:pStyle w:val="TAC"/>
              <w:rPr>
                <w:rFonts w:cs="v5.0.0"/>
              </w:rPr>
            </w:pPr>
          </w:p>
        </w:tc>
      </w:tr>
      <w:tr w:rsidR="00133849" w:rsidRPr="00BD20A2" w:rsidTr="00133849">
        <w:trPr>
          <w:cantSplit/>
          <w:jc w:val="center"/>
        </w:trPr>
        <w:tc>
          <w:tcPr>
            <w:tcW w:w="2323" w:type="dxa"/>
          </w:tcPr>
          <w:p w:rsidR="00133849" w:rsidRPr="00BD20A2" w:rsidRDefault="00133849" w:rsidP="00133849">
            <w:pPr>
              <w:pStyle w:val="TAC"/>
              <w:rPr>
                <w:rFonts w:cs="v5.0.0"/>
              </w:rPr>
            </w:pPr>
            <w:r w:rsidRPr="00BD20A2">
              <w:rPr>
                <w:rFonts w:cs="Arial"/>
              </w:rPr>
              <w:t>2367.5MHz – 2370MHz</w:t>
            </w:r>
          </w:p>
        </w:tc>
        <w:tc>
          <w:tcPr>
            <w:tcW w:w="2268" w:type="dxa"/>
          </w:tcPr>
          <w:p w:rsidR="00133849" w:rsidRPr="00BD20A2" w:rsidRDefault="00133849" w:rsidP="00133849">
            <w:pPr>
              <w:pStyle w:val="TAC"/>
              <w:rPr>
                <w:rFonts w:cs="v5.0.0"/>
              </w:rPr>
            </w:pPr>
            <w:r w:rsidRPr="00BD20A2">
              <w:rPr>
                <w:rFonts w:cs="v5.0.0"/>
              </w:rPr>
              <w:t>-33 dBm</w:t>
            </w:r>
          </w:p>
        </w:tc>
        <w:tc>
          <w:tcPr>
            <w:tcW w:w="1560" w:type="dxa"/>
          </w:tcPr>
          <w:p w:rsidR="00133849" w:rsidRPr="00BD20A2" w:rsidRDefault="00133849" w:rsidP="00133849">
            <w:pPr>
              <w:pStyle w:val="TAC"/>
              <w:rPr>
                <w:rFonts w:cs="Arial"/>
              </w:rPr>
            </w:pPr>
            <w:r w:rsidRPr="00BD20A2">
              <w:rPr>
                <w:rFonts w:cs="Arial"/>
              </w:rPr>
              <w:t>1 MHz</w:t>
            </w:r>
          </w:p>
        </w:tc>
        <w:tc>
          <w:tcPr>
            <w:tcW w:w="875" w:type="dxa"/>
          </w:tcPr>
          <w:p w:rsidR="00133849" w:rsidRPr="00BD20A2" w:rsidRDefault="00133849" w:rsidP="00133849">
            <w:pPr>
              <w:pStyle w:val="TAC"/>
              <w:rPr>
                <w:rFonts w:cs="v5.0.0"/>
              </w:rPr>
            </w:pPr>
          </w:p>
        </w:tc>
      </w:tr>
      <w:tr w:rsidR="00133849" w:rsidRPr="00BD20A2" w:rsidTr="00133849">
        <w:trPr>
          <w:cantSplit/>
          <w:jc w:val="center"/>
        </w:trPr>
        <w:tc>
          <w:tcPr>
            <w:tcW w:w="2323" w:type="dxa"/>
          </w:tcPr>
          <w:p w:rsidR="00133849" w:rsidRPr="00BD20A2" w:rsidRDefault="00133849" w:rsidP="00133849">
            <w:pPr>
              <w:pStyle w:val="TAC"/>
              <w:rPr>
                <w:rFonts w:cs="v5.0.0"/>
              </w:rPr>
            </w:pPr>
            <w:r w:rsidRPr="00BD20A2">
              <w:rPr>
                <w:rFonts w:cs="Arial"/>
              </w:rPr>
              <w:t>2370MHz – 2</w:t>
            </w:r>
            <w:r w:rsidRPr="00BD20A2">
              <w:rPr>
                <w:rFonts w:cs="Arial"/>
                <w:b/>
              </w:rPr>
              <w:t>395</w:t>
            </w:r>
            <w:r w:rsidRPr="00BD20A2">
              <w:rPr>
                <w:rFonts w:cs="Arial"/>
              </w:rPr>
              <w:t>MHz</w:t>
            </w:r>
          </w:p>
        </w:tc>
        <w:tc>
          <w:tcPr>
            <w:tcW w:w="2268" w:type="dxa"/>
          </w:tcPr>
          <w:p w:rsidR="00133849" w:rsidRPr="00BD20A2" w:rsidRDefault="00133849" w:rsidP="00133849">
            <w:pPr>
              <w:pStyle w:val="TAC"/>
              <w:rPr>
                <w:rFonts w:cs="v5.0.0"/>
              </w:rPr>
            </w:pPr>
            <w:r w:rsidRPr="00BD20A2">
              <w:rPr>
                <w:rFonts w:cs="v5.0.0"/>
              </w:rPr>
              <w:t>-36 dBm</w:t>
            </w:r>
          </w:p>
        </w:tc>
        <w:tc>
          <w:tcPr>
            <w:tcW w:w="1560" w:type="dxa"/>
          </w:tcPr>
          <w:p w:rsidR="00133849" w:rsidRPr="00BD20A2" w:rsidRDefault="00133849" w:rsidP="00133849">
            <w:pPr>
              <w:pStyle w:val="TAC"/>
              <w:rPr>
                <w:rFonts w:cs="Arial"/>
              </w:rPr>
            </w:pPr>
            <w:r w:rsidRPr="00BD20A2">
              <w:rPr>
                <w:rFonts w:cs="Arial"/>
              </w:rPr>
              <w:t>1 MHz</w:t>
            </w:r>
          </w:p>
        </w:tc>
        <w:tc>
          <w:tcPr>
            <w:tcW w:w="875" w:type="dxa"/>
          </w:tcPr>
          <w:p w:rsidR="00133849" w:rsidRPr="00BD20A2" w:rsidRDefault="00133849" w:rsidP="00133849">
            <w:pPr>
              <w:pStyle w:val="TAC"/>
              <w:rPr>
                <w:rFonts w:cs="v5.0.0"/>
              </w:rPr>
            </w:pPr>
          </w:p>
        </w:tc>
      </w:tr>
    </w:tbl>
    <w:p w:rsidR="00133849" w:rsidRPr="00BD20A2" w:rsidRDefault="00133849" w:rsidP="00133849"/>
    <w:p w:rsidR="00133849" w:rsidRPr="00BD20A2" w:rsidRDefault="00133849" w:rsidP="00133849">
      <w:pPr>
        <w:rPr>
          <w:rFonts w:cs="v3.8.0"/>
        </w:rPr>
      </w:pPr>
      <w:r w:rsidRPr="00BD20A2">
        <w:rPr>
          <w:rFonts w:cs="v3.8.0"/>
        </w:rPr>
        <w:lastRenderedPageBreak/>
        <w:t>The following requirement may apply to AAS BS operating in Band 48 in certain regions. The TRP of any spurious emission shall not exceed:</w:t>
      </w:r>
    </w:p>
    <w:p w:rsidR="00133849" w:rsidRPr="00BD20A2" w:rsidRDefault="00133849" w:rsidP="00133849">
      <w:pPr>
        <w:pStyle w:val="TH"/>
        <w:rPr>
          <w:rFonts w:cs="v5.0.0"/>
        </w:rPr>
      </w:pPr>
      <w:r w:rsidRPr="00BD20A2">
        <w:rPr>
          <w:rFonts w:cs="v5.0.0"/>
        </w:rPr>
        <w:t xml:space="preserve">Table 9.7.6.4.3.2-7: Additional </w:t>
      </w:r>
      <w:r w:rsidRPr="00BD20A2">
        <w:t xml:space="preserve">AAS BS OTA Spurious emissions limits for Band </w:t>
      </w:r>
      <w:r w:rsidRPr="00BD20A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133849" w:rsidRPr="00BD20A2" w:rsidTr="0013384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pStyle w:val="TAH"/>
              <w:rPr>
                <w:rFonts w:cs="v5.0.0"/>
                <w:lang w:eastAsia="ja-JP"/>
              </w:rPr>
            </w:pPr>
            <w:r w:rsidRPr="00BD20A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pStyle w:val="TAH"/>
              <w:rPr>
                <w:rFonts w:cs="v5.0.0"/>
                <w:lang w:eastAsia="ja-JP"/>
              </w:rPr>
            </w:pPr>
            <w:r w:rsidRPr="00BD20A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pStyle w:val="TAH"/>
              <w:rPr>
                <w:rFonts w:cs="v5.0.0"/>
                <w:lang w:eastAsia="ja-JP"/>
              </w:rPr>
            </w:pPr>
            <w:r w:rsidRPr="00BD20A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pStyle w:val="TAH"/>
              <w:rPr>
                <w:rFonts w:cs="v5.0.0"/>
                <w:lang w:eastAsia="ja-JP"/>
              </w:rPr>
            </w:pPr>
            <w:r w:rsidRPr="00BD20A2">
              <w:rPr>
                <w:rFonts w:cs="v5.0.0"/>
                <w:lang w:eastAsia="ja-JP"/>
              </w:rPr>
              <w:t>Notes</w:t>
            </w:r>
          </w:p>
        </w:tc>
      </w:tr>
      <w:tr w:rsidR="00133849" w:rsidRPr="00BD20A2" w:rsidTr="0013384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lang w:eastAsia="ja-JP"/>
              </w:rPr>
            </w:pPr>
            <w:r w:rsidRPr="00BD20A2">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-16 dBm</w:t>
            </w:r>
          </w:p>
          <w:p w:rsidR="00133849" w:rsidRPr="00BD20A2" w:rsidRDefault="00133849" w:rsidP="0013384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lang w:eastAsia="zh-CN"/>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jc w:val="left"/>
              <w:rPr>
                <w:rFonts w:cs="v5.0.0"/>
                <w:lang w:eastAsia="ja-JP"/>
              </w:rPr>
            </w:pPr>
            <w:r w:rsidRPr="00BD20A2">
              <w:rPr>
                <w:rFonts w:cs="v5.0.0"/>
                <w:lang w:eastAsia="ja-JP"/>
              </w:rPr>
              <w:t xml:space="preserve">Applicable 10MHz from the assigned channel edge </w:t>
            </w:r>
          </w:p>
        </w:tc>
      </w:tr>
      <w:tr w:rsidR="00133849" w:rsidRPr="00BD20A2" w:rsidTr="0013384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pStyle w:val="TAC"/>
              <w:rPr>
                <w:szCs w:val="21"/>
                <w:lang w:eastAsia="ja-JP"/>
              </w:rPr>
            </w:pPr>
            <w:r w:rsidRPr="00BD20A2">
              <w:rPr>
                <w:szCs w:val="21"/>
                <w:lang w:eastAsia="ja-JP"/>
              </w:rPr>
              <w:t>3100MHz – 3530MHz</w:t>
            </w:r>
          </w:p>
          <w:p w:rsidR="00133849" w:rsidRPr="00BD20A2" w:rsidRDefault="00133849" w:rsidP="00133849">
            <w:pPr>
              <w:pStyle w:val="TAC"/>
              <w:rPr>
                <w:szCs w:val="21"/>
                <w:lang w:eastAsia="ja-JP"/>
              </w:rPr>
            </w:pPr>
            <w:r w:rsidRPr="00BD20A2">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pStyle w:val="TAC"/>
              <w:rPr>
                <w:rFonts w:cs="v5.0.0"/>
              </w:rPr>
            </w:pPr>
            <w:r w:rsidRPr="00BD20A2">
              <w:rPr>
                <w:rFonts w:cs="v5.0.0"/>
              </w:rPr>
              <w:t>-31 dBm</w:t>
            </w:r>
          </w:p>
          <w:p w:rsidR="00133849" w:rsidRPr="00BD20A2" w:rsidRDefault="00133849" w:rsidP="00133849">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pStyle w:val="TAC"/>
              <w:rPr>
                <w:rFonts w:cs="v5.0.0"/>
                <w:szCs w:val="22"/>
                <w:lang w:eastAsia="ja-JP"/>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33849" w:rsidRPr="00BD20A2" w:rsidRDefault="00133849" w:rsidP="00133849">
            <w:pPr>
              <w:rPr>
                <w:rFonts w:cs="v5.0.0"/>
              </w:rPr>
            </w:pPr>
          </w:p>
        </w:tc>
      </w:tr>
    </w:tbl>
    <w:p w:rsidR="00133849" w:rsidRPr="00BD20A2" w:rsidRDefault="00133849" w:rsidP="00133849"/>
    <w:p w:rsidR="00133849" w:rsidRPr="00BD20A2" w:rsidRDefault="00133849" w:rsidP="00133849">
      <w:r w:rsidRPr="00BD20A2">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133849" w:rsidRPr="00BD20A2" w:rsidRDefault="00133849" w:rsidP="00133849">
      <w:pPr>
        <w:pStyle w:val="TH"/>
        <w:rPr>
          <w:lang w:eastAsia="zh-CN"/>
        </w:rPr>
      </w:pPr>
      <w:r w:rsidRPr="00BD20A2">
        <w:t>Table 9.7.6.4.3.2-</w:t>
      </w:r>
      <w:r w:rsidRPr="00BD20A2">
        <w:rPr>
          <w:lang w:eastAsia="zh-CN"/>
        </w:rPr>
        <w:t>8</w:t>
      </w:r>
      <w:r w:rsidRPr="00BD20A2">
        <w:t>: Void</w:t>
      </w:r>
    </w:p>
    <w:p w:rsidR="00133849" w:rsidRPr="00BD20A2" w:rsidRDefault="00133849" w:rsidP="00133849">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133849" w:rsidRPr="00BD20A2" w:rsidRDefault="00133849" w:rsidP="00133849">
      <w:r w:rsidRPr="00BD20A2">
        <w:t>The TRP of any spurious emission shall not exceed:</w:t>
      </w:r>
    </w:p>
    <w:p w:rsidR="00133849" w:rsidRPr="00BD20A2" w:rsidRDefault="00133849" w:rsidP="00133849">
      <w:pPr>
        <w:pStyle w:val="TH"/>
        <w:rPr>
          <w:rFonts w:cs="v5.0.0"/>
        </w:rPr>
      </w:pPr>
      <w:r w:rsidRPr="00BD20A2">
        <w:rPr>
          <w:rFonts w:cs="v5.0.0"/>
        </w:rPr>
        <w:t xml:space="preserve">Table </w:t>
      </w:r>
      <w:r w:rsidRPr="00BD20A2">
        <w:t>9.7.6.4.3.2-</w:t>
      </w:r>
      <w:r w:rsidRPr="00BD20A2">
        <w:rPr>
          <w:lang w:eastAsia="zh-CN"/>
        </w:rPr>
        <w:t>9</w:t>
      </w:r>
      <w:r w:rsidRPr="00BD20A2">
        <w:rPr>
          <w:rFonts w:cs="v5.0.0"/>
        </w:rPr>
        <w:t xml:space="preserve">: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33849" w:rsidRPr="00BD20A2" w:rsidTr="00133849">
        <w:trPr>
          <w:cantSplit/>
          <w:jc w:val="center"/>
        </w:trPr>
        <w:tc>
          <w:tcPr>
            <w:tcW w:w="2376" w:type="dxa"/>
          </w:tcPr>
          <w:p w:rsidR="00133849" w:rsidRPr="00BD20A2" w:rsidRDefault="00133849" w:rsidP="00133849">
            <w:pPr>
              <w:pStyle w:val="TAH"/>
              <w:rPr>
                <w:rFonts w:cs="v5.0.0"/>
              </w:rPr>
            </w:pPr>
            <w:r w:rsidRPr="00BD20A2">
              <w:rPr>
                <w:rFonts w:cs="v5.0.0"/>
              </w:rPr>
              <w:t>Operating Band</w:t>
            </w:r>
          </w:p>
        </w:tc>
        <w:tc>
          <w:tcPr>
            <w:tcW w:w="2376" w:type="dxa"/>
          </w:tcPr>
          <w:p w:rsidR="00133849" w:rsidRPr="00BD20A2" w:rsidRDefault="00133849" w:rsidP="00133849">
            <w:pPr>
              <w:pStyle w:val="TAH"/>
              <w:rPr>
                <w:rFonts w:cs="v5.0.0"/>
              </w:rPr>
            </w:pPr>
            <w:r w:rsidRPr="00BD20A2">
              <w:rPr>
                <w:rFonts w:cs="v5.0.0"/>
              </w:rPr>
              <w:t>Frequency range</w:t>
            </w:r>
          </w:p>
        </w:tc>
        <w:tc>
          <w:tcPr>
            <w:tcW w:w="1276" w:type="dxa"/>
          </w:tcPr>
          <w:p w:rsidR="00133849" w:rsidRPr="00BD20A2" w:rsidRDefault="00133849" w:rsidP="00133849">
            <w:pPr>
              <w:pStyle w:val="TAH"/>
              <w:rPr>
                <w:rFonts w:cs="v5.0.0"/>
              </w:rPr>
            </w:pPr>
            <w:r w:rsidRPr="00BD20A2">
              <w:rPr>
                <w:rFonts w:cs="v5.0.0"/>
              </w:rPr>
              <w:t>Maximum Level</w:t>
            </w:r>
          </w:p>
        </w:tc>
        <w:tc>
          <w:tcPr>
            <w:tcW w:w="1418" w:type="dxa"/>
          </w:tcPr>
          <w:p w:rsidR="00133849" w:rsidRPr="00BD20A2" w:rsidRDefault="00133849" w:rsidP="00133849">
            <w:pPr>
              <w:pStyle w:val="TAH"/>
              <w:rPr>
                <w:rFonts w:cs="v5.0.0"/>
              </w:rPr>
            </w:pPr>
            <w:r w:rsidRPr="00BD20A2">
              <w:rPr>
                <w:rFonts w:cs="v5.0.0"/>
              </w:rPr>
              <w:t>Measurement Bandwidth</w:t>
            </w:r>
          </w:p>
        </w:tc>
        <w:tc>
          <w:tcPr>
            <w:tcW w:w="1956" w:type="dxa"/>
          </w:tcPr>
          <w:p w:rsidR="00133849" w:rsidRPr="00BD20A2" w:rsidRDefault="00133849" w:rsidP="00133849">
            <w:pPr>
              <w:pStyle w:val="TAH"/>
              <w:rPr>
                <w:rFonts w:cs="v5.0.0"/>
              </w:rPr>
            </w:pPr>
            <w:r w:rsidRPr="00BD20A2">
              <w:rPr>
                <w:rFonts w:cs="v5.0.0"/>
              </w:rPr>
              <w:t>Notes</w:t>
            </w: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13</w:t>
            </w:r>
          </w:p>
        </w:tc>
        <w:tc>
          <w:tcPr>
            <w:tcW w:w="2376" w:type="dxa"/>
          </w:tcPr>
          <w:p w:rsidR="00133849" w:rsidRPr="00BD20A2" w:rsidRDefault="00133849" w:rsidP="00133849">
            <w:pPr>
              <w:pStyle w:val="TAC"/>
              <w:rPr>
                <w:rFonts w:cs="v5.0.0"/>
              </w:rPr>
            </w:pPr>
            <w:r w:rsidRPr="00BD20A2">
              <w:rPr>
                <w:rFonts w:cs="v5.0.0"/>
              </w:rPr>
              <w:t>763 - 775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13</w:t>
            </w:r>
          </w:p>
        </w:tc>
        <w:tc>
          <w:tcPr>
            <w:tcW w:w="2376" w:type="dxa"/>
          </w:tcPr>
          <w:p w:rsidR="00133849" w:rsidRPr="00BD20A2" w:rsidRDefault="00133849" w:rsidP="00133849">
            <w:pPr>
              <w:pStyle w:val="TAC"/>
              <w:rPr>
                <w:rFonts w:cs="v5.0.0"/>
              </w:rPr>
            </w:pPr>
            <w:r w:rsidRPr="00BD20A2">
              <w:rPr>
                <w:rFonts w:cs="v5.0.0"/>
              </w:rPr>
              <w:t>793 - 805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14</w:t>
            </w:r>
          </w:p>
        </w:tc>
        <w:tc>
          <w:tcPr>
            <w:tcW w:w="2376" w:type="dxa"/>
          </w:tcPr>
          <w:p w:rsidR="00133849" w:rsidRPr="00BD20A2" w:rsidRDefault="00133849" w:rsidP="00133849">
            <w:pPr>
              <w:pStyle w:val="TAC"/>
              <w:rPr>
                <w:rFonts w:cs="v5.0.0"/>
              </w:rPr>
            </w:pPr>
            <w:r w:rsidRPr="00BD20A2">
              <w:rPr>
                <w:rFonts w:cs="v5.0.0"/>
              </w:rPr>
              <w:t>769 - 775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r w:rsidR="00133849" w:rsidRPr="00BD20A2" w:rsidTr="00133849">
        <w:trPr>
          <w:cantSplit/>
          <w:jc w:val="center"/>
        </w:trPr>
        <w:tc>
          <w:tcPr>
            <w:tcW w:w="2376" w:type="dxa"/>
          </w:tcPr>
          <w:p w:rsidR="00133849" w:rsidRPr="00BD20A2" w:rsidRDefault="00133849" w:rsidP="00133849">
            <w:pPr>
              <w:pStyle w:val="TAC"/>
              <w:rPr>
                <w:rFonts w:cs="v5.0.0"/>
              </w:rPr>
            </w:pPr>
            <w:r w:rsidRPr="00BD20A2">
              <w:rPr>
                <w:rFonts w:cs="v5.0.0"/>
              </w:rPr>
              <w:t>14</w:t>
            </w:r>
          </w:p>
        </w:tc>
        <w:tc>
          <w:tcPr>
            <w:tcW w:w="2376" w:type="dxa"/>
          </w:tcPr>
          <w:p w:rsidR="00133849" w:rsidRPr="00BD20A2" w:rsidRDefault="00133849" w:rsidP="00133849">
            <w:pPr>
              <w:pStyle w:val="TAC"/>
              <w:rPr>
                <w:rFonts w:cs="v5.0.0"/>
              </w:rPr>
            </w:pPr>
            <w:r w:rsidRPr="00BD20A2">
              <w:rPr>
                <w:rFonts w:cs="v5.0.0"/>
              </w:rPr>
              <w:t>799 - 805 MHz</w:t>
            </w:r>
          </w:p>
        </w:tc>
        <w:tc>
          <w:tcPr>
            <w:tcW w:w="1276" w:type="dxa"/>
          </w:tcPr>
          <w:p w:rsidR="00133849" w:rsidRPr="00BD20A2" w:rsidRDefault="00133849" w:rsidP="00133849">
            <w:pPr>
              <w:pStyle w:val="TAC"/>
              <w:rPr>
                <w:rFonts w:cs="v5.0.0"/>
              </w:rPr>
            </w:pPr>
            <w:r w:rsidRPr="00BD20A2">
              <w:rPr>
                <w:rFonts w:cs="v5.0.0"/>
              </w:rPr>
              <w:t>-37 dBm</w:t>
            </w:r>
          </w:p>
        </w:tc>
        <w:tc>
          <w:tcPr>
            <w:tcW w:w="1418" w:type="dxa"/>
          </w:tcPr>
          <w:p w:rsidR="00133849" w:rsidRPr="00BD20A2" w:rsidRDefault="00133849" w:rsidP="00133849">
            <w:pPr>
              <w:pStyle w:val="TAC"/>
              <w:rPr>
                <w:rFonts w:cs="v5.0.0"/>
              </w:rPr>
            </w:pPr>
            <w:r w:rsidRPr="00BD20A2">
              <w:rPr>
                <w:rFonts w:cs="v5.0.0"/>
              </w:rPr>
              <w:t>6.25 kHz</w:t>
            </w:r>
          </w:p>
        </w:tc>
        <w:tc>
          <w:tcPr>
            <w:tcW w:w="1956" w:type="dxa"/>
          </w:tcPr>
          <w:p w:rsidR="00133849" w:rsidRPr="00BD20A2" w:rsidRDefault="00133849" w:rsidP="00133849">
            <w:pPr>
              <w:pStyle w:val="TAC"/>
              <w:rPr>
                <w:rFonts w:cs="v5.0.0"/>
              </w:rPr>
            </w:pPr>
          </w:p>
        </w:tc>
      </w:tr>
    </w:tbl>
    <w:p w:rsidR="00133849" w:rsidRPr="00BD20A2" w:rsidRDefault="00133849" w:rsidP="00133849"/>
    <w:p w:rsidR="00133849" w:rsidRPr="00BD20A2" w:rsidRDefault="00133849" w:rsidP="00133849">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133849" w:rsidRPr="00BD20A2" w:rsidRDefault="00133849" w:rsidP="00133849">
      <w:r w:rsidRPr="00BD20A2">
        <w:t>The TRP of any spurious emission shall not exceed:</w:t>
      </w:r>
    </w:p>
    <w:p w:rsidR="00133849" w:rsidRPr="00BD20A2" w:rsidRDefault="00133849" w:rsidP="00133849">
      <w:pPr>
        <w:pStyle w:val="TH"/>
      </w:pPr>
      <w:r w:rsidRPr="00BD20A2">
        <w:t>Table 9.7.6.4.3.2-</w:t>
      </w:r>
      <w:r w:rsidRPr="00BD20A2">
        <w:rPr>
          <w:lang w:eastAsia="zh-CN"/>
        </w:rPr>
        <w:t>10</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133849" w:rsidRPr="00BD20A2" w:rsidTr="0013384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H"/>
              <w:rPr>
                <w:rFonts w:cs="v5.0.0"/>
              </w:rPr>
            </w:pPr>
            <w:r w:rsidRPr="00BD20A2">
              <w:rPr>
                <w:rFonts w:cs="v5.0.0"/>
              </w:rPr>
              <w:t>Notes</w:t>
            </w:r>
          </w:p>
        </w:tc>
      </w:tr>
      <w:tr w:rsidR="00133849" w:rsidRPr="00BD20A2" w:rsidTr="0013384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33849" w:rsidRPr="00BD20A2" w:rsidRDefault="00133849" w:rsidP="00133849">
            <w:pPr>
              <w:pStyle w:val="TAC"/>
              <w:rPr>
                <w:rFonts w:cs="v5.0.0"/>
              </w:rPr>
            </w:pPr>
            <w:r w:rsidRPr="00BD20A2">
              <w:rPr>
                <w:rFonts w:cs="v5.0.0"/>
              </w:rPr>
              <w:t>Applicable for offsets &gt; 37.5kHz from the channel edge</w:t>
            </w:r>
          </w:p>
        </w:tc>
      </w:tr>
    </w:tbl>
    <w:p w:rsidR="00133849" w:rsidRPr="00BD20A2" w:rsidRDefault="00133849" w:rsidP="00133849"/>
    <w:p w:rsidR="004E7045" w:rsidRDefault="004E7045" w:rsidP="004E7045">
      <w:pPr>
        <w:pStyle w:val="2"/>
        <w:rPr>
          <w:rStyle w:val="aff0"/>
          <w:iCs/>
          <w:color w:val="C00000"/>
          <w:lang w:eastAsia="zh-CN"/>
        </w:rPr>
      </w:pPr>
      <w:r w:rsidRPr="005A6ECD">
        <w:rPr>
          <w:rStyle w:val="aff0"/>
          <w:iCs/>
          <w:color w:val="C00000"/>
          <w:lang w:eastAsia="zh-CN"/>
        </w:rPr>
        <w:t>&lt;</w:t>
      </w:r>
      <w:r w:rsidRPr="005A6ECD">
        <w:rPr>
          <w:rStyle w:val="aff0"/>
          <w:rFonts w:hint="eastAsia"/>
          <w:iCs/>
          <w:color w:val="C00000"/>
          <w:lang w:eastAsia="zh-CN"/>
        </w:rPr>
        <w:t>&lt;End of Change</w:t>
      </w:r>
      <w:r>
        <w:rPr>
          <w:rStyle w:val="aff0"/>
          <w:iCs/>
          <w:color w:val="C00000"/>
          <w:lang w:eastAsia="zh-CN"/>
        </w:rPr>
        <w:t>3</w:t>
      </w:r>
      <w:r w:rsidRPr="005A6ECD">
        <w:rPr>
          <w:rStyle w:val="aff0"/>
          <w:rFonts w:hint="eastAsia"/>
          <w:iCs/>
          <w:color w:val="C00000"/>
          <w:lang w:eastAsia="zh-CN"/>
        </w:rPr>
        <w:t>&gt;</w:t>
      </w:r>
      <w:r w:rsidRPr="005A6ECD">
        <w:rPr>
          <w:rStyle w:val="aff0"/>
          <w:iCs/>
          <w:color w:val="C00000"/>
          <w:lang w:eastAsia="zh-CN"/>
        </w:rPr>
        <w:t>&gt;</w:t>
      </w:r>
    </w:p>
    <w:p w:rsidR="00FA5F08" w:rsidRPr="00FA5F08" w:rsidRDefault="00FA5F08" w:rsidP="00FA5F08">
      <w:pPr>
        <w:rPr>
          <w:lang w:val="en-US" w:eastAsia="zh-CN"/>
        </w:rPr>
      </w:pPr>
    </w:p>
    <w:p w:rsidR="004E7045" w:rsidRPr="00584949" w:rsidRDefault="004E7045" w:rsidP="004E7045">
      <w:pPr>
        <w:pStyle w:val="2"/>
        <w:rPr>
          <w:rStyle w:val="aff0"/>
          <w:color w:val="C00000"/>
          <w:lang w:eastAsia="zh-CN"/>
        </w:rPr>
      </w:pPr>
      <w:bookmarkStart w:id="241" w:name="_Toc21096767"/>
      <w:r w:rsidRPr="00584949">
        <w:rPr>
          <w:rStyle w:val="aff0"/>
          <w:rFonts w:hint="eastAsia"/>
          <w:color w:val="C00000"/>
          <w:lang w:eastAsia="zh-CN"/>
        </w:rPr>
        <w:lastRenderedPageBreak/>
        <w:t>&lt;</w:t>
      </w:r>
      <w:r>
        <w:rPr>
          <w:rStyle w:val="aff0"/>
          <w:color w:val="C00000"/>
          <w:lang w:eastAsia="zh-CN"/>
        </w:rPr>
        <w:t>&lt;Start of Change4</w:t>
      </w:r>
      <w:r w:rsidRPr="00584949">
        <w:rPr>
          <w:rStyle w:val="aff0"/>
          <w:color w:val="C00000"/>
          <w:lang w:eastAsia="zh-CN"/>
        </w:rPr>
        <w:t>&gt;&gt;</w:t>
      </w:r>
    </w:p>
    <w:p w:rsidR="00FD4426" w:rsidRPr="00BD20A2" w:rsidRDefault="00FD4426" w:rsidP="00FD4426">
      <w:pPr>
        <w:pStyle w:val="5"/>
      </w:pPr>
      <w:r w:rsidRPr="00BD20A2">
        <w:t>9.7.6.4.4</w:t>
      </w:r>
      <w:r w:rsidRPr="00BD20A2">
        <w:tab/>
        <w:t>Co-location with other base stations</w:t>
      </w:r>
      <w:bookmarkEnd w:id="241"/>
    </w:p>
    <w:p w:rsidR="00FD4426" w:rsidRPr="00BD20A2" w:rsidRDefault="00FD4426" w:rsidP="00FD4426">
      <w:pPr>
        <w:pStyle w:val="6"/>
      </w:pPr>
      <w:bookmarkStart w:id="242" w:name="_Toc21096768"/>
      <w:r w:rsidRPr="00BD20A2">
        <w:t>9.7.6.4.4.1</w:t>
      </w:r>
      <w:r w:rsidRPr="00BD20A2">
        <w:tab/>
        <w:t>General</w:t>
      </w:r>
      <w:bookmarkEnd w:id="242"/>
    </w:p>
    <w:p w:rsidR="00FD4426" w:rsidRPr="00BD20A2" w:rsidRDefault="00FD4426" w:rsidP="00FD4426">
      <w:pPr>
        <w:rPr>
          <w:rFonts w:cs="v5.0.0"/>
        </w:rPr>
      </w:pPr>
      <w:r w:rsidRPr="00BD20A2">
        <w:rPr>
          <w:rFonts w:cs="v5.0.0"/>
        </w:rPr>
        <w:t>These requirements may be applied for the protection of other BS receivers when GSM900, DCS1800, PCS1900, GSM850, CDMA850, UTRA FDD, UTRA TDD E-UTRA BS and/or NR BS are co-located with a BS.</w:t>
      </w:r>
    </w:p>
    <w:p w:rsidR="00FD4426" w:rsidRPr="00BD20A2" w:rsidRDefault="00FD4426" w:rsidP="00FD4426">
      <w:pPr>
        <w:rPr>
          <w:rFonts w:cs="v5.0.0"/>
        </w:rPr>
      </w:pPr>
      <w:r w:rsidRPr="00BD20A2">
        <w:rPr>
          <w:rFonts w:cs="v5.0.0"/>
        </w:rPr>
        <w:t>The requirements assume with base stations of the same class.</w:t>
      </w:r>
    </w:p>
    <w:p w:rsidR="00FD4426" w:rsidRPr="00BD20A2" w:rsidRDefault="00FD4426" w:rsidP="00FD4426">
      <w:pPr>
        <w:pStyle w:val="NO"/>
      </w:pPr>
      <w:r w:rsidRPr="00BD20A2">
        <w:t>NOTE:</w:t>
      </w:r>
      <w:r w:rsidRPr="00BD20A2">
        <w:tab/>
        <w:t>For co-location with UTRA, the requirements are based on co-location with UTRA FDD or TDD base stations.</w:t>
      </w:r>
    </w:p>
    <w:p w:rsidR="00FD4426" w:rsidRPr="00BD20A2" w:rsidRDefault="00FD4426" w:rsidP="00FD4426">
      <w:pPr>
        <w:rPr>
          <w:rFonts w:cs="v5.0.0"/>
        </w:rPr>
      </w:pPr>
      <w:r w:rsidRPr="00BD20A2">
        <w:rPr>
          <w:rFonts w:cs="v5.0.0"/>
        </w:rPr>
        <w:t xml:space="preserve">The requirement is a co-location requirement. The power levels are specified at the </w:t>
      </w:r>
      <w:r w:rsidRPr="00BD20A2">
        <w:rPr>
          <w:rFonts w:cs="v5.0.0"/>
          <w:i/>
        </w:rPr>
        <w:t xml:space="preserve">co-location reference antenna </w:t>
      </w:r>
      <w:r w:rsidRPr="00BD20A2">
        <w:rPr>
          <w:rFonts w:cs="v5.0.0"/>
        </w:rPr>
        <w:t>output.</w:t>
      </w:r>
    </w:p>
    <w:p w:rsidR="00FD4426" w:rsidRPr="00BD20A2" w:rsidRDefault="00FD4426" w:rsidP="00FD4426">
      <w:pPr>
        <w:pStyle w:val="6"/>
      </w:pPr>
      <w:bookmarkStart w:id="243" w:name="_Toc21096769"/>
      <w:r w:rsidRPr="00BD20A2">
        <w:t>9.7.6.4.4.2</w:t>
      </w:r>
      <w:r w:rsidRPr="00BD20A2">
        <w:tab/>
        <w:t>Minimum Requirement</w:t>
      </w:r>
      <w:bookmarkEnd w:id="243"/>
    </w:p>
    <w:p w:rsidR="00FD4426" w:rsidRPr="00BD20A2" w:rsidRDefault="00FD4426" w:rsidP="00FD4426">
      <w:pPr>
        <w:rPr>
          <w:rFonts w:cs="v3.8.0"/>
        </w:rPr>
      </w:pPr>
      <w:r w:rsidRPr="00BD20A2">
        <w:rPr>
          <w:rFonts w:cs="v5.0.0"/>
        </w:rPr>
        <w:t xml:space="preserve">The power sum of any spurious emission is specified over all supported polarizations of the </w:t>
      </w:r>
      <w:r w:rsidRPr="00BD20A2">
        <w:rPr>
          <w:rFonts w:cs="v5.0.0"/>
          <w:i/>
        </w:rPr>
        <w:t>co-location reference antenna</w:t>
      </w:r>
      <w:r w:rsidRPr="00BD20A2">
        <w:rPr>
          <w:rFonts w:cs="v5.0.0"/>
        </w:rPr>
        <w:t xml:space="preserve"> and shall not exceed</w:t>
      </w:r>
      <w:r w:rsidRPr="00BD20A2">
        <w:t xml:space="preserve"> the limits of table 9.7.6.4.4.2-1 for </w:t>
      </w:r>
      <w:proofErr w:type="gramStart"/>
      <w:r w:rsidRPr="00BD20A2">
        <w:t>a</w:t>
      </w:r>
      <w:proofErr w:type="gramEnd"/>
      <w:r w:rsidRPr="00BD20A2">
        <w:t xml:space="preserve"> AAS BS where requirements for co-location with a BS type listed in the first column apply, depending on the declared Base Station class. For a </w:t>
      </w:r>
      <w:r w:rsidRPr="00BD20A2">
        <w:rPr>
          <w:i/>
        </w:rPr>
        <w:t xml:space="preserve">multi-band </w:t>
      </w:r>
      <w:proofErr w:type="gramStart"/>
      <w:r w:rsidRPr="00BD20A2">
        <w:rPr>
          <w:i/>
        </w:rPr>
        <w:t>RIB</w:t>
      </w:r>
      <w:r w:rsidRPr="00BD20A2">
        <w:t xml:space="preserve"> ,</w:t>
      </w:r>
      <w:proofErr w:type="gramEnd"/>
      <w:r w:rsidRPr="00BD20A2">
        <w:t xml:space="preserve"> the exclusions and conditions in the notes column of table 9.7.6.4.4.2-1 apply for each supported operating band.</w:t>
      </w:r>
      <w:r w:rsidRPr="00BD20A2">
        <w:rPr>
          <w:rFonts w:cs="v3.8.0"/>
        </w:rPr>
        <w:t xml:space="preserve"> </w:t>
      </w:r>
    </w:p>
    <w:p w:rsidR="00FD4426" w:rsidRPr="00BD20A2" w:rsidRDefault="00FD4426" w:rsidP="00FD4426">
      <w:pPr>
        <w:pStyle w:val="TH"/>
      </w:pPr>
      <w:r w:rsidRPr="00BD20A2">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FD4426" w:rsidRPr="00BD20A2" w:rsidTr="004E7045">
        <w:trPr>
          <w:cantSplit/>
          <w:tblHeader/>
          <w:jc w:val="center"/>
        </w:trPr>
        <w:tc>
          <w:tcPr>
            <w:tcW w:w="1229" w:type="dxa"/>
          </w:tcPr>
          <w:p w:rsidR="00FD4426" w:rsidRPr="00BD20A2" w:rsidRDefault="00FD4426" w:rsidP="004E7045">
            <w:pPr>
              <w:pStyle w:val="TAH"/>
              <w:rPr>
                <w:rFonts w:cs="Arial"/>
              </w:rPr>
            </w:pPr>
            <w:r w:rsidRPr="00BD20A2">
              <w:rPr>
                <w:rFonts w:cs="Arial"/>
              </w:rPr>
              <w:t>Type of co-located BS</w:t>
            </w:r>
          </w:p>
        </w:tc>
        <w:tc>
          <w:tcPr>
            <w:tcW w:w="1275" w:type="dxa"/>
          </w:tcPr>
          <w:p w:rsidR="00FD4426" w:rsidRPr="00BD20A2" w:rsidRDefault="00FD4426" w:rsidP="004E7045">
            <w:pPr>
              <w:pStyle w:val="TAH"/>
              <w:rPr>
                <w:rFonts w:cs="Arial"/>
              </w:rPr>
            </w:pPr>
            <w:r w:rsidRPr="00BD20A2">
              <w:rPr>
                <w:rFonts w:cs="Arial"/>
              </w:rPr>
              <w:t>Frequency range for co-location requirement</w:t>
            </w:r>
          </w:p>
        </w:tc>
        <w:tc>
          <w:tcPr>
            <w:tcW w:w="1418" w:type="dxa"/>
          </w:tcPr>
          <w:p w:rsidR="00FD4426" w:rsidRPr="00BD20A2" w:rsidRDefault="00FD4426" w:rsidP="004E7045">
            <w:pPr>
              <w:pStyle w:val="TAH"/>
              <w:rPr>
                <w:rFonts w:cs="Arial"/>
              </w:rPr>
            </w:pPr>
            <w:r w:rsidRPr="00BD20A2">
              <w:rPr>
                <w:rFonts w:cs="Arial"/>
              </w:rPr>
              <w:t>Maximum Level</w:t>
            </w:r>
          </w:p>
          <w:p w:rsidR="00FD4426" w:rsidRPr="00BD20A2" w:rsidRDefault="00FD4426" w:rsidP="004E7045">
            <w:pPr>
              <w:pStyle w:val="TAH"/>
              <w:rPr>
                <w:rFonts w:cs="Arial"/>
              </w:rPr>
            </w:pPr>
            <w:r w:rsidRPr="00BD20A2">
              <w:rPr>
                <w:rFonts w:cs="Arial"/>
              </w:rPr>
              <w:t>(WA-BS)</w:t>
            </w:r>
          </w:p>
        </w:tc>
        <w:tc>
          <w:tcPr>
            <w:tcW w:w="1417" w:type="dxa"/>
          </w:tcPr>
          <w:p w:rsidR="00FD4426" w:rsidRPr="00BD20A2" w:rsidRDefault="00FD4426" w:rsidP="004E7045">
            <w:pPr>
              <w:pStyle w:val="TAH"/>
              <w:rPr>
                <w:rFonts w:cs="Arial"/>
              </w:rPr>
            </w:pPr>
            <w:r w:rsidRPr="00BD20A2">
              <w:rPr>
                <w:rFonts w:cs="Arial"/>
              </w:rPr>
              <w:t>Maximum Level</w:t>
            </w:r>
          </w:p>
          <w:p w:rsidR="00FD4426" w:rsidRPr="00BD20A2" w:rsidRDefault="00FD4426" w:rsidP="004E7045">
            <w:pPr>
              <w:pStyle w:val="TAH"/>
              <w:rPr>
                <w:rFonts w:cs="Arial"/>
              </w:rPr>
            </w:pPr>
            <w:r w:rsidRPr="00BD20A2">
              <w:rPr>
                <w:rFonts w:cs="Arial"/>
              </w:rPr>
              <w:t>(MR-BS)</w:t>
            </w:r>
          </w:p>
        </w:tc>
        <w:tc>
          <w:tcPr>
            <w:tcW w:w="1418" w:type="dxa"/>
          </w:tcPr>
          <w:p w:rsidR="00FD4426" w:rsidRPr="00BD20A2" w:rsidRDefault="00FD4426" w:rsidP="004E7045">
            <w:pPr>
              <w:pStyle w:val="TAH"/>
              <w:rPr>
                <w:rFonts w:cs="Arial"/>
              </w:rPr>
            </w:pPr>
            <w:r w:rsidRPr="00BD20A2">
              <w:rPr>
                <w:rFonts w:cs="Arial"/>
              </w:rPr>
              <w:t>Maximum Level</w:t>
            </w:r>
          </w:p>
          <w:p w:rsidR="00FD4426" w:rsidRPr="00BD20A2" w:rsidRDefault="00FD4426" w:rsidP="004E7045">
            <w:pPr>
              <w:pStyle w:val="TAH"/>
              <w:rPr>
                <w:rFonts w:cs="Arial"/>
              </w:rPr>
            </w:pPr>
            <w:r w:rsidRPr="00BD20A2">
              <w:rPr>
                <w:rFonts w:cs="Arial"/>
              </w:rPr>
              <w:t>(LA-BS)</w:t>
            </w:r>
          </w:p>
        </w:tc>
        <w:tc>
          <w:tcPr>
            <w:tcW w:w="709" w:type="dxa"/>
          </w:tcPr>
          <w:p w:rsidR="00FD4426" w:rsidRPr="00BD20A2" w:rsidRDefault="00FD4426" w:rsidP="004E7045">
            <w:pPr>
              <w:pStyle w:val="TAH"/>
              <w:rPr>
                <w:rFonts w:cs="Arial"/>
              </w:rPr>
            </w:pPr>
            <w:r w:rsidRPr="00BD20A2">
              <w:rPr>
                <w:rFonts w:cs="Arial"/>
              </w:rPr>
              <w:t>Measurement Bandwidth</w:t>
            </w:r>
          </w:p>
        </w:tc>
        <w:tc>
          <w:tcPr>
            <w:tcW w:w="2191" w:type="dxa"/>
          </w:tcPr>
          <w:p w:rsidR="00FD4426" w:rsidRPr="00BD20A2" w:rsidRDefault="00FD4426" w:rsidP="004E7045">
            <w:pPr>
              <w:pStyle w:val="TAH"/>
              <w:rPr>
                <w:rFonts w:cs="Arial"/>
              </w:rPr>
            </w:pPr>
            <w:r w:rsidRPr="00BD20A2">
              <w:rPr>
                <w:rFonts w:cs="Arial"/>
              </w:rPr>
              <w:t>Notes</w:t>
            </w:r>
          </w:p>
        </w:tc>
      </w:tr>
      <w:tr w:rsidR="00FD4426" w:rsidRPr="00BD20A2" w:rsidTr="004E7045">
        <w:trPr>
          <w:cantSplit/>
          <w:tblHeader/>
          <w:jc w:val="center"/>
        </w:trPr>
        <w:tc>
          <w:tcPr>
            <w:tcW w:w="1229" w:type="dxa"/>
          </w:tcPr>
          <w:p w:rsidR="00FD4426" w:rsidRPr="00BD20A2" w:rsidRDefault="00FD4426" w:rsidP="004E7045">
            <w:pPr>
              <w:pStyle w:val="TAL"/>
              <w:jc w:val="center"/>
              <w:rPr>
                <w:rFonts w:cs="Arial"/>
              </w:rPr>
            </w:pPr>
            <w:r w:rsidRPr="00BD20A2">
              <w:rPr>
                <w:rFonts w:cs="Arial"/>
              </w:rPr>
              <w:t>GSM900</w:t>
            </w:r>
          </w:p>
        </w:tc>
        <w:tc>
          <w:tcPr>
            <w:tcW w:w="1275" w:type="dxa"/>
          </w:tcPr>
          <w:p w:rsidR="00FD4426" w:rsidRPr="00BD20A2" w:rsidRDefault="00FD4426" w:rsidP="004E7045">
            <w:pPr>
              <w:pStyle w:val="TAL"/>
              <w:jc w:val="center"/>
              <w:rPr>
                <w:rFonts w:cs="Arial"/>
              </w:rPr>
            </w:pPr>
            <w:r w:rsidRPr="00BD20A2">
              <w:rPr>
                <w:rFonts w:cs="Arial"/>
              </w:rPr>
              <w:t>876-915 MHz</w:t>
            </w:r>
          </w:p>
        </w:tc>
        <w:tc>
          <w:tcPr>
            <w:tcW w:w="1418" w:type="dxa"/>
          </w:tcPr>
          <w:p w:rsidR="00FD4426" w:rsidRPr="00BD20A2" w:rsidRDefault="00FD4426" w:rsidP="004E7045">
            <w:pPr>
              <w:pStyle w:val="TAL"/>
              <w:jc w:val="center"/>
              <w:rPr>
                <w:rFonts w:cs="Arial"/>
              </w:rPr>
            </w:pPr>
            <w:r w:rsidRPr="00BD20A2">
              <w:rPr>
                <w:rFonts w:cs="Arial"/>
              </w:rPr>
              <w:t>-119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DCS1800</w:t>
            </w:r>
          </w:p>
        </w:tc>
        <w:tc>
          <w:tcPr>
            <w:tcW w:w="1275" w:type="dxa"/>
          </w:tcPr>
          <w:p w:rsidR="00FD4426" w:rsidRPr="00BD20A2" w:rsidRDefault="00FD4426" w:rsidP="004E7045">
            <w:pPr>
              <w:pStyle w:val="TAL"/>
              <w:jc w:val="center"/>
              <w:rPr>
                <w:rFonts w:cs="Arial"/>
              </w:rPr>
            </w:pPr>
            <w:r w:rsidRPr="00BD20A2">
              <w:rPr>
                <w:rFonts w:cs="Arial"/>
              </w:rPr>
              <w:t>1710 - 1785 MHz</w:t>
            </w:r>
          </w:p>
        </w:tc>
        <w:tc>
          <w:tcPr>
            <w:tcW w:w="1418" w:type="dxa"/>
          </w:tcPr>
          <w:p w:rsidR="00FD4426" w:rsidRPr="00BD20A2" w:rsidRDefault="00FD4426" w:rsidP="004E7045">
            <w:pPr>
              <w:pStyle w:val="TAL"/>
              <w:jc w:val="center"/>
              <w:rPr>
                <w:rFonts w:cs="Arial"/>
              </w:rPr>
            </w:pPr>
            <w:r w:rsidRPr="00BD20A2">
              <w:rPr>
                <w:rFonts w:cs="Arial"/>
              </w:rPr>
              <w:t>-119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PCS1900</w:t>
            </w:r>
          </w:p>
        </w:tc>
        <w:tc>
          <w:tcPr>
            <w:tcW w:w="1275" w:type="dxa"/>
          </w:tcPr>
          <w:p w:rsidR="00FD4426" w:rsidRPr="00BD20A2" w:rsidRDefault="00FD4426" w:rsidP="004E7045">
            <w:pPr>
              <w:pStyle w:val="TAL"/>
              <w:jc w:val="center"/>
              <w:rPr>
                <w:rFonts w:cs="Arial"/>
              </w:rPr>
            </w:pPr>
            <w:r w:rsidRPr="00BD20A2">
              <w:rPr>
                <w:rFonts w:cs="Arial"/>
              </w:rPr>
              <w:t>1850 - 1910 MHz</w:t>
            </w:r>
          </w:p>
        </w:tc>
        <w:tc>
          <w:tcPr>
            <w:tcW w:w="1418" w:type="dxa"/>
          </w:tcPr>
          <w:p w:rsidR="00FD4426" w:rsidRPr="00BD20A2" w:rsidRDefault="00FD4426" w:rsidP="004E7045">
            <w:pPr>
              <w:pStyle w:val="TAL"/>
              <w:jc w:val="center"/>
              <w:rPr>
                <w:rFonts w:cs="Arial"/>
              </w:rPr>
            </w:pPr>
            <w:r w:rsidRPr="00BD20A2">
              <w:rPr>
                <w:rFonts w:cs="Arial"/>
              </w:rPr>
              <w:t>-119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GSM850 or CDMA850</w:t>
            </w:r>
          </w:p>
        </w:tc>
        <w:tc>
          <w:tcPr>
            <w:tcW w:w="1275" w:type="dxa"/>
          </w:tcPr>
          <w:p w:rsidR="00FD4426" w:rsidRPr="00BD20A2" w:rsidRDefault="00FD4426" w:rsidP="004E7045">
            <w:pPr>
              <w:pStyle w:val="TAL"/>
              <w:jc w:val="center"/>
              <w:rPr>
                <w:rFonts w:cs="Arial"/>
              </w:rPr>
            </w:pPr>
            <w:r w:rsidRPr="00BD20A2">
              <w:rPr>
                <w:rFonts w:cs="Arial"/>
              </w:rPr>
              <w:t>824 - 849 MHz</w:t>
            </w:r>
          </w:p>
        </w:tc>
        <w:tc>
          <w:tcPr>
            <w:tcW w:w="1418" w:type="dxa"/>
          </w:tcPr>
          <w:p w:rsidR="00FD4426" w:rsidRPr="00BD20A2" w:rsidRDefault="00FD4426" w:rsidP="004E7045">
            <w:pPr>
              <w:pStyle w:val="TAL"/>
              <w:jc w:val="center"/>
              <w:rPr>
                <w:rFonts w:cs="Arial"/>
              </w:rPr>
            </w:pPr>
            <w:r w:rsidRPr="00BD20A2">
              <w:rPr>
                <w:rFonts w:cs="Arial"/>
              </w:rPr>
              <w:t>-119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I or E-UTRA Band 1</w:t>
            </w:r>
            <w:r w:rsidRPr="00BD20A2">
              <w:rPr>
                <w:rFonts w:cs="Arial"/>
                <w:lang w:val="sv-SE"/>
              </w:rPr>
              <w:t xml:space="preserve"> or NR band n1</w:t>
            </w:r>
          </w:p>
        </w:tc>
        <w:tc>
          <w:tcPr>
            <w:tcW w:w="1275" w:type="dxa"/>
          </w:tcPr>
          <w:p w:rsidR="00FD4426" w:rsidRPr="00BD20A2" w:rsidRDefault="00FD4426" w:rsidP="004E7045">
            <w:pPr>
              <w:pStyle w:val="TAL"/>
              <w:jc w:val="center"/>
              <w:rPr>
                <w:rFonts w:cs="Arial"/>
                <w:lang w:eastAsia="zh-CN"/>
              </w:rPr>
            </w:pPr>
            <w:r w:rsidRPr="00BD20A2">
              <w:rPr>
                <w:rFonts w:cs="Arial"/>
              </w:rPr>
              <w:t>1920 - 1980 MHz</w:t>
            </w:r>
          </w:p>
          <w:p w:rsidR="00FD4426" w:rsidRPr="00BD20A2" w:rsidRDefault="00FD4426" w:rsidP="004E7045">
            <w:pPr>
              <w:pStyle w:val="TAL"/>
              <w:jc w:val="center"/>
              <w:rPr>
                <w:rFonts w:cs="Arial"/>
                <w:lang w:eastAsia="zh-CN"/>
              </w:rPr>
            </w:pP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II or E-UTRA Band 2</w:t>
            </w:r>
            <w:r w:rsidRPr="00BD20A2">
              <w:rPr>
                <w:rFonts w:cs="Arial"/>
                <w:lang w:val="sv-SE"/>
              </w:rPr>
              <w:t xml:space="preserve"> or NR band n2</w:t>
            </w:r>
          </w:p>
        </w:tc>
        <w:tc>
          <w:tcPr>
            <w:tcW w:w="1275" w:type="dxa"/>
          </w:tcPr>
          <w:p w:rsidR="00FD4426" w:rsidRPr="00BD20A2" w:rsidRDefault="00FD4426" w:rsidP="004E7045">
            <w:pPr>
              <w:pStyle w:val="TAL"/>
              <w:jc w:val="center"/>
              <w:rPr>
                <w:rFonts w:cs="Arial"/>
                <w:lang w:eastAsia="zh-CN"/>
              </w:rPr>
            </w:pPr>
            <w:r w:rsidRPr="00BD20A2">
              <w:rPr>
                <w:rFonts w:cs="Arial"/>
              </w:rPr>
              <w:t>1850 - 1910 MHz</w:t>
            </w:r>
          </w:p>
          <w:p w:rsidR="00FD4426" w:rsidRPr="00BD20A2" w:rsidRDefault="00FD4426" w:rsidP="004E7045">
            <w:pPr>
              <w:pStyle w:val="TAL"/>
              <w:jc w:val="center"/>
              <w:rPr>
                <w:rFonts w:cs="Arial"/>
                <w:lang w:eastAsia="zh-CN"/>
              </w:rPr>
            </w:pP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III or E-UTRA Band 3</w:t>
            </w:r>
            <w:r w:rsidRPr="00BD20A2">
              <w:rPr>
                <w:rFonts w:cs="Arial"/>
                <w:lang w:val="sv-SE"/>
              </w:rPr>
              <w:t xml:space="preserve"> or NR band n3</w:t>
            </w:r>
          </w:p>
        </w:tc>
        <w:tc>
          <w:tcPr>
            <w:tcW w:w="1275" w:type="dxa"/>
          </w:tcPr>
          <w:p w:rsidR="00FD4426" w:rsidRPr="00BD20A2" w:rsidRDefault="00FD4426" w:rsidP="004E7045">
            <w:pPr>
              <w:pStyle w:val="TAL"/>
              <w:jc w:val="center"/>
              <w:rPr>
                <w:rFonts w:cs="Arial"/>
              </w:rPr>
            </w:pPr>
            <w:r w:rsidRPr="00BD20A2">
              <w:rPr>
                <w:rFonts w:cs="Arial"/>
              </w:rPr>
              <w:t>1710 - 1785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IV or E-UTRA Band 4</w:t>
            </w:r>
          </w:p>
        </w:tc>
        <w:tc>
          <w:tcPr>
            <w:tcW w:w="1275" w:type="dxa"/>
          </w:tcPr>
          <w:p w:rsidR="00FD4426" w:rsidRPr="00BD20A2" w:rsidRDefault="00FD4426" w:rsidP="004E7045">
            <w:pPr>
              <w:pStyle w:val="TAL"/>
              <w:jc w:val="center"/>
              <w:rPr>
                <w:rFonts w:cs="Arial"/>
              </w:rPr>
            </w:pPr>
            <w:r w:rsidRPr="00BD20A2">
              <w:rPr>
                <w:rFonts w:cs="Arial"/>
              </w:rPr>
              <w:t>1710 - 1755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V or E-UTRA Band 5</w:t>
            </w:r>
            <w:r w:rsidRPr="00BD20A2">
              <w:rPr>
                <w:rFonts w:cs="Arial"/>
                <w:lang w:val="sv-SE"/>
              </w:rPr>
              <w:t xml:space="preserve"> or NR band n5</w:t>
            </w:r>
          </w:p>
        </w:tc>
        <w:tc>
          <w:tcPr>
            <w:tcW w:w="1275" w:type="dxa"/>
          </w:tcPr>
          <w:p w:rsidR="00FD4426" w:rsidRPr="00BD20A2" w:rsidRDefault="00FD4426" w:rsidP="004E7045">
            <w:pPr>
              <w:pStyle w:val="TAL"/>
              <w:jc w:val="center"/>
              <w:rPr>
                <w:rFonts w:cs="Arial"/>
              </w:rPr>
            </w:pPr>
            <w:r w:rsidRPr="00BD20A2">
              <w:rPr>
                <w:rFonts w:cs="Arial"/>
              </w:rPr>
              <w:t>824 - 849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VI, XIX or E-UTRA Band 6, 19</w:t>
            </w:r>
          </w:p>
        </w:tc>
        <w:tc>
          <w:tcPr>
            <w:tcW w:w="1275" w:type="dxa"/>
          </w:tcPr>
          <w:p w:rsidR="00FD4426" w:rsidRPr="00BD20A2" w:rsidRDefault="00FD4426" w:rsidP="004E7045">
            <w:pPr>
              <w:pStyle w:val="TAL"/>
              <w:jc w:val="center"/>
              <w:rPr>
                <w:rFonts w:cs="Arial"/>
              </w:rPr>
            </w:pPr>
            <w:r w:rsidRPr="00BD20A2">
              <w:rPr>
                <w:rFonts w:cs="Arial"/>
              </w:rPr>
              <w:t>830 - 845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VII or E-UTRA Band 7</w:t>
            </w:r>
            <w:r w:rsidRPr="00BD20A2">
              <w:rPr>
                <w:rFonts w:cs="Arial"/>
                <w:lang w:val="sv-SE"/>
              </w:rPr>
              <w:t xml:space="preserve"> or NR band n7</w:t>
            </w:r>
          </w:p>
        </w:tc>
        <w:tc>
          <w:tcPr>
            <w:tcW w:w="1275" w:type="dxa"/>
          </w:tcPr>
          <w:p w:rsidR="00FD4426" w:rsidRPr="00BD20A2" w:rsidRDefault="00FD4426" w:rsidP="004E7045">
            <w:pPr>
              <w:pStyle w:val="TAL"/>
              <w:jc w:val="center"/>
              <w:rPr>
                <w:rFonts w:cs="Arial"/>
              </w:rPr>
            </w:pPr>
            <w:r w:rsidRPr="00BD20A2">
              <w:rPr>
                <w:rFonts w:cs="Arial"/>
              </w:rPr>
              <w:t>2500 - 2570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FDD Band VIII or E-UTRA Band 8</w:t>
            </w:r>
            <w:r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IX or E-UTRA Band 9</w:t>
            </w:r>
          </w:p>
        </w:tc>
        <w:tc>
          <w:tcPr>
            <w:tcW w:w="1275" w:type="dxa"/>
          </w:tcPr>
          <w:p w:rsidR="00FD4426" w:rsidRPr="00BD20A2" w:rsidRDefault="00FD4426" w:rsidP="004E7045">
            <w:pPr>
              <w:pStyle w:val="TAL"/>
              <w:jc w:val="center"/>
              <w:rPr>
                <w:rFonts w:cs="Arial"/>
              </w:rPr>
            </w:pPr>
            <w:r w:rsidRPr="00BD20A2">
              <w:rPr>
                <w:rFonts w:cs="Arial"/>
              </w:rPr>
              <w:t>1749.9 - 1784.9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X or E-UTRA Band 10</w:t>
            </w:r>
          </w:p>
        </w:tc>
        <w:tc>
          <w:tcPr>
            <w:tcW w:w="1275" w:type="dxa"/>
          </w:tcPr>
          <w:p w:rsidR="00FD4426" w:rsidRPr="00BD20A2" w:rsidRDefault="00FD4426" w:rsidP="004E7045">
            <w:pPr>
              <w:pStyle w:val="TAL"/>
              <w:jc w:val="center"/>
              <w:rPr>
                <w:rFonts w:cs="Arial"/>
              </w:rPr>
            </w:pPr>
            <w:r w:rsidRPr="00BD20A2">
              <w:rPr>
                <w:rFonts w:cs="Arial"/>
              </w:rPr>
              <w:t>1710 - 1770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XI or E-UTRA Band 11</w:t>
            </w:r>
          </w:p>
        </w:tc>
        <w:tc>
          <w:tcPr>
            <w:tcW w:w="1275" w:type="dxa"/>
          </w:tcPr>
          <w:p w:rsidR="00FD4426" w:rsidRPr="00BD20A2" w:rsidRDefault="00FD4426" w:rsidP="004E7045">
            <w:pPr>
              <w:pStyle w:val="TAL"/>
              <w:jc w:val="center"/>
              <w:rPr>
                <w:rFonts w:cs="Arial"/>
              </w:rPr>
            </w:pPr>
            <w:r w:rsidRPr="00BD20A2">
              <w:rPr>
                <w:rFonts w:cs="Arial"/>
              </w:rPr>
              <w:t>1427.9 - 1447.9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lastRenderedPageBreak/>
              <w:t>UTRA FDD Band XII or</w:t>
            </w:r>
          </w:p>
          <w:p w:rsidR="00FD4426" w:rsidRPr="00BD20A2" w:rsidRDefault="00FD4426" w:rsidP="004E7045">
            <w:pPr>
              <w:pStyle w:val="TAL"/>
              <w:jc w:val="center"/>
              <w:rPr>
                <w:rFonts w:cs="Arial"/>
              </w:rPr>
            </w:pPr>
            <w:r w:rsidRPr="00BD20A2">
              <w:rPr>
                <w:rFonts w:cs="Arial"/>
              </w:rPr>
              <w:t>E-UTRA Band 12</w:t>
            </w:r>
            <w:r w:rsidRPr="00BD20A2">
              <w:rPr>
                <w:rFonts w:cs="Arial"/>
                <w:lang w:val="sv-SE"/>
              </w:rPr>
              <w:t xml:space="preserve"> or NR band n12</w:t>
            </w:r>
          </w:p>
        </w:tc>
        <w:tc>
          <w:tcPr>
            <w:tcW w:w="1275" w:type="dxa"/>
          </w:tcPr>
          <w:p w:rsidR="00FD4426" w:rsidRPr="00BD20A2" w:rsidRDefault="00FD4426" w:rsidP="004E7045">
            <w:pPr>
              <w:pStyle w:val="TAL"/>
              <w:jc w:val="center"/>
              <w:rPr>
                <w:rFonts w:cs="Arial"/>
              </w:rPr>
            </w:pPr>
            <w:r w:rsidRPr="00BD20A2">
              <w:rPr>
                <w:rFonts w:cs="Arial"/>
              </w:rPr>
              <w:t>699 - 716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XIII or</w:t>
            </w:r>
          </w:p>
          <w:p w:rsidR="00FD4426" w:rsidRPr="00BD20A2" w:rsidRDefault="00FD4426" w:rsidP="004E7045">
            <w:pPr>
              <w:pStyle w:val="TAL"/>
              <w:jc w:val="center"/>
              <w:rPr>
                <w:rFonts w:cs="Arial"/>
              </w:rPr>
            </w:pPr>
            <w:r w:rsidRPr="00BD20A2">
              <w:rPr>
                <w:rFonts w:cs="Arial"/>
              </w:rPr>
              <w:t>E-UTRA Band 13</w:t>
            </w:r>
          </w:p>
        </w:tc>
        <w:tc>
          <w:tcPr>
            <w:tcW w:w="1275" w:type="dxa"/>
          </w:tcPr>
          <w:p w:rsidR="00FD4426" w:rsidRPr="00BD20A2" w:rsidRDefault="00FD4426" w:rsidP="004E7045">
            <w:pPr>
              <w:pStyle w:val="TAL"/>
              <w:jc w:val="center"/>
              <w:rPr>
                <w:rFonts w:cs="Arial"/>
              </w:rPr>
            </w:pPr>
            <w:r w:rsidRPr="00BD20A2">
              <w:rPr>
                <w:rFonts w:cs="Arial"/>
              </w:rPr>
              <w:t>777 - 787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Pr>
          <w:p w:rsidR="00FD4426" w:rsidRPr="00BD20A2" w:rsidRDefault="00FD4426" w:rsidP="004E7045">
            <w:pPr>
              <w:pStyle w:val="TAL"/>
              <w:jc w:val="center"/>
              <w:rPr>
                <w:rFonts w:cs="Arial"/>
              </w:rPr>
            </w:pPr>
            <w:r w:rsidRPr="00BD20A2">
              <w:rPr>
                <w:rFonts w:cs="Arial"/>
              </w:rPr>
              <w:t>UTRA FDD Band XIV or</w:t>
            </w:r>
          </w:p>
          <w:p w:rsidR="00FD4426" w:rsidRPr="00BD20A2" w:rsidRDefault="00FD4426" w:rsidP="004E7045">
            <w:pPr>
              <w:pStyle w:val="TAL"/>
              <w:jc w:val="center"/>
              <w:rPr>
                <w:rFonts w:cs="Arial"/>
              </w:rPr>
            </w:pPr>
            <w:r w:rsidRPr="00BD20A2">
              <w:rPr>
                <w:rFonts w:cs="Arial"/>
              </w:rPr>
              <w:t>E-UTRA Band 14</w:t>
            </w:r>
            <w:r w:rsidRPr="00BD20A2">
              <w:rPr>
                <w:rFonts w:cs="Arial"/>
                <w:szCs w:val="18"/>
                <w:lang w:val="sv-SE"/>
              </w:rPr>
              <w:t xml:space="preserve"> or NR band n14</w:t>
            </w:r>
          </w:p>
        </w:tc>
        <w:tc>
          <w:tcPr>
            <w:tcW w:w="1275" w:type="dxa"/>
          </w:tcPr>
          <w:p w:rsidR="00FD4426" w:rsidRPr="00BD20A2" w:rsidRDefault="00FD4426" w:rsidP="004E7045">
            <w:pPr>
              <w:pStyle w:val="TAL"/>
              <w:jc w:val="center"/>
              <w:rPr>
                <w:rFonts w:cs="Arial"/>
              </w:rPr>
            </w:pPr>
            <w:r w:rsidRPr="00BD20A2">
              <w:rPr>
                <w:rFonts w:cs="Arial"/>
              </w:rPr>
              <w:t>788 - 798 MHz</w:t>
            </w:r>
          </w:p>
        </w:tc>
        <w:tc>
          <w:tcPr>
            <w:tcW w:w="1418" w:type="dxa"/>
          </w:tcPr>
          <w:p w:rsidR="00FD4426" w:rsidRPr="00BD20A2" w:rsidRDefault="00FD4426" w:rsidP="004E7045">
            <w:pPr>
              <w:pStyle w:val="TAL"/>
              <w:jc w:val="center"/>
              <w:rPr>
                <w:rFonts w:cs="Arial"/>
              </w:rPr>
            </w:pPr>
            <w:r w:rsidRPr="00BD20A2">
              <w:rPr>
                <w:rFonts w:cs="Arial"/>
              </w:rPr>
              <w:t>-117 dBm</w:t>
            </w:r>
          </w:p>
        </w:tc>
        <w:tc>
          <w:tcPr>
            <w:tcW w:w="1417" w:type="dxa"/>
          </w:tcPr>
          <w:p w:rsidR="00FD4426" w:rsidRPr="00BD20A2" w:rsidRDefault="00FD4426" w:rsidP="004E7045">
            <w:pPr>
              <w:pStyle w:val="TAL"/>
              <w:jc w:val="center"/>
              <w:rPr>
                <w:rFonts w:cs="Arial"/>
              </w:rPr>
            </w:pPr>
            <w:r w:rsidRPr="00BD20A2">
              <w:rPr>
                <w:rFonts w:cs="Arial"/>
              </w:rPr>
              <w:t>-112 dBm</w:t>
            </w:r>
          </w:p>
        </w:tc>
        <w:tc>
          <w:tcPr>
            <w:tcW w:w="1418" w:type="dxa"/>
          </w:tcPr>
          <w:p w:rsidR="00FD4426" w:rsidRPr="00BD20A2" w:rsidRDefault="00FD4426" w:rsidP="004E7045">
            <w:pPr>
              <w:pStyle w:val="TAL"/>
              <w:jc w:val="center"/>
              <w:rPr>
                <w:rFonts w:cs="Arial"/>
              </w:rPr>
            </w:pPr>
            <w:r w:rsidRPr="00BD20A2">
              <w:rPr>
                <w:rFonts w:cs="Arial"/>
              </w:rPr>
              <w:t>-109 dBm</w:t>
            </w:r>
          </w:p>
        </w:tc>
        <w:tc>
          <w:tcPr>
            <w:tcW w:w="709" w:type="dxa"/>
          </w:tcPr>
          <w:p w:rsidR="00FD4426" w:rsidRPr="00BD20A2" w:rsidRDefault="00FD4426" w:rsidP="004E7045">
            <w:pPr>
              <w:pStyle w:val="TAL"/>
              <w:jc w:val="center"/>
              <w:rPr>
                <w:rFonts w:cs="Arial"/>
              </w:rPr>
            </w:pPr>
            <w:r w:rsidRPr="00BD20A2">
              <w:rPr>
                <w:rFonts w:cs="Arial"/>
              </w:rPr>
              <w:t>100 kHz</w:t>
            </w:r>
          </w:p>
        </w:tc>
        <w:tc>
          <w:tcPr>
            <w:tcW w:w="2191" w:type="dxa"/>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18</w:t>
            </w:r>
            <w:r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FDD Band XX or</w:t>
            </w:r>
          </w:p>
          <w:p w:rsidR="00FD4426" w:rsidRPr="00BD20A2" w:rsidRDefault="00FD4426" w:rsidP="004E7045">
            <w:pPr>
              <w:pStyle w:val="TAL"/>
              <w:jc w:val="center"/>
              <w:rPr>
                <w:rFonts w:cs="Arial"/>
              </w:rPr>
            </w:pPr>
            <w:r w:rsidRPr="00BD20A2">
              <w:rPr>
                <w:rFonts w:cs="Arial"/>
              </w:rPr>
              <w:t>E-UTRA Band 20</w:t>
            </w:r>
            <w:r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This is not applicable to BS operating in Band 42</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FD4426" w:rsidRPr="00BD20A2" w:rsidRDefault="00FD4426" w:rsidP="004E704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FDD Band XX</w:t>
            </w:r>
            <w:r w:rsidRPr="00BD20A2">
              <w:rPr>
                <w:rFonts w:cs="Arial"/>
                <w:lang w:eastAsia="zh-CN"/>
              </w:rPr>
              <w:t>VI</w:t>
            </w:r>
            <w:r w:rsidRPr="00BD20A2">
              <w:rPr>
                <w:rFonts w:cs="Arial"/>
              </w:rPr>
              <w:t xml:space="preserve"> or E-UTRA Band 2</w:t>
            </w:r>
            <w:r w:rsidRPr="00BD20A2">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rPr>
              <w:t>814 - 849 MHz</w:t>
            </w:r>
          </w:p>
          <w:p w:rsidR="00FD4426" w:rsidRPr="00BD20A2" w:rsidRDefault="00FD4426" w:rsidP="004E704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This is not applicable to BS operating in Band 44</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30</w:t>
            </w:r>
            <w:r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This is not applicable to BS operating in Band 40</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rPr>
              <w:t>1900 - 1920 MHz</w:t>
            </w:r>
          </w:p>
          <w:p w:rsidR="00FD4426" w:rsidRPr="00BD20A2" w:rsidRDefault="00FD4426" w:rsidP="004E704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rPr>
              <w:t>This is not applicable to BS operating in Band 33</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This is not applicable to BS operating in Band 34</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rPr>
              <w:t>1850 – 1910 MHz</w:t>
            </w:r>
          </w:p>
          <w:p w:rsidR="00FD4426" w:rsidRPr="00BD20A2" w:rsidRDefault="00FD4426" w:rsidP="004E704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This is not applicable to BS operating in Band 2 and 36</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TDD Band d) or E-UTRA Band 38</w:t>
            </w:r>
            <w:r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This is not applicable to BS operating in Band 38.</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UTRA TDD Band f) or E-UTRA Band 3</w:t>
            </w:r>
            <w:r w:rsidRPr="00BD20A2">
              <w:rPr>
                <w:rFonts w:cs="Arial"/>
                <w:lang w:eastAsia="zh-CN"/>
              </w:rPr>
              <w:t>9</w:t>
            </w:r>
            <w:r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UTRA TDD Band e) or E-UTRA Band </w:t>
            </w:r>
            <w:r w:rsidRPr="00BD20A2">
              <w:rPr>
                <w:rFonts w:cs="Arial"/>
                <w:lang w:eastAsia="zh-CN"/>
              </w:rPr>
              <w:t>40</w:t>
            </w:r>
            <w:r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E-UTRA Band </w:t>
            </w:r>
            <w:r w:rsidRPr="00BD20A2">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This is not applicable to BS operating in Band </w:t>
            </w:r>
            <w:r w:rsidRPr="00BD20A2">
              <w:rPr>
                <w:rFonts w:cs="Arial"/>
                <w:lang w:eastAsia="zh-CN"/>
              </w:rPr>
              <w:t>41</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This is not applicable to BS operating in Band </w:t>
            </w:r>
            <w:r w:rsidRPr="00BD20A2">
              <w:rPr>
                <w:rFonts w:cs="Arial"/>
                <w:lang w:eastAsia="zh-CN"/>
              </w:rPr>
              <w:t>22, 42, 43, 48, 52</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 xml:space="preserve">This is not applicable to BS operating in Band 42, </w:t>
            </w:r>
            <w:r w:rsidRPr="00BD20A2">
              <w:rPr>
                <w:rFonts w:cs="Arial"/>
                <w:lang w:eastAsia="zh-CN"/>
              </w:rPr>
              <w:t>43, 48</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This is not applicable to BS operating in Band 28 or 44</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lastRenderedPageBreak/>
              <w:t xml:space="preserve">E-UTRA Band </w:t>
            </w:r>
            <w:r w:rsidRPr="00BD20A2">
              <w:rPr>
                <w:lang w:eastAsia="zh-CN"/>
              </w:rPr>
              <w:t>48</w:t>
            </w:r>
            <w:r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 xml:space="preserve">This is not applicable to BS operating in Band </w:t>
            </w:r>
            <w:r w:rsidRPr="00BD20A2">
              <w:rPr>
                <w:lang w:eastAsia="zh-CN"/>
              </w:rPr>
              <w:t>42, 43, 48.</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 xml:space="preserve">This is not applicable to BS operating in Band </w:t>
            </w:r>
            <w:r w:rsidRPr="00BD20A2">
              <w:rPr>
                <w:lang w:eastAsia="zh-CN"/>
              </w:rPr>
              <w:t>42, 43, 48.</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 xml:space="preserve">This is not applicable to BS operating in Band </w:t>
            </w:r>
            <w:r w:rsidRPr="00BD20A2">
              <w:rPr>
                <w:lang w:eastAsia="zh-CN"/>
              </w:rPr>
              <w:t>11, 21, 32, 51, 74, 75, 76.</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ja-JP"/>
              </w:rPr>
              <w:t>This is not applicable to BS operating in Band</w:t>
            </w:r>
            <w:r w:rsidRPr="00BD20A2">
              <w:rPr>
                <w:rFonts w:eastAsia="宋体"/>
                <w:lang w:eastAsia="zh-CN"/>
              </w:rPr>
              <w:t xml:space="preserve"> 50, 75, 76.</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 xml:space="preserve">E-UTRA Band </w:t>
            </w:r>
            <w:r w:rsidRPr="00BD20A2">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zh-CN"/>
              </w:rPr>
            </w:pPr>
            <w:r w:rsidRPr="00BD20A2">
              <w:rPr>
                <w:lang w:eastAsia="zh-CN"/>
              </w:rPr>
              <w:t>3300</w:t>
            </w:r>
            <w:r w:rsidRPr="00BD20A2">
              <w:rPr>
                <w:lang w:eastAsia="ko-KR"/>
              </w:rPr>
              <w:t xml:space="preserve"> – 3400 </w:t>
            </w:r>
            <w:r w:rsidRPr="00BD20A2">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w:t>
            </w:r>
            <w:r w:rsidRPr="00BD20A2">
              <w:rPr>
                <w:lang w:eastAsia="zh-CN"/>
              </w:rPr>
              <w:t>00</w:t>
            </w:r>
            <w:r w:rsidRPr="00BD20A2">
              <w:rPr>
                <w:lang w:eastAsia="ko-KR"/>
              </w:rPr>
              <w:t xml:space="preserve"> </w:t>
            </w:r>
            <w:r w:rsidRPr="00BD20A2">
              <w:rPr>
                <w:lang w:eastAsia="zh-CN"/>
              </w:rPr>
              <w:t>k</w:t>
            </w:r>
            <w:r w:rsidRPr="00BD20A2">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 xml:space="preserve">This is not applicable to BS operating in Band </w:t>
            </w:r>
            <w:r w:rsidRPr="00BD20A2">
              <w:rPr>
                <w:lang w:eastAsia="zh-CN"/>
              </w:rPr>
              <w:t>42 or 52</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v5.0.0"/>
                <w:lang w:eastAsia="ja-JP"/>
              </w:rPr>
              <w:t>E-UTRA Band 65</w:t>
            </w:r>
            <w:r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FD4426" w:rsidRPr="00BD20A2" w:rsidRDefault="00FD4426" w:rsidP="004E704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lang w:eastAsia="zh-CN"/>
              </w:rPr>
            </w:pPr>
            <w:r w:rsidRPr="00BD20A2">
              <w:rPr>
                <w:rFonts w:cs="Arial"/>
              </w:rPr>
              <w:t>1710 – 1780 MHz</w:t>
            </w:r>
          </w:p>
          <w:p w:rsidR="00FD4426" w:rsidRPr="00BD20A2" w:rsidRDefault="00FD4426" w:rsidP="004E704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lang w:eastAsia="zh-CN"/>
              </w:rPr>
            </w:pPr>
            <w:r w:rsidRPr="00BD20A2">
              <w:rPr>
                <w:rFonts w:cs="Arial"/>
              </w:rPr>
              <w:t>698 – 728 MHz</w:t>
            </w:r>
          </w:p>
          <w:p w:rsidR="00FD4426" w:rsidRPr="00BD20A2" w:rsidRDefault="00FD4426" w:rsidP="004E704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lang w:eastAsia="zh-CN"/>
              </w:rPr>
            </w:pPr>
            <w:r w:rsidRPr="00BD20A2">
              <w:rPr>
                <w:rFonts w:cs="Arial"/>
              </w:rPr>
              <w:t>1695 – 1710 MHz</w:t>
            </w:r>
          </w:p>
          <w:p w:rsidR="00FD4426" w:rsidRPr="00BD20A2" w:rsidRDefault="00FD4426" w:rsidP="004E704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rFonts w:cs="Arial"/>
              </w:rPr>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663 – 698 MHz</w:t>
            </w:r>
          </w:p>
          <w:p w:rsidR="00FD4426" w:rsidRPr="00BD20A2" w:rsidRDefault="00FD4426" w:rsidP="004E7045">
            <w:pPr>
              <w:pStyle w:val="TAC"/>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E-UTRA Band 72</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451 – 456 MHz</w:t>
            </w:r>
          </w:p>
          <w:p w:rsidR="00FD4426" w:rsidRPr="00BD20A2" w:rsidRDefault="00FD4426" w:rsidP="004E7045">
            <w:pPr>
              <w:pStyle w:val="TAC"/>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E-UTRA Band 73</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450 – 455 MHz</w:t>
            </w:r>
          </w:p>
          <w:p w:rsidR="00FD4426" w:rsidRPr="00BD20A2" w:rsidRDefault="00FD4426" w:rsidP="004E7045">
            <w:pPr>
              <w:pStyle w:val="TAC"/>
            </w:pP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1427 – 1470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This is not applicable to BS operating in Band 50, 51</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NR Band n77</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3300 MHz – 4200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This is not applicable to BS operating in Band 22, 42 43, 48, 52.</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NR Band n78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3300 MHz – 3800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This is not applicable to BS operating in Band 22, 42, 43, 48, 52.</w:t>
            </w: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NR Band n79</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4.4 – 5.0 GHz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Del="00715995" w:rsidRDefault="00FD4426" w:rsidP="004E7045">
            <w:pPr>
              <w:pStyle w:val="TAC"/>
            </w:pPr>
            <w:r w:rsidRPr="00BD20A2">
              <w:t>NR Band n80</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1710 – 1785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Del="00715995" w:rsidRDefault="00FD4426" w:rsidP="004E7045">
            <w:pPr>
              <w:pStyle w:val="TAC"/>
            </w:pPr>
            <w:r w:rsidRPr="00BD20A2">
              <w:t>NR Band n81</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Del="00715995" w:rsidRDefault="00FD4426" w:rsidP="004E7045">
            <w:pPr>
              <w:pStyle w:val="TAC"/>
            </w:pPr>
            <w:r w:rsidRPr="00BD20A2">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Del="00715995" w:rsidRDefault="00FD4426" w:rsidP="004E7045">
            <w:pPr>
              <w:pStyle w:val="TAC"/>
            </w:pPr>
            <w:r w:rsidRPr="00BD20A2">
              <w:t>NR Band n83</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703 – 748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Del="00715995" w:rsidRDefault="00FD4426" w:rsidP="004E7045">
            <w:pPr>
              <w:pStyle w:val="TAC"/>
            </w:pPr>
            <w:r w:rsidRPr="00BD20A2">
              <w:t>NR Band n84</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1920 – 1980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Del="00715995" w:rsidRDefault="00FD4426" w:rsidP="004E7045">
            <w:pPr>
              <w:pStyle w:val="TAC"/>
            </w:pPr>
            <w:r w:rsidRPr="00BD20A2">
              <w:t>E-UTRA Band 85</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698 - 716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NR Band n86</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1710 – 1780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ko-KR"/>
              </w:rPr>
            </w:pPr>
            <w:r w:rsidRPr="00BD20A2">
              <w:t>NR Band n89</w:t>
            </w:r>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ko-KR"/>
              </w:rPr>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ko-KR"/>
              </w:rPr>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ko-KR"/>
              </w:rPr>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rPr>
                <w:lang w:eastAsia="ko-KR"/>
              </w:rPr>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4E7045">
            <w:pPr>
              <w:pStyle w:val="TAC"/>
            </w:pPr>
          </w:p>
        </w:tc>
      </w:tr>
      <w:tr w:rsidR="00FD4426" w:rsidRPr="00BD20A2" w:rsidTr="004E7045">
        <w:trPr>
          <w:cantSplit/>
          <w:jc w:val="center"/>
          <w:ins w:id="244" w:author="Huawei" w:date="2019-11-30T15:29:00Z"/>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45" w:author="Huawei" w:date="2019-11-30T15:29:00Z"/>
                <w:lang w:eastAsia="zh-CN"/>
              </w:rPr>
            </w:pPr>
            <w:ins w:id="246" w:author="Huawei" w:date="2019-11-30T15:29:00Z">
              <w:r>
                <w:rPr>
                  <w:rFonts w:hint="eastAsia"/>
                  <w:lang w:eastAsia="zh-CN"/>
                </w:rPr>
                <w:t>N</w:t>
              </w:r>
              <w:r>
                <w:rPr>
                  <w:lang w:eastAsia="zh-CN"/>
                </w:rPr>
                <w:t>R Band n91</w:t>
              </w:r>
            </w:ins>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47" w:author="Huawei" w:date="2019-11-30T15:29:00Z"/>
                <w:rFonts w:cs="Arial"/>
              </w:rPr>
            </w:pPr>
            <w:ins w:id="248" w:author="Huawei" w:date="2019-11-30T15:29:00Z">
              <w:r w:rsidRPr="00BD20A2">
                <w:t>832 – 862 MHz</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49" w:author="Huawei" w:date="2019-11-30T15:29:00Z"/>
                <w:lang w:eastAsia="ko-KR"/>
              </w:rPr>
            </w:pPr>
            <w:ins w:id="250" w:author="Huawei" w:date="2019-11-30T15:29:00Z">
              <w:r>
                <w:t>N/A</w:t>
              </w:r>
            </w:ins>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51" w:author="Huawei" w:date="2019-11-30T15:29:00Z"/>
                <w:lang w:eastAsia="ko-KR"/>
              </w:rPr>
            </w:pPr>
            <w:ins w:id="252" w:author="Huawei" w:date="2019-11-30T15:29:00Z">
              <w:r>
                <w:t>N/A</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53" w:author="Huawei" w:date="2019-11-30T15:29:00Z"/>
                <w:lang w:eastAsia="ko-KR"/>
              </w:rPr>
            </w:pPr>
            <w:ins w:id="254" w:author="Huawei" w:date="2019-11-30T15:29: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55" w:author="Huawei" w:date="2019-11-30T15:29:00Z"/>
                <w:lang w:eastAsia="ko-KR"/>
              </w:rPr>
            </w:pPr>
            <w:ins w:id="256" w:author="Huawei" w:date="2019-11-30T15:29: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57" w:author="Huawei" w:date="2019-11-30T15:29:00Z"/>
              </w:rPr>
            </w:pPr>
          </w:p>
        </w:tc>
      </w:tr>
      <w:tr w:rsidR="00FD4426" w:rsidRPr="00BD20A2" w:rsidTr="004E7045">
        <w:trPr>
          <w:cantSplit/>
          <w:jc w:val="center"/>
          <w:ins w:id="258" w:author="Huawei" w:date="2019-11-30T15:29:00Z"/>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59" w:author="Huawei" w:date="2019-11-30T15:29:00Z"/>
              </w:rPr>
            </w:pPr>
            <w:ins w:id="260" w:author="Huawei" w:date="2019-11-30T15:29:00Z">
              <w:r>
                <w:rPr>
                  <w:rFonts w:hint="eastAsia"/>
                  <w:lang w:eastAsia="zh-CN"/>
                </w:rPr>
                <w:t>N</w:t>
              </w:r>
              <w:r>
                <w:rPr>
                  <w:lang w:eastAsia="zh-CN"/>
                </w:rPr>
                <w:t>R Band n92</w:t>
              </w:r>
            </w:ins>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61" w:author="Huawei" w:date="2019-11-30T15:29:00Z"/>
                <w:rFonts w:cs="Arial"/>
              </w:rPr>
            </w:pPr>
            <w:ins w:id="262" w:author="Huawei" w:date="2019-11-30T15:29:00Z">
              <w:r w:rsidRPr="00BD20A2">
                <w:t>832 – 862 MHz</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63" w:author="Huawei" w:date="2019-11-30T15:29:00Z"/>
                <w:lang w:eastAsia="ko-KR"/>
              </w:rPr>
            </w:pPr>
            <w:ins w:id="264" w:author="Huawei" w:date="2019-11-30T15:29:00Z">
              <w:r w:rsidRPr="00BD20A2">
                <w:t>-117 dBm</w:t>
              </w:r>
            </w:ins>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65" w:author="Huawei" w:date="2019-11-30T15:29:00Z"/>
                <w:lang w:eastAsia="ko-KR"/>
              </w:rPr>
            </w:pPr>
            <w:ins w:id="266" w:author="Huawei" w:date="2019-11-30T15:29:00Z">
              <w:r w:rsidRPr="00BD20A2">
                <w:t>-112 dBm</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67" w:author="Huawei" w:date="2019-11-30T15:29:00Z"/>
                <w:lang w:eastAsia="ko-KR"/>
              </w:rPr>
            </w:pPr>
            <w:ins w:id="268" w:author="Huawei" w:date="2019-11-30T15:29: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69" w:author="Huawei" w:date="2019-11-30T15:29:00Z"/>
                <w:lang w:eastAsia="ko-KR"/>
              </w:rPr>
            </w:pPr>
            <w:ins w:id="270" w:author="Huawei" w:date="2019-11-30T15:29: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71" w:author="Huawei" w:date="2019-11-30T15:29:00Z"/>
              </w:rPr>
            </w:pPr>
          </w:p>
        </w:tc>
      </w:tr>
      <w:tr w:rsidR="00FD4426" w:rsidRPr="00BD20A2" w:rsidTr="004E7045">
        <w:trPr>
          <w:cantSplit/>
          <w:jc w:val="center"/>
          <w:ins w:id="272" w:author="Huawei" w:date="2019-11-30T15:29:00Z"/>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73" w:author="Huawei" w:date="2019-11-30T15:29:00Z"/>
              </w:rPr>
            </w:pPr>
            <w:ins w:id="274" w:author="Huawei" w:date="2019-11-30T15:29:00Z">
              <w:r>
                <w:rPr>
                  <w:rFonts w:hint="eastAsia"/>
                  <w:lang w:eastAsia="zh-CN"/>
                </w:rPr>
                <w:t>N</w:t>
              </w:r>
              <w:r>
                <w:rPr>
                  <w:lang w:eastAsia="zh-CN"/>
                </w:rPr>
                <w:t>R Band n93</w:t>
              </w:r>
            </w:ins>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75" w:author="Huawei" w:date="2019-11-30T15:29:00Z"/>
                <w:rFonts w:cs="Arial"/>
              </w:rPr>
            </w:pPr>
            <w:ins w:id="276" w:author="Huawei" w:date="2019-11-30T15:29:00Z">
              <w:r w:rsidRPr="00BD20A2">
                <w:t>880 – 915 MHz</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77" w:author="Huawei" w:date="2019-11-30T15:29:00Z"/>
                <w:lang w:eastAsia="ko-KR"/>
              </w:rPr>
            </w:pPr>
            <w:ins w:id="278" w:author="Huawei" w:date="2019-11-30T15:30:00Z">
              <w:r>
                <w:t>N/A</w:t>
              </w:r>
            </w:ins>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79" w:author="Huawei" w:date="2019-11-30T15:29:00Z"/>
                <w:lang w:eastAsia="ko-KR"/>
              </w:rPr>
            </w:pPr>
            <w:ins w:id="280" w:author="Huawei" w:date="2019-11-30T15:30:00Z">
              <w:r>
                <w:t>N/A</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81" w:author="Huawei" w:date="2019-11-30T15:29:00Z"/>
                <w:lang w:eastAsia="ko-KR"/>
              </w:rPr>
            </w:pPr>
            <w:ins w:id="282" w:author="Huawei" w:date="2019-11-30T15:29: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83" w:author="Huawei" w:date="2019-11-30T15:29:00Z"/>
                <w:lang w:eastAsia="ko-KR"/>
              </w:rPr>
            </w:pPr>
            <w:ins w:id="284" w:author="Huawei" w:date="2019-11-30T15:29: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85" w:author="Huawei" w:date="2019-11-30T15:29:00Z"/>
              </w:rPr>
            </w:pPr>
          </w:p>
        </w:tc>
      </w:tr>
      <w:tr w:rsidR="00FD4426" w:rsidRPr="00BD20A2" w:rsidTr="004E7045">
        <w:trPr>
          <w:cantSplit/>
          <w:jc w:val="center"/>
          <w:ins w:id="286" w:author="Huawei" w:date="2019-11-30T15:29:00Z"/>
        </w:trPr>
        <w:tc>
          <w:tcPr>
            <w:tcW w:w="122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87" w:author="Huawei" w:date="2019-11-30T15:29:00Z"/>
              </w:rPr>
            </w:pPr>
            <w:ins w:id="288" w:author="Huawei" w:date="2019-11-30T15:29:00Z">
              <w:r>
                <w:rPr>
                  <w:rFonts w:hint="eastAsia"/>
                  <w:lang w:eastAsia="zh-CN"/>
                </w:rPr>
                <w:t>N</w:t>
              </w:r>
              <w:r>
                <w:rPr>
                  <w:lang w:eastAsia="zh-CN"/>
                </w:rPr>
                <w:t>R Band n94</w:t>
              </w:r>
            </w:ins>
          </w:p>
        </w:tc>
        <w:tc>
          <w:tcPr>
            <w:tcW w:w="1275"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89" w:author="Huawei" w:date="2019-11-30T15:29:00Z"/>
                <w:rFonts w:cs="Arial"/>
              </w:rPr>
            </w:pPr>
            <w:ins w:id="290" w:author="Huawei" w:date="2019-11-30T15:29:00Z">
              <w:r w:rsidRPr="00BD20A2">
                <w:t>880 – 915 MHz</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91" w:author="Huawei" w:date="2019-11-30T15:29:00Z"/>
                <w:lang w:eastAsia="ko-KR"/>
              </w:rPr>
            </w:pPr>
            <w:ins w:id="292" w:author="Huawei" w:date="2019-11-30T15:29:00Z">
              <w:r w:rsidRPr="00BD20A2">
                <w:t>-117 dBm</w:t>
              </w:r>
            </w:ins>
          </w:p>
        </w:tc>
        <w:tc>
          <w:tcPr>
            <w:tcW w:w="1417"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93" w:author="Huawei" w:date="2019-11-30T15:29:00Z"/>
                <w:lang w:eastAsia="ko-KR"/>
              </w:rPr>
            </w:pPr>
            <w:ins w:id="294" w:author="Huawei" w:date="2019-11-30T15:29:00Z">
              <w:r w:rsidRPr="00BD20A2">
                <w:t>-112 dBm</w:t>
              </w:r>
            </w:ins>
          </w:p>
        </w:tc>
        <w:tc>
          <w:tcPr>
            <w:tcW w:w="1418"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95" w:author="Huawei" w:date="2019-11-30T15:29:00Z"/>
                <w:lang w:eastAsia="ko-KR"/>
              </w:rPr>
            </w:pPr>
            <w:ins w:id="296" w:author="Huawei" w:date="2019-11-30T15:29:00Z">
              <w:r w:rsidRPr="00BD20A2">
                <w:t>-109 dBm</w:t>
              </w:r>
            </w:ins>
          </w:p>
        </w:tc>
        <w:tc>
          <w:tcPr>
            <w:tcW w:w="709"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97" w:author="Huawei" w:date="2019-11-30T15:29:00Z"/>
                <w:lang w:eastAsia="ko-KR"/>
              </w:rPr>
            </w:pPr>
            <w:ins w:id="298" w:author="Huawei" w:date="2019-11-30T15:29:00Z">
              <w:r w:rsidRPr="00BD20A2">
                <w:t>100 kHz</w:t>
              </w:r>
            </w:ins>
          </w:p>
        </w:tc>
        <w:tc>
          <w:tcPr>
            <w:tcW w:w="2191" w:type="dxa"/>
            <w:tcBorders>
              <w:top w:val="single" w:sz="4" w:space="0" w:color="auto"/>
              <w:left w:val="single" w:sz="4" w:space="0" w:color="auto"/>
              <w:bottom w:val="single" w:sz="4" w:space="0" w:color="auto"/>
              <w:right w:val="single" w:sz="4" w:space="0" w:color="auto"/>
            </w:tcBorders>
          </w:tcPr>
          <w:p w:rsidR="00FD4426" w:rsidRPr="00BD20A2" w:rsidRDefault="00FD4426" w:rsidP="00FD4426">
            <w:pPr>
              <w:pStyle w:val="TAC"/>
              <w:rPr>
                <w:ins w:id="299" w:author="Huawei" w:date="2019-11-30T15:29:00Z"/>
              </w:rPr>
            </w:pPr>
          </w:p>
        </w:tc>
      </w:tr>
    </w:tbl>
    <w:p w:rsidR="00FD4426" w:rsidRPr="00BD20A2" w:rsidRDefault="00FD4426" w:rsidP="00FD4426"/>
    <w:p w:rsidR="00FD4426" w:rsidRPr="00BD20A2" w:rsidRDefault="00FD4426" w:rsidP="00FD4426">
      <w:pPr>
        <w:pStyle w:val="NO"/>
      </w:pPr>
      <w:r w:rsidRPr="00BD20A2">
        <w:t>NOTE 1:</w:t>
      </w:r>
      <w:r w:rsidRPr="00BD20A2">
        <w:tab/>
        <w:t>As defined in the scope for spurious emissions in this subclause, the co-location requirements in table 9.7.6.4.4.2-1 do not apply for the Δf</w:t>
      </w:r>
      <w:r w:rsidRPr="00BD20A2">
        <w:rPr>
          <w:vertAlign w:val="subscript"/>
        </w:rPr>
        <w:t>OBUE</w:t>
      </w:r>
      <w:r w:rsidRPr="00BD20A2">
        <w:t xml:space="preserve"> frequency range immediately outside the BS transmit frequency range of a </w:t>
      </w:r>
      <w:r w:rsidRPr="00BD20A2">
        <w:rPr>
          <w:i/>
        </w:rPr>
        <w:t>downlink operating band</w:t>
      </w:r>
      <w:r w:rsidRPr="00BD20A2">
        <w:t xml:space="preserve"> (see subclause 9.7.1).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FD4426" w:rsidRPr="00BD20A2" w:rsidRDefault="00FD4426" w:rsidP="00FD4426">
      <w:pPr>
        <w:pStyle w:val="NO"/>
      </w:pPr>
      <w:r w:rsidRPr="00BD20A2">
        <w:t>NOTE 2:</w:t>
      </w:r>
      <w:r w:rsidRPr="00BD20A2">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FD4426" w:rsidRPr="00BD20A2" w:rsidRDefault="00FD4426" w:rsidP="00FD4426">
      <w:pPr>
        <w:pStyle w:val="NO"/>
        <w:rPr>
          <w:lang w:eastAsia="en-GB"/>
        </w:rPr>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E7045" w:rsidRDefault="004E7045" w:rsidP="004E7045">
      <w:pPr>
        <w:pStyle w:val="2"/>
        <w:rPr>
          <w:rStyle w:val="aff0"/>
          <w:iCs/>
          <w:color w:val="C00000"/>
          <w:lang w:eastAsia="zh-CN"/>
        </w:rPr>
      </w:pPr>
      <w:r w:rsidRPr="005A6ECD">
        <w:rPr>
          <w:rStyle w:val="aff0"/>
          <w:iCs/>
          <w:color w:val="C00000"/>
          <w:lang w:eastAsia="zh-CN"/>
        </w:rPr>
        <w:t>&lt;</w:t>
      </w:r>
      <w:r w:rsidRPr="005A6ECD">
        <w:rPr>
          <w:rStyle w:val="aff0"/>
          <w:rFonts w:hint="eastAsia"/>
          <w:iCs/>
          <w:color w:val="C00000"/>
          <w:lang w:eastAsia="zh-CN"/>
        </w:rPr>
        <w:t>&lt;End of Change</w:t>
      </w:r>
      <w:r>
        <w:rPr>
          <w:rStyle w:val="aff0"/>
          <w:iCs/>
          <w:color w:val="C00000"/>
          <w:lang w:eastAsia="zh-CN"/>
        </w:rPr>
        <w:t>4</w:t>
      </w:r>
      <w:r w:rsidRPr="005A6ECD">
        <w:rPr>
          <w:rStyle w:val="aff0"/>
          <w:rFonts w:hint="eastAsia"/>
          <w:iCs/>
          <w:color w:val="C00000"/>
          <w:lang w:eastAsia="zh-CN"/>
        </w:rPr>
        <w:t>&gt;</w:t>
      </w:r>
      <w:r w:rsidRPr="005A6ECD">
        <w:rPr>
          <w:rStyle w:val="aff0"/>
          <w:iCs/>
          <w:color w:val="C00000"/>
          <w:lang w:eastAsia="zh-CN"/>
        </w:rPr>
        <w:t>&gt;</w:t>
      </w:r>
    </w:p>
    <w:p w:rsidR="00FA5F08" w:rsidRPr="004E7045" w:rsidRDefault="00FA5F08" w:rsidP="00FA5F08">
      <w:pPr>
        <w:rPr>
          <w:lang w:eastAsia="zh-CN"/>
        </w:rPr>
      </w:pPr>
    </w:p>
    <w:p w:rsidR="004E7045" w:rsidRPr="00584949" w:rsidRDefault="004E7045" w:rsidP="004E7045">
      <w:pPr>
        <w:pStyle w:val="2"/>
        <w:rPr>
          <w:rStyle w:val="aff0"/>
          <w:color w:val="C00000"/>
          <w:lang w:eastAsia="zh-CN"/>
        </w:rPr>
      </w:pPr>
      <w:bookmarkStart w:id="300" w:name="_Toc21096816"/>
      <w:r w:rsidRPr="00584949">
        <w:rPr>
          <w:rStyle w:val="aff0"/>
          <w:rFonts w:hint="eastAsia"/>
          <w:color w:val="C00000"/>
          <w:lang w:eastAsia="zh-CN"/>
        </w:rPr>
        <w:t>&lt;</w:t>
      </w:r>
      <w:r>
        <w:rPr>
          <w:rStyle w:val="aff0"/>
          <w:color w:val="C00000"/>
          <w:lang w:eastAsia="zh-CN"/>
        </w:rPr>
        <w:t>&lt;Start of Change5</w:t>
      </w:r>
      <w:r w:rsidRPr="00584949">
        <w:rPr>
          <w:rStyle w:val="aff0"/>
          <w:color w:val="C00000"/>
          <w:lang w:eastAsia="zh-CN"/>
        </w:rPr>
        <w:t>&gt;&gt;</w:t>
      </w:r>
    </w:p>
    <w:p w:rsidR="00D723F8" w:rsidRPr="00BD20A2" w:rsidRDefault="00D723F8" w:rsidP="00D723F8">
      <w:pPr>
        <w:pStyle w:val="4"/>
      </w:pPr>
      <w:r w:rsidRPr="00BD20A2">
        <w:t>10.6.2.2</w:t>
      </w:r>
      <w:r w:rsidRPr="00BD20A2">
        <w:tab/>
        <w:t>Co-location minimum requirement</w:t>
      </w:r>
      <w:bookmarkEnd w:id="300"/>
    </w:p>
    <w:p w:rsidR="00D723F8" w:rsidRPr="00BD20A2" w:rsidRDefault="00D723F8" w:rsidP="00D723F8">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D723F8" w:rsidRPr="00BD20A2" w:rsidRDefault="00D723F8" w:rsidP="00D723F8">
      <w:pPr>
        <w:rPr>
          <w:rFonts w:cs="v5.0.0"/>
        </w:rPr>
      </w:pPr>
      <w:r w:rsidRPr="00BD20A2">
        <w:rPr>
          <w:rFonts w:cs="v5.0.0"/>
        </w:rPr>
        <w:t xml:space="preserve">The requirement is a co-location requirement. The interferer power levels are specified at the </w:t>
      </w:r>
      <w:r w:rsidRPr="00BD20A2">
        <w:rPr>
          <w:rFonts w:cs="v5.0.0"/>
          <w:i/>
        </w:rPr>
        <w:t>co-location reference antenna</w:t>
      </w:r>
      <w:r w:rsidRPr="00BD20A2">
        <w:rPr>
          <w:rFonts w:cs="v5.0.0"/>
        </w:rPr>
        <w:t xml:space="preserve"> conducted input. </w:t>
      </w:r>
      <w:r w:rsidRPr="00BD20A2">
        <w:t>The interfering power is specified per supported polarization.</w:t>
      </w:r>
    </w:p>
    <w:p w:rsidR="00D723F8" w:rsidRPr="00BD20A2" w:rsidRDefault="00D723F8" w:rsidP="00D723F8">
      <w:r w:rsidRPr="00BD20A2">
        <w:rPr>
          <w:rFonts w:cs="v5.0.0"/>
        </w:rPr>
        <w:t xml:space="preserve">The requirement is valid over </w:t>
      </w:r>
      <w:r w:rsidRPr="00BD20A2">
        <w:rPr>
          <w:i/>
        </w:rPr>
        <w:t>minSENS RoAoA</w:t>
      </w:r>
      <w:r w:rsidRPr="00BD20A2">
        <w:t>.</w:t>
      </w:r>
    </w:p>
    <w:p w:rsidR="00D723F8" w:rsidRPr="00BD20A2" w:rsidRDefault="00D723F8" w:rsidP="00D723F8">
      <w:r w:rsidRPr="00BD20A2">
        <w:lastRenderedPageBreak/>
        <w:t xml:space="preserve">When the </w:t>
      </w:r>
      <w:r w:rsidRPr="00BD20A2">
        <w:rPr>
          <w:rFonts w:cs="v5.0.0"/>
        </w:rPr>
        <w:t>wanted and an interfering signal using the parameters in table 10.6.2.2-1</w:t>
      </w:r>
      <w:r w:rsidRPr="00BD20A2">
        <w:t>, the following requirements shall be met:</w:t>
      </w:r>
    </w:p>
    <w:p w:rsidR="00D723F8" w:rsidRPr="00BD20A2" w:rsidRDefault="00D723F8" w:rsidP="00D723F8">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D723F8" w:rsidRPr="00BD20A2" w:rsidRDefault="00D723F8" w:rsidP="00D723F8">
      <w:pPr>
        <w:pStyle w:val="B1"/>
      </w:pPr>
      <w:r w:rsidRPr="00BD20A2">
        <w:t>-</w:t>
      </w:r>
      <w:r w:rsidRPr="00BD20A2">
        <w:tab/>
        <w:t>For any UTRA FDD carrier, the BER shall not exceed 0,001 for the reference measurement channel defined in 3GPP TS 25.104 [6], subclause 7.2.1.</w:t>
      </w:r>
    </w:p>
    <w:p w:rsidR="00D723F8" w:rsidRPr="00BD20A2" w:rsidRDefault="00D723F8" w:rsidP="00D723F8">
      <w:pPr>
        <w:pStyle w:val="TH"/>
      </w:pPr>
      <w:r w:rsidRPr="00BD20A2">
        <w:rPr>
          <w:rFonts w:eastAsia="Osaka"/>
        </w:rPr>
        <w:lastRenderedPageBreak/>
        <w:t xml:space="preserve">Table 10.6.2.2-1: OTA </w:t>
      </w:r>
      <w:proofErr w:type="gramStart"/>
      <w:r w:rsidRPr="00BD20A2">
        <w:t>Blocking</w:t>
      </w:r>
      <w:proofErr w:type="gramEnd"/>
      <w:r w:rsidRPr="00BD20A2">
        <w:t xml:space="preserve">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D723F8" w:rsidRPr="00BD20A2" w:rsidTr="004E7045">
        <w:trPr>
          <w:gridAfter w:val="1"/>
          <w:wAfter w:w="10" w:type="dxa"/>
          <w:tblHeader/>
          <w:jc w:val="center"/>
        </w:trPr>
        <w:tc>
          <w:tcPr>
            <w:tcW w:w="1918" w:type="dxa"/>
          </w:tcPr>
          <w:p w:rsidR="00D723F8" w:rsidRPr="00BD20A2" w:rsidRDefault="00D723F8" w:rsidP="004E7045">
            <w:pPr>
              <w:pStyle w:val="TAH"/>
              <w:rPr>
                <w:lang w:eastAsia="ja-JP"/>
              </w:rPr>
            </w:pPr>
            <w:bookmarkStart w:id="301" w:name="_Hlk514473688"/>
            <w:r w:rsidRPr="00BD20A2">
              <w:rPr>
                <w:lang w:eastAsia="ja-JP"/>
              </w:rPr>
              <w:t>Type of co-located BS</w:t>
            </w:r>
          </w:p>
        </w:tc>
        <w:tc>
          <w:tcPr>
            <w:tcW w:w="1657" w:type="dxa"/>
          </w:tcPr>
          <w:p w:rsidR="00D723F8" w:rsidRPr="00BD20A2" w:rsidRDefault="00D723F8" w:rsidP="004E7045">
            <w:pPr>
              <w:pStyle w:val="TAH"/>
              <w:rPr>
                <w:lang w:eastAsia="ja-JP"/>
              </w:rPr>
            </w:pPr>
            <w:r w:rsidRPr="00BD20A2">
              <w:rPr>
                <w:lang w:eastAsia="ja-JP"/>
              </w:rPr>
              <w:t>Centre Frequency of Interfering Signal [MHz]</w:t>
            </w:r>
          </w:p>
        </w:tc>
        <w:tc>
          <w:tcPr>
            <w:tcW w:w="1082" w:type="dxa"/>
          </w:tcPr>
          <w:p w:rsidR="00D723F8" w:rsidRPr="00BD20A2" w:rsidRDefault="00D723F8" w:rsidP="004E7045">
            <w:pPr>
              <w:pStyle w:val="TAH"/>
              <w:rPr>
                <w:lang w:eastAsia="ja-JP"/>
              </w:rPr>
            </w:pPr>
            <w:r w:rsidRPr="00BD20A2">
              <w:rPr>
                <w:lang w:eastAsia="ja-JP"/>
              </w:rPr>
              <w:t>Interfering Signal mean power for WA BS [dBm]</w:t>
            </w:r>
          </w:p>
        </w:tc>
        <w:tc>
          <w:tcPr>
            <w:tcW w:w="1134" w:type="dxa"/>
          </w:tcPr>
          <w:p w:rsidR="00D723F8" w:rsidRPr="00BD20A2" w:rsidRDefault="00D723F8" w:rsidP="004E7045">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D723F8" w:rsidRPr="00BD20A2" w:rsidRDefault="00D723F8" w:rsidP="004E7045">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D723F8" w:rsidRPr="00BD20A2" w:rsidRDefault="00D723F8" w:rsidP="004E7045">
            <w:pPr>
              <w:pStyle w:val="TAH"/>
              <w:rPr>
                <w:lang w:eastAsia="ja-JP"/>
              </w:rPr>
            </w:pPr>
            <w:r w:rsidRPr="00BD20A2">
              <w:rPr>
                <w:lang w:eastAsia="ja-JP"/>
              </w:rPr>
              <w:t>Wanted Signal mean power [dBm]</w:t>
            </w:r>
          </w:p>
        </w:tc>
        <w:tc>
          <w:tcPr>
            <w:tcW w:w="1167" w:type="dxa"/>
          </w:tcPr>
          <w:p w:rsidR="00D723F8" w:rsidRPr="00BD20A2" w:rsidRDefault="00D723F8" w:rsidP="004E7045">
            <w:pPr>
              <w:pStyle w:val="TAH"/>
              <w:rPr>
                <w:lang w:eastAsia="ja-JP"/>
              </w:rPr>
            </w:pPr>
            <w:r w:rsidRPr="00BD20A2">
              <w:rPr>
                <w:lang w:eastAsia="ja-JP"/>
              </w:rPr>
              <w:t>Type of Interfering Signal</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GSM850 or CDMA850</w:t>
            </w:r>
          </w:p>
        </w:tc>
        <w:tc>
          <w:tcPr>
            <w:tcW w:w="1657" w:type="dxa"/>
            <w:vAlign w:val="center"/>
          </w:tcPr>
          <w:p w:rsidR="00D723F8" w:rsidRPr="00BD20A2" w:rsidRDefault="00D723F8" w:rsidP="004E7045">
            <w:pPr>
              <w:pStyle w:val="TAC"/>
              <w:rPr>
                <w:lang w:eastAsia="ja-JP"/>
              </w:rPr>
            </w:pPr>
            <w:r w:rsidRPr="00BD20A2">
              <w:rPr>
                <w:lang w:eastAsia="ja-JP"/>
              </w:rPr>
              <w:t>869 - 894</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GSM900</w:t>
            </w:r>
          </w:p>
        </w:tc>
        <w:tc>
          <w:tcPr>
            <w:tcW w:w="1657" w:type="dxa"/>
            <w:vAlign w:val="center"/>
          </w:tcPr>
          <w:p w:rsidR="00D723F8" w:rsidRPr="00BD20A2" w:rsidRDefault="00D723F8" w:rsidP="004E7045">
            <w:pPr>
              <w:pStyle w:val="TAC"/>
              <w:rPr>
                <w:lang w:eastAsia="ja-JP"/>
              </w:rPr>
            </w:pPr>
            <w:r w:rsidRPr="00BD20A2">
              <w:rPr>
                <w:lang w:eastAsia="ja-JP"/>
              </w:rPr>
              <w:t>921 - 960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DCS1800</w:t>
            </w:r>
          </w:p>
        </w:tc>
        <w:tc>
          <w:tcPr>
            <w:tcW w:w="1657" w:type="dxa"/>
            <w:vAlign w:val="center"/>
          </w:tcPr>
          <w:p w:rsidR="00D723F8" w:rsidRPr="00BD20A2" w:rsidRDefault="00D723F8" w:rsidP="004E7045">
            <w:pPr>
              <w:pStyle w:val="TAC"/>
              <w:rPr>
                <w:lang w:eastAsia="ja-JP"/>
              </w:rPr>
            </w:pPr>
            <w:r w:rsidRPr="00BD20A2">
              <w:rPr>
                <w:lang w:eastAsia="ja-JP"/>
              </w:rPr>
              <w:t>1805 - 1880</w:t>
            </w:r>
          </w:p>
          <w:p w:rsidR="00D723F8" w:rsidRPr="00BD20A2" w:rsidRDefault="00D723F8" w:rsidP="004E7045">
            <w:pPr>
              <w:pStyle w:val="TAC"/>
              <w:rPr>
                <w:lang w:eastAsia="ja-JP"/>
              </w:rPr>
            </w:pPr>
            <w:r w:rsidRPr="00BD20A2">
              <w:rPr>
                <w:lang w:eastAsia="ja-JP"/>
              </w:rPr>
              <w:t>(NOTE 4)</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PCS1900</w:t>
            </w:r>
          </w:p>
        </w:tc>
        <w:tc>
          <w:tcPr>
            <w:tcW w:w="1657" w:type="dxa"/>
            <w:vAlign w:val="center"/>
          </w:tcPr>
          <w:p w:rsidR="00D723F8" w:rsidRPr="00BD20A2" w:rsidRDefault="00D723F8" w:rsidP="004E7045">
            <w:pPr>
              <w:pStyle w:val="TAC"/>
              <w:rPr>
                <w:lang w:eastAsia="ja-JP"/>
              </w:rPr>
            </w:pPr>
            <w:r w:rsidRPr="00BD20A2">
              <w:rPr>
                <w:lang w:eastAsia="ja-JP"/>
              </w:rPr>
              <w:t>1930 - 1990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D723F8" w:rsidRPr="00BD20A2" w:rsidRDefault="00D723F8" w:rsidP="004E7045">
            <w:pPr>
              <w:pStyle w:val="TAC"/>
              <w:rPr>
                <w:lang w:eastAsia="ja-JP"/>
              </w:rPr>
            </w:pPr>
            <w:r w:rsidRPr="00BD20A2">
              <w:rPr>
                <w:lang w:eastAsia="ja-JP"/>
              </w:rPr>
              <w:t>2110 - 2170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D723F8" w:rsidRPr="00BD20A2" w:rsidRDefault="00D723F8" w:rsidP="004E7045">
            <w:pPr>
              <w:pStyle w:val="TAC"/>
              <w:rPr>
                <w:lang w:eastAsia="ja-JP"/>
              </w:rPr>
            </w:pPr>
            <w:r w:rsidRPr="00BD20A2">
              <w:rPr>
                <w:lang w:eastAsia="ja-JP"/>
              </w:rPr>
              <w:t>1930 - 1990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D723F8" w:rsidRPr="00BD20A2" w:rsidRDefault="00D723F8" w:rsidP="004E7045">
            <w:pPr>
              <w:pStyle w:val="TAC"/>
              <w:rPr>
                <w:lang w:eastAsia="ja-JP"/>
              </w:rPr>
            </w:pPr>
            <w:r w:rsidRPr="00BD20A2">
              <w:rPr>
                <w:lang w:eastAsia="ja-JP"/>
              </w:rPr>
              <w:t>1805 - 1880</w:t>
            </w:r>
          </w:p>
          <w:p w:rsidR="00D723F8" w:rsidRPr="00BD20A2" w:rsidRDefault="00D723F8" w:rsidP="004E7045">
            <w:pPr>
              <w:pStyle w:val="TAC"/>
              <w:rPr>
                <w:lang w:eastAsia="ja-JP"/>
              </w:rPr>
            </w:pPr>
            <w:r w:rsidRPr="00BD20A2">
              <w:rPr>
                <w:lang w:eastAsia="ja-JP"/>
              </w:rPr>
              <w:t>(NOTE 4)</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D723F8" w:rsidRPr="00BD20A2" w:rsidRDefault="00D723F8" w:rsidP="004E7045">
            <w:pPr>
              <w:pStyle w:val="TAC"/>
              <w:rPr>
                <w:lang w:eastAsia="ja-JP"/>
              </w:rPr>
            </w:pPr>
            <w:r w:rsidRPr="00BD20A2">
              <w:rPr>
                <w:lang w:eastAsia="ja-JP"/>
              </w:rPr>
              <w:t>2110 - 2155</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D723F8" w:rsidRPr="00BD20A2" w:rsidRDefault="00D723F8" w:rsidP="004E7045">
            <w:pPr>
              <w:pStyle w:val="TAC"/>
              <w:rPr>
                <w:lang w:eastAsia="ja-JP"/>
              </w:rPr>
            </w:pPr>
            <w:r w:rsidRPr="00BD20A2">
              <w:rPr>
                <w:lang w:eastAsia="ja-JP"/>
              </w:rPr>
              <w:t>869 - 894</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D723F8" w:rsidRPr="00BD20A2" w:rsidRDefault="00D723F8" w:rsidP="004E7045">
            <w:pPr>
              <w:pStyle w:val="TAC"/>
              <w:rPr>
                <w:lang w:eastAsia="ja-JP"/>
              </w:rPr>
            </w:pPr>
            <w:r w:rsidRPr="00BD20A2">
              <w:rPr>
                <w:lang w:eastAsia="ja-JP"/>
              </w:rPr>
              <w:t>875 - 885</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D723F8" w:rsidRPr="00BD20A2" w:rsidRDefault="00D723F8" w:rsidP="004E7045">
            <w:pPr>
              <w:pStyle w:val="TAC"/>
              <w:rPr>
                <w:lang w:eastAsia="ja-JP"/>
              </w:rPr>
            </w:pPr>
            <w:r w:rsidRPr="00BD20A2">
              <w:rPr>
                <w:lang w:eastAsia="ja-JP"/>
              </w:rPr>
              <w:t>2620 - 2690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723F8" w:rsidRPr="00BD20A2" w:rsidRDefault="00D723F8" w:rsidP="004E7045">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723F8" w:rsidRPr="00BD20A2" w:rsidRDefault="00D723F8" w:rsidP="004E7045">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723F8" w:rsidRPr="00BD20A2" w:rsidRDefault="00D723F8" w:rsidP="004E7045">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723F8" w:rsidRPr="00BD20A2" w:rsidRDefault="00D723F8" w:rsidP="004E7045">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723F8" w:rsidRPr="00BD20A2" w:rsidRDefault="00D723F8" w:rsidP="004E7045">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D723F8" w:rsidRPr="00BD20A2" w:rsidRDefault="00D723F8" w:rsidP="004E7045">
            <w:pPr>
              <w:pStyle w:val="TAC"/>
              <w:rPr>
                <w:lang w:eastAsia="ja-JP"/>
              </w:rPr>
            </w:pPr>
            <w:r w:rsidRPr="00BD20A2">
              <w:rPr>
                <w:lang w:eastAsia="ja-JP"/>
              </w:rPr>
              <w:t>1844.9 - 1879.9</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D723F8" w:rsidRPr="00BD20A2" w:rsidRDefault="00D723F8" w:rsidP="004E7045">
            <w:pPr>
              <w:pStyle w:val="TAC"/>
              <w:rPr>
                <w:lang w:eastAsia="ja-JP"/>
              </w:rPr>
            </w:pPr>
            <w:r w:rsidRPr="00BD20A2">
              <w:rPr>
                <w:lang w:eastAsia="ja-JP"/>
              </w:rPr>
              <w:t>2110 - 2170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D723F8" w:rsidRPr="00BD20A2" w:rsidRDefault="00D723F8" w:rsidP="004E7045">
            <w:pPr>
              <w:pStyle w:val="TAC"/>
              <w:rPr>
                <w:lang w:eastAsia="ja-JP"/>
              </w:rPr>
            </w:pPr>
            <w:r w:rsidRPr="00BD20A2">
              <w:rPr>
                <w:lang w:eastAsia="ja-JP"/>
              </w:rPr>
              <w:t>1475.9 - 1495.9</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D723F8" w:rsidRPr="00BD20A2" w:rsidRDefault="00D723F8" w:rsidP="004E7045">
            <w:pPr>
              <w:pStyle w:val="TAC"/>
              <w:rPr>
                <w:lang w:eastAsia="ja-JP"/>
              </w:rPr>
            </w:pPr>
            <w:r w:rsidRPr="00BD20A2">
              <w:rPr>
                <w:lang w:eastAsia="ja-JP"/>
              </w:rPr>
              <w:t>729 - 746</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D723F8" w:rsidRPr="00BD20A2" w:rsidRDefault="00D723F8" w:rsidP="004E7045">
            <w:pPr>
              <w:pStyle w:val="TAC"/>
              <w:rPr>
                <w:lang w:eastAsia="ja-JP"/>
              </w:rPr>
            </w:pPr>
            <w:r w:rsidRPr="00BD20A2">
              <w:rPr>
                <w:lang w:eastAsia="ja-JP"/>
              </w:rPr>
              <w:t>746 - 756</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XIV or E-UTRA Band 14</w:t>
            </w:r>
            <w:r w:rsidRPr="00BD20A2">
              <w:rPr>
                <w:rFonts w:cs="Arial"/>
                <w:szCs w:val="18"/>
                <w:lang w:val="sv-SE"/>
              </w:rPr>
              <w:t xml:space="preserve"> or NR band n14</w:t>
            </w:r>
          </w:p>
        </w:tc>
        <w:tc>
          <w:tcPr>
            <w:tcW w:w="1657" w:type="dxa"/>
            <w:vAlign w:val="center"/>
          </w:tcPr>
          <w:p w:rsidR="00D723F8" w:rsidRPr="00BD20A2" w:rsidRDefault="00D723F8" w:rsidP="004E7045">
            <w:pPr>
              <w:pStyle w:val="TAC"/>
              <w:rPr>
                <w:lang w:eastAsia="ja-JP"/>
              </w:rPr>
            </w:pPr>
            <w:r w:rsidRPr="00BD20A2">
              <w:rPr>
                <w:lang w:eastAsia="ja-JP"/>
              </w:rPr>
              <w:t>758 - 768</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17</w:t>
            </w:r>
          </w:p>
        </w:tc>
        <w:tc>
          <w:tcPr>
            <w:tcW w:w="1657" w:type="dxa"/>
            <w:vAlign w:val="center"/>
          </w:tcPr>
          <w:p w:rsidR="00D723F8" w:rsidRPr="00BD20A2" w:rsidRDefault="00D723F8" w:rsidP="004E7045">
            <w:pPr>
              <w:pStyle w:val="TAC"/>
              <w:rPr>
                <w:lang w:eastAsia="ja-JP"/>
              </w:rPr>
            </w:pPr>
            <w:r w:rsidRPr="00BD20A2">
              <w:rPr>
                <w:lang w:eastAsia="ja-JP"/>
              </w:rPr>
              <w:t>734 - 746</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18</w:t>
            </w:r>
            <w:r w:rsidRPr="00BD20A2">
              <w:rPr>
                <w:rFonts w:cs="Arial"/>
                <w:szCs w:val="18"/>
              </w:rPr>
              <w:t xml:space="preserve"> or NR Band n18</w:t>
            </w:r>
          </w:p>
        </w:tc>
        <w:tc>
          <w:tcPr>
            <w:tcW w:w="1657" w:type="dxa"/>
            <w:vAlign w:val="center"/>
          </w:tcPr>
          <w:p w:rsidR="00D723F8" w:rsidRPr="00BD20A2" w:rsidRDefault="00D723F8" w:rsidP="004E7045">
            <w:pPr>
              <w:pStyle w:val="TAC"/>
              <w:rPr>
                <w:lang w:eastAsia="ja-JP"/>
              </w:rPr>
            </w:pPr>
            <w:r w:rsidRPr="00BD20A2">
              <w:rPr>
                <w:lang w:eastAsia="ja-JP"/>
              </w:rPr>
              <w:t>860 - 875</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D723F8" w:rsidRPr="00BD20A2" w:rsidRDefault="00D723F8" w:rsidP="004E7045">
            <w:pPr>
              <w:pStyle w:val="TAC"/>
              <w:rPr>
                <w:lang w:eastAsia="ja-JP"/>
              </w:rPr>
            </w:pPr>
            <w:r w:rsidRPr="00BD20A2">
              <w:rPr>
                <w:lang w:eastAsia="ja-JP"/>
              </w:rPr>
              <w:t>875 - 890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D723F8" w:rsidRPr="00BD20A2" w:rsidRDefault="00D723F8" w:rsidP="004E7045">
            <w:pPr>
              <w:pStyle w:val="TAC"/>
              <w:rPr>
                <w:lang w:eastAsia="ja-JP"/>
              </w:rPr>
            </w:pPr>
            <w:r w:rsidRPr="00BD20A2">
              <w:rPr>
                <w:lang w:eastAsia="ja-JP"/>
              </w:rPr>
              <w:t>791 - 821</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D723F8" w:rsidRPr="00BD20A2" w:rsidRDefault="00D723F8" w:rsidP="004E7045">
            <w:pPr>
              <w:pStyle w:val="TAC"/>
              <w:rPr>
                <w:lang w:eastAsia="ja-JP"/>
              </w:rPr>
            </w:pPr>
            <w:r w:rsidRPr="00BD20A2">
              <w:rPr>
                <w:lang w:eastAsia="ja-JP"/>
              </w:rPr>
              <w:t>1495.9 - 1510.9</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D723F8" w:rsidRPr="00BD20A2" w:rsidRDefault="00D723F8" w:rsidP="004E7045">
            <w:pPr>
              <w:pStyle w:val="TAC"/>
              <w:rPr>
                <w:lang w:eastAsia="ja-JP"/>
              </w:rPr>
            </w:pPr>
            <w:r w:rsidRPr="00BD20A2">
              <w:rPr>
                <w:lang w:eastAsia="ja-JP"/>
              </w:rPr>
              <w:t>3510 - 3 590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23</w:t>
            </w:r>
          </w:p>
        </w:tc>
        <w:tc>
          <w:tcPr>
            <w:tcW w:w="1657" w:type="dxa"/>
            <w:vAlign w:val="center"/>
          </w:tcPr>
          <w:p w:rsidR="00D723F8" w:rsidRPr="00BD20A2" w:rsidRDefault="00D723F8" w:rsidP="004E7045">
            <w:pPr>
              <w:pStyle w:val="TAC"/>
              <w:rPr>
                <w:lang w:eastAsia="ja-JP"/>
              </w:rPr>
            </w:pPr>
            <w:r w:rsidRPr="00BD20A2">
              <w:rPr>
                <w:lang w:eastAsia="ja-JP"/>
              </w:rPr>
              <w:t>2180 - 2200</w:t>
            </w:r>
          </w:p>
        </w:tc>
        <w:tc>
          <w:tcPr>
            <w:tcW w:w="1082" w:type="dxa"/>
            <w:vAlign w:val="center"/>
          </w:tcPr>
          <w:p w:rsidR="00D723F8" w:rsidRPr="00BD20A2" w:rsidRDefault="00D723F8" w:rsidP="004E7045">
            <w:pPr>
              <w:pStyle w:val="TAC"/>
              <w:rPr>
                <w:rFonts w:cs="v5.0.0"/>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rFonts w:cs="v5.0.0"/>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lastRenderedPageBreak/>
              <w:t>E-UTRA Band 24</w:t>
            </w:r>
          </w:p>
        </w:tc>
        <w:tc>
          <w:tcPr>
            <w:tcW w:w="1657" w:type="dxa"/>
            <w:vAlign w:val="center"/>
          </w:tcPr>
          <w:p w:rsidR="00D723F8" w:rsidRPr="00BD20A2" w:rsidRDefault="00D723F8" w:rsidP="004E7045">
            <w:pPr>
              <w:pStyle w:val="TAC"/>
              <w:rPr>
                <w:lang w:eastAsia="ja-JP"/>
              </w:rPr>
            </w:pPr>
            <w:r w:rsidRPr="00BD20A2">
              <w:rPr>
                <w:lang w:eastAsia="ja-JP"/>
              </w:rPr>
              <w:t>1525 - 1559</w:t>
            </w:r>
          </w:p>
        </w:tc>
        <w:tc>
          <w:tcPr>
            <w:tcW w:w="1082" w:type="dxa"/>
          </w:tcPr>
          <w:p w:rsidR="00D723F8" w:rsidRPr="00BD20A2" w:rsidRDefault="00D723F8" w:rsidP="004E7045">
            <w:pPr>
              <w:pStyle w:val="TAC"/>
              <w:rPr>
                <w:lang w:eastAsia="ja-JP"/>
              </w:rPr>
            </w:pPr>
            <w:r w:rsidRPr="00BD20A2">
              <w:rPr>
                <w:rFonts w:cs="v5.0.0"/>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D723F8" w:rsidRPr="00BD20A2" w:rsidRDefault="00D723F8" w:rsidP="004E7045">
            <w:pPr>
              <w:pStyle w:val="TAC"/>
              <w:rPr>
                <w:lang w:eastAsia="ja-JP"/>
              </w:rPr>
            </w:pPr>
            <w:r w:rsidRPr="00BD20A2">
              <w:rPr>
                <w:rFonts w:cs="v5.0.0"/>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D723F8" w:rsidRPr="00BD20A2" w:rsidRDefault="00D723F8" w:rsidP="004E7045">
            <w:pPr>
              <w:pStyle w:val="TAC"/>
              <w:rPr>
                <w:lang w:eastAsia="ja-JP"/>
              </w:rPr>
            </w:pPr>
            <w:r w:rsidRPr="00BD20A2">
              <w:rPr>
                <w:lang w:eastAsia="ja-JP"/>
              </w:rPr>
              <w:t>1930 - 199</w:t>
            </w:r>
            <w:r w:rsidRPr="00BD20A2">
              <w:rPr>
                <w:lang w:eastAsia="zh-CN"/>
              </w:rPr>
              <w:t>5</w:t>
            </w:r>
          </w:p>
        </w:tc>
        <w:tc>
          <w:tcPr>
            <w:tcW w:w="1082" w:type="dxa"/>
            <w:vAlign w:val="center"/>
          </w:tcPr>
          <w:p w:rsidR="00D723F8" w:rsidRPr="00BD20A2" w:rsidRDefault="00D723F8" w:rsidP="004E7045">
            <w:pPr>
              <w:pStyle w:val="TAC"/>
              <w:rPr>
                <w:rFonts w:cs="v5.0.0"/>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rFonts w:cs="v5.0.0"/>
                <w:lang w:eastAsia="ja-JP"/>
              </w:rPr>
            </w:pPr>
            <w:r w:rsidRPr="00BD20A2">
              <w:rPr>
                <w:lang w:eastAsia="ja-JP"/>
              </w:rPr>
              <w:t>CW carrier</w:t>
            </w:r>
          </w:p>
        </w:tc>
      </w:tr>
      <w:bookmarkEnd w:id="301"/>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D723F8" w:rsidRPr="00BD20A2" w:rsidRDefault="00D723F8" w:rsidP="004E7045">
            <w:pPr>
              <w:pStyle w:val="TAC"/>
              <w:rPr>
                <w:lang w:val="sv-SE" w:eastAsia="ja-JP"/>
              </w:rPr>
            </w:pPr>
            <w:r w:rsidRPr="00BD20A2">
              <w:rPr>
                <w:lang w:val="sv-SE" w:eastAsia="ja-JP"/>
              </w:rPr>
              <w:t>859 - 894</w:t>
            </w:r>
          </w:p>
        </w:tc>
        <w:tc>
          <w:tcPr>
            <w:tcW w:w="1082" w:type="dxa"/>
            <w:vAlign w:val="center"/>
          </w:tcPr>
          <w:p w:rsidR="00D723F8" w:rsidRPr="00BD20A2" w:rsidRDefault="00D723F8" w:rsidP="004E7045">
            <w:pPr>
              <w:pStyle w:val="TAC"/>
              <w:rPr>
                <w:lang w:val="sv-SE" w:eastAsia="ja-JP"/>
              </w:rPr>
            </w:pPr>
            <w:r w:rsidRPr="00BD20A2">
              <w:rPr>
                <w:lang w:val="sv-SE" w:eastAsia="ja-JP"/>
              </w:rPr>
              <w:t>+46</w:t>
            </w:r>
          </w:p>
        </w:tc>
        <w:tc>
          <w:tcPr>
            <w:tcW w:w="1134" w:type="dxa"/>
            <w:vAlign w:val="center"/>
          </w:tcPr>
          <w:p w:rsidR="00D723F8" w:rsidRPr="00BD20A2" w:rsidRDefault="00D723F8" w:rsidP="004E7045">
            <w:pPr>
              <w:pStyle w:val="TAC"/>
              <w:rPr>
                <w:lang w:val="sv-SE" w:eastAsia="ja-JP"/>
              </w:rPr>
            </w:pPr>
            <w:r w:rsidRPr="00BD20A2">
              <w:rPr>
                <w:lang w:val="sv-SE" w:eastAsia="ja-JP"/>
              </w:rPr>
              <w:t>+38</w:t>
            </w:r>
          </w:p>
        </w:tc>
        <w:tc>
          <w:tcPr>
            <w:tcW w:w="1134" w:type="dxa"/>
            <w:vAlign w:val="center"/>
          </w:tcPr>
          <w:p w:rsidR="00D723F8" w:rsidRPr="00BD20A2" w:rsidRDefault="00D723F8" w:rsidP="004E7045">
            <w:pPr>
              <w:pStyle w:val="TAC"/>
              <w:rPr>
                <w:lang w:val="sv-SE" w:eastAsia="ja-JP"/>
              </w:rPr>
            </w:pPr>
            <w:r w:rsidRPr="00BD20A2">
              <w:rPr>
                <w:lang w:val="sv-SE"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rFonts w:cs="v5.0.0"/>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27</w:t>
            </w:r>
          </w:p>
        </w:tc>
        <w:tc>
          <w:tcPr>
            <w:tcW w:w="1657" w:type="dxa"/>
            <w:vAlign w:val="center"/>
          </w:tcPr>
          <w:p w:rsidR="00D723F8" w:rsidRPr="00BD20A2" w:rsidRDefault="00D723F8" w:rsidP="004E7045">
            <w:pPr>
              <w:pStyle w:val="TAC"/>
              <w:rPr>
                <w:lang w:eastAsia="ja-JP"/>
              </w:rPr>
            </w:pPr>
            <w:r w:rsidRPr="00BD20A2">
              <w:rPr>
                <w:lang w:eastAsia="ja-JP"/>
              </w:rPr>
              <w:t>852 – 869</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D723F8" w:rsidRPr="00BD20A2" w:rsidRDefault="00D723F8" w:rsidP="004E7045">
            <w:pPr>
              <w:pStyle w:val="TAC"/>
              <w:rPr>
                <w:lang w:eastAsia="ja-JP"/>
              </w:rPr>
            </w:pPr>
            <w:r w:rsidRPr="00BD20A2">
              <w:rPr>
                <w:lang w:eastAsia="ja-JP"/>
              </w:rPr>
              <w:t>758 – 803</w:t>
            </w:r>
          </w:p>
        </w:tc>
        <w:tc>
          <w:tcPr>
            <w:tcW w:w="1082" w:type="dxa"/>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29 or NR Band n29</w:t>
            </w:r>
          </w:p>
        </w:tc>
        <w:tc>
          <w:tcPr>
            <w:tcW w:w="1657" w:type="dxa"/>
            <w:vAlign w:val="center"/>
          </w:tcPr>
          <w:p w:rsidR="00D723F8" w:rsidRPr="00BD20A2" w:rsidRDefault="00D723F8" w:rsidP="004E7045">
            <w:pPr>
              <w:pStyle w:val="TAC"/>
              <w:rPr>
                <w:lang w:eastAsia="ja-JP"/>
              </w:rPr>
            </w:pPr>
            <w:r w:rsidRPr="00BD20A2">
              <w:rPr>
                <w:lang w:eastAsia="ja-JP"/>
              </w:rPr>
              <w:t>717 - 728</w:t>
            </w:r>
          </w:p>
        </w:tc>
        <w:tc>
          <w:tcPr>
            <w:tcW w:w="1082" w:type="dxa"/>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30</w:t>
            </w:r>
            <w:r w:rsidRPr="00BD20A2">
              <w:rPr>
                <w:rFonts w:cs="Arial"/>
                <w:szCs w:val="18"/>
                <w:lang w:val="sv-SE"/>
              </w:rPr>
              <w:t xml:space="preserve"> or NR band n30</w:t>
            </w:r>
          </w:p>
        </w:tc>
        <w:tc>
          <w:tcPr>
            <w:tcW w:w="1657" w:type="dxa"/>
            <w:vAlign w:val="center"/>
          </w:tcPr>
          <w:p w:rsidR="00D723F8" w:rsidRPr="00BD20A2" w:rsidRDefault="00D723F8" w:rsidP="004E7045">
            <w:pPr>
              <w:pStyle w:val="TAC"/>
              <w:rPr>
                <w:lang w:eastAsia="ja-JP"/>
              </w:rPr>
            </w:pPr>
            <w:r w:rsidRPr="00BD20A2">
              <w:rPr>
                <w:lang w:eastAsia="ja-JP"/>
              </w:rPr>
              <w:t>2350 - 2360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31</w:t>
            </w:r>
          </w:p>
        </w:tc>
        <w:tc>
          <w:tcPr>
            <w:tcW w:w="1657" w:type="dxa"/>
          </w:tcPr>
          <w:p w:rsidR="00D723F8" w:rsidRPr="00BD20A2" w:rsidRDefault="00D723F8" w:rsidP="004E7045">
            <w:pPr>
              <w:pStyle w:val="TAC"/>
              <w:rPr>
                <w:lang w:eastAsia="ja-JP"/>
              </w:rPr>
            </w:pPr>
            <w:r w:rsidRPr="00BD20A2">
              <w:rPr>
                <w:lang w:eastAsia="ja-JP"/>
              </w:rPr>
              <w:t>462.5 - 467.5</w:t>
            </w:r>
          </w:p>
        </w:tc>
        <w:tc>
          <w:tcPr>
            <w:tcW w:w="1082" w:type="dxa"/>
          </w:tcPr>
          <w:p w:rsidR="00D723F8" w:rsidRPr="00BD20A2" w:rsidRDefault="00D723F8" w:rsidP="004E7045">
            <w:pPr>
              <w:pStyle w:val="TAC"/>
              <w:rPr>
                <w:lang w:eastAsia="ja-JP"/>
              </w:rPr>
            </w:pPr>
            <w:r w:rsidRPr="00BD20A2">
              <w:rPr>
                <w:lang w:eastAsia="ja-JP"/>
              </w:rPr>
              <w:t>+46</w:t>
            </w:r>
          </w:p>
        </w:tc>
        <w:tc>
          <w:tcPr>
            <w:tcW w:w="1134" w:type="dxa"/>
          </w:tcPr>
          <w:p w:rsidR="00D723F8" w:rsidRPr="00BD20A2" w:rsidRDefault="00D723F8" w:rsidP="004E7045">
            <w:pPr>
              <w:pStyle w:val="TAC"/>
              <w:rPr>
                <w:lang w:eastAsia="ja-JP"/>
              </w:rPr>
            </w:pPr>
            <w:r w:rsidRPr="00BD20A2">
              <w:rPr>
                <w:lang w:eastAsia="ja-JP"/>
              </w:rPr>
              <w:t>+38</w:t>
            </w:r>
          </w:p>
        </w:tc>
        <w:tc>
          <w:tcPr>
            <w:tcW w:w="1134" w:type="dxa"/>
          </w:tcPr>
          <w:p w:rsidR="00D723F8" w:rsidRPr="00BD20A2" w:rsidRDefault="00D723F8" w:rsidP="004E7045">
            <w:pPr>
              <w:pStyle w:val="TAC"/>
              <w:rPr>
                <w:lang w:eastAsia="ja-JP"/>
              </w:rPr>
            </w:pPr>
            <w:r w:rsidRPr="00BD20A2">
              <w:rPr>
                <w:lang w:eastAsia="ja-JP"/>
              </w:rPr>
              <w:t>+24</w:t>
            </w:r>
          </w:p>
        </w:tc>
        <w:tc>
          <w:tcPr>
            <w:tcW w:w="1701" w:type="dxa"/>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31</w:t>
            </w:r>
          </w:p>
        </w:tc>
        <w:tc>
          <w:tcPr>
            <w:tcW w:w="1657" w:type="dxa"/>
          </w:tcPr>
          <w:p w:rsidR="00D723F8" w:rsidRPr="00BD20A2" w:rsidRDefault="00D723F8" w:rsidP="004E7045">
            <w:pPr>
              <w:pStyle w:val="TAC"/>
              <w:rPr>
                <w:lang w:eastAsia="ja-JP"/>
              </w:rPr>
            </w:pPr>
            <w:r w:rsidRPr="00BD20A2">
              <w:rPr>
                <w:lang w:eastAsia="ja-JP"/>
              </w:rPr>
              <w:t>462.5 - 467.5</w:t>
            </w:r>
          </w:p>
        </w:tc>
        <w:tc>
          <w:tcPr>
            <w:tcW w:w="1082" w:type="dxa"/>
          </w:tcPr>
          <w:p w:rsidR="00D723F8" w:rsidRPr="00BD20A2" w:rsidRDefault="00D723F8" w:rsidP="004E7045">
            <w:pPr>
              <w:pStyle w:val="TAC"/>
              <w:rPr>
                <w:lang w:eastAsia="ja-JP"/>
              </w:rPr>
            </w:pPr>
            <w:r w:rsidRPr="00BD20A2">
              <w:rPr>
                <w:lang w:eastAsia="ja-JP"/>
              </w:rPr>
              <w:t>+46</w:t>
            </w:r>
          </w:p>
        </w:tc>
        <w:tc>
          <w:tcPr>
            <w:tcW w:w="1134" w:type="dxa"/>
          </w:tcPr>
          <w:p w:rsidR="00D723F8" w:rsidRPr="00BD20A2" w:rsidRDefault="00D723F8" w:rsidP="004E7045">
            <w:pPr>
              <w:pStyle w:val="TAC"/>
              <w:rPr>
                <w:lang w:eastAsia="ja-JP"/>
              </w:rPr>
            </w:pPr>
            <w:r w:rsidRPr="00BD20A2">
              <w:rPr>
                <w:lang w:eastAsia="ja-JP"/>
              </w:rPr>
              <w:t>+38</w:t>
            </w:r>
          </w:p>
        </w:tc>
        <w:tc>
          <w:tcPr>
            <w:tcW w:w="1134" w:type="dxa"/>
          </w:tcPr>
          <w:p w:rsidR="00D723F8" w:rsidRPr="00BD20A2" w:rsidRDefault="00D723F8" w:rsidP="004E7045">
            <w:pPr>
              <w:pStyle w:val="TAC"/>
              <w:rPr>
                <w:lang w:eastAsia="ja-JP"/>
              </w:rPr>
            </w:pPr>
            <w:r w:rsidRPr="00BD20A2">
              <w:rPr>
                <w:lang w:eastAsia="ja-JP"/>
              </w:rPr>
              <w:t>+24</w:t>
            </w:r>
          </w:p>
        </w:tc>
        <w:tc>
          <w:tcPr>
            <w:tcW w:w="1701" w:type="dxa"/>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D723F8" w:rsidRPr="00BD20A2" w:rsidRDefault="00D723F8" w:rsidP="004E7045">
            <w:pPr>
              <w:pStyle w:val="TAC"/>
              <w:rPr>
                <w:lang w:eastAsia="ja-JP"/>
              </w:rPr>
            </w:pPr>
            <w:r w:rsidRPr="00BD20A2">
              <w:rPr>
                <w:lang w:eastAsia="ja-JP"/>
              </w:rPr>
              <w:t>1452 - 1496</w:t>
            </w:r>
          </w:p>
          <w:p w:rsidR="00D723F8" w:rsidRPr="00BD20A2" w:rsidRDefault="00D723F8" w:rsidP="004E7045">
            <w:pPr>
              <w:pStyle w:val="TAC"/>
              <w:rPr>
                <w:lang w:eastAsia="ja-JP"/>
              </w:rPr>
            </w:pPr>
            <w:r w:rsidRPr="00BD20A2">
              <w:rPr>
                <w:lang w:eastAsia="ja-JP"/>
              </w:rPr>
              <w:t>(NOTE-5)</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D723F8" w:rsidRPr="00BD20A2" w:rsidRDefault="00D723F8" w:rsidP="004E7045">
            <w:pPr>
              <w:pStyle w:val="TAC"/>
              <w:rPr>
                <w:lang w:eastAsia="ja-JP"/>
              </w:rPr>
            </w:pPr>
            <w:r w:rsidRPr="00BD20A2">
              <w:rPr>
                <w:lang w:eastAsia="ja-JP"/>
              </w:rPr>
              <w:t>1900 - 1920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D723F8" w:rsidRPr="00BD20A2" w:rsidRDefault="00D723F8" w:rsidP="004E7045">
            <w:pPr>
              <w:pStyle w:val="TAC"/>
              <w:rPr>
                <w:lang w:eastAsia="ja-JP"/>
              </w:rPr>
            </w:pPr>
            <w:r w:rsidRPr="00BD20A2">
              <w:rPr>
                <w:lang w:eastAsia="ja-JP"/>
              </w:rPr>
              <w:t>2010 - 2025</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D723F8" w:rsidRPr="00BD20A2" w:rsidRDefault="00D723F8" w:rsidP="004E7045">
            <w:pPr>
              <w:pStyle w:val="TAC"/>
              <w:rPr>
                <w:lang w:eastAsia="ja-JP"/>
              </w:rPr>
            </w:pPr>
            <w:r w:rsidRPr="00BD20A2">
              <w:rPr>
                <w:lang w:eastAsia="ja-JP"/>
              </w:rPr>
              <w:t>1850 - 1910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D723F8" w:rsidRPr="00BD20A2" w:rsidRDefault="00D723F8" w:rsidP="004E7045">
            <w:pPr>
              <w:pStyle w:val="TAC"/>
              <w:rPr>
                <w:lang w:eastAsia="ja-JP"/>
              </w:rPr>
            </w:pPr>
            <w:r w:rsidRPr="00BD20A2">
              <w:rPr>
                <w:lang w:eastAsia="ja-JP"/>
              </w:rPr>
              <w:t>1930 - 1990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D723F8" w:rsidRPr="00BD20A2" w:rsidRDefault="00D723F8" w:rsidP="004E7045">
            <w:pPr>
              <w:pStyle w:val="TAC"/>
              <w:rPr>
                <w:lang w:eastAsia="ja-JP"/>
              </w:rPr>
            </w:pPr>
            <w:r w:rsidRPr="00BD20A2">
              <w:rPr>
                <w:lang w:eastAsia="ja-JP"/>
              </w:rPr>
              <w:t>1910 - 1930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D723F8" w:rsidRPr="00BD20A2" w:rsidRDefault="00D723F8" w:rsidP="004E7045">
            <w:pPr>
              <w:pStyle w:val="TAC"/>
              <w:rPr>
                <w:lang w:eastAsia="ja-JP"/>
              </w:rPr>
            </w:pPr>
            <w:r w:rsidRPr="00BD20A2">
              <w:rPr>
                <w:lang w:eastAsia="ja-JP"/>
              </w:rPr>
              <w:t>2570 - 2620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D723F8" w:rsidRPr="00BD20A2" w:rsidRDefault="00D723F8" w:rsidP="004E7045">
            <w:pPr>
              <w:pStyle w:val="TAC"/>
              <w:rPr>
                <w:lang w:eastAsia="ja-JP"/>
              </w:rPr>
            </w:pPr>
            <w:r w:rsidRPr="00BD20A2">
              <w:rPr>
                <w:lang w:eastAsia="ja-JP"/>
              </w:rPr>
              <w:t>1880 - 1920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D723F8" w:rsidRPr="00BD20A2" w:rsidRDefault="00D723F8" w:rsidP="004E7045">
            <w:pPr>
              <w:pStyle w:val="TAC"/>
              <w:rPr>
                <w:lang w:eastAsia="ja-JP"/>
              </w:rPr>
            </w:pPr>
            <w:r w:rsidRPr="00BD20A2">
              <w:rPr>
                <w:lang w:eastAsia="ja-JP"/>
              </w:rPr>
              <w:t>2300 - 2400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41 or NR band n41</w:t>
            </w:r>
          </w:p>
        </w:tc>
        <w:tc>
          <w:tcPr>
            <w:tcW w:w="1657" w:type="dxa"/>
            <w:vAlign w:val="center"/>
          </w:tcPr>
          <w:p w:rsidR="00D723F8" w:rsidRPr="00BD20A2" w:rsidRDefault="00D723F8" w:rsidP="004E7045">
            <w:pPr>
              <w:pStyle w:val="TAC"/>
              <w:rPr>
                <w:lang w:eastAsia="ja-JP"/>
              </w:rPr>
            </w:pPr>
            <w:r w:rsidRPr="00BD20A2">
              <w:rPr>
                <w:lang w:eastAsia="ja-JP"/>
              </w:rPr>
              <w:t>2496 - 2690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42</w:t>
            </w:r>
          </w:p>
        </w:tc>
        <w:tc>
          <w:tcPr>
            <w:tcW w:w="1657" w:type="dxa"/>
          </w:tcPr>
          <w:p w:rsidR="00D723F8" w:rsidRPr="00BD20A2" w:rsidRDefault="00D723F8" w:rsidP="004E7045">
            <w:pPr>
              <w:pStyle w:val="TAC"/>
              <w:rPr>
                <w:lang w:eastAsia="ja-JP"/>
              </w:rPr>
            </w:pPr>
            <w:r w:rsidRPr="00BD20A2">
              <w:rPr>
                <w:lang w:eastAsia="zh-CN"/>
              </w:rPr>
              <w:t>3400</w:t>
            </w:r>
            <w:r w:rsidRPr="00BD20A2">
              <w:rPr>
                <w:lang w:eastAsia="ja-JP"/>
              </w:rPr>
              <w:t xml:space="preserve"> - 3600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43</w:t>
            </w:r>
          </w:p>
        </w:tc>
        <w:tc>
          <w:tcPr>
            <w:tcW w:w="1657" w:type="dxa"/>
          </w:tcPr>
          <w:p w:rsidR="00D723F8" w:rsidRPr="00BD20A2" w:rsidRDefault="00D723F8" w:rsidP="004E7045">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lang w:eastAsia="ja-JP"/>
              </w:rPr>
              <w:t>E-UTRA Band 44</w:t>
            </w:r>
          </w:p>
        </w:tc>
        <w:tc>
          <w:tcPr>
            <w:tcW w:w="1657" w:type="dxa"/>
            <w:vAlign w:val="center"/>
          </w:tcPr>
          <w:p w:rsidR="00D723F8" w:rsidRPr="00BD20A2" w:rsidRDefault="00D723F8" w:rsidP="004E7045">
            <w:pPr>
              <w:pStyle w:val="TAC"/>
              <w:rPr>
                <w:lang w:eastAsia="zh-CN"/>
              </w:rPr>
            </w:pPr>
            <w:r w:rsidRPr="00BD20A2">
              <w:rPr>
                <w:lang w:eastAsia="ja-JP"/>
              </w:rPr>
              <w:t>703 - 803</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D723F8" w:rsidRPr="00BD20A2" w:rsidRDefault="00D723F8" w:rsidP="004E7045">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szCs w:val="18"/>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D723F8" w:rsidRPr="00BD20A2" w:rsidRDefault="00D723F8" w:rsidP="004E7045">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D723F8" w:rsidRPr="00BD20A2" w:rsidRDefault="00D723F8" w:rsidP="004E7045">
            <w:pPr>
              <w:pStyle w:val="TAC"/>
              <w:rPr>
                <w:lang w:eastAsia="ja-JP"/>
              </w:rPr>
            </w:pPr>
            <w:r w:rsidRPr="00BD20A2">
              <w:rPr>
                <w:lang w:eastAsia="ja-JP"/>
              </w:rPr>
              <w:t>N/A</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szCs w:val="18"/>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lang w:eastAsia="ja-JP"/>
              </w:rPr>
              <w:t>E-UTRA Band 48</w:t>
            </w:r>
            <w:r w:rsidRPr="00BD20A2">
              <w:rPr>
                <w:rFonts w:cs="Arial"/>
                <w:szCs w:val="18"/>
                <w:lang w:val="sv-SE" w:eastAsia="ko-KR"/>
              </w:rPr>
              <w:t xml:space="preserve"> or NR Band n48</w:t>
            </w:r>
          </w:p>
        </w:tc>
        <w:tc>
          <w:tcPr>
            <w:tcW w:w="1657" w:type="dxa"/>
            <w:vAlign w:val="center"/>
          </w:tcPr>
          <w:p w:rsidR="00D723F8" w:rsidRPr="00BD20A2" w:rsidRDefault="00D723F8" w:rsidP="004E7045">
            <w:pPr>
              <w:pStyle w:val="TAC"/>
              <w:rPr>
                <w:lang w:eastAsia="ja-JP"/>
              </w:rPr>
            </w:pPr>
            <w:r w:rsidRPr="00BD20A2">
              <w:rPr>
                <w:lang w:eastAsia="zh-CN"/>
              </w:rPr>
              <w:t>3550 – 3700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lang w:eastAsia="ja-JP"/>
              </w:rPr>
              <w:lastRenderedPageBreak/>
              <w:t>E-UTRA Band 49</w:t>
            </w:r>
          </w:p>
        </w:tc>
        <w:tc>
          <w:tcPr>
            <w:tcW w:w="1657" w:type="dxa"/>
            <w:vAlign w:val="center"/>
          </w:tcPr>
          <w:p w:rsidR="00D723F8" w:rsidRPr="00BD20A2" w:rsidRDefault="00D723F8" w:rsidP="004E7045">
            <w:pPr>
              <w:pStyle w:val="TAC"/>
              <w:rPr>
                <w:lang w:eastAsia="ja-JP"/>
              </w:rPr>
            </w:pPr>
            <w:r w:rsidRPr="00BD20A2">
              <w:rPr>
                <w:lang w:eastAsia="zh-CN"/>
              </w:rPr>
              <w:t>3550 – 3700</w:t>
            </w:r>
          </w:p>
        </w:tc>
        <w:tc>
          <w:tcPr>
            <w:tcW w:w="1082" w:type="dxa"/>
            <w:vAlign w:val="center"/>
          </w:tcPr>
          <w:p w:rsidR="00D723F8" w:rsidRPr="00BD20A2" w:rsidRDefault="00D723F8" w:rsidP="004E7045">
            <w:pPr>
              <w:pStyle w:val="TAC"/>
              <w:rPr>
                <w:lang w:eastAsia="ja-JP"/>
              </w:rPr>
            </w:pPr>
            <w:r w:rsidRPr="00BD20A2">
              <w:rPr>
                <w:lang w:eastAsia="ja-JP"/>
              </w:rPr>
              <w:t>N/A</w:t>
            </w:r>
          </w:p>
        </w:tc>
        <w:tc>
          <w:tcPr>
            <w:tcW w:w="1134" w:type="dxa"/>
            <w:vAlign w:val="center"/>
          </w:tcPr>
          <w:p w:rsidR="00D723F8" w:rsidRPr="00BD20A2" w:rsidRDefault="00D723F8" w:rsidP="004E7045">
            <w:pPr>
              <w:pStyle w:val="TAC"/>
              <w:rPr>
                <w:lang w:eastAsia="ja-JP"/>
              </w:rPr>
            </w:pPr>
            <w:r w:rsidRPr="00BD20A2">
              <w:rPr>
                <w:lang w:eastAsia="ja-JP"/>
              </w:rPr>
              <w:t>N/A</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lang w:eastAsia="ja-JP"/>
              </w:rPr>
              <w:t>E-UTRA Band 50 or NR band n50</w:t>
            </w:r>
          </w:p>
        </w:tc>
        <w:tc>
          <w:tcPr>
            <w:tcW w:w="1657" w:type="dxa"/>
            <w:vAlign w:val="center"/>
          </w:tcPr>
          <w:p w:rsidR="00D723F8" w:rsidRPr="00BD20A2" w:rsidRDefault="00D723F8" w:rsidP="004E7045">
            <w:pPr>
              <w:pStyle w:val="TAC"/>
              <w:rPr>
                <w:lang w:eastAsia="ja-JP"/>
              </w:rPr>
            </w:pPr>
            <w:r w:rsidRPr="00BD20A2">
              <w:rPr>
                <w:rFonts w:eastAsia="宋体"/>
                <w:lang w:eastAsia="zh-CN"/>
              </w:rPr>
              <w:t>1432</w:t>
            </w:r>
            <w:r w:rsidRPr="00BD20A2">
              <w:rPr>
                <w:lang w:eastAsia="zh-CN"/>
              </w:rPr>
              <w:t xml:space="preserve"> – </w:t>
            </w:r>
            <w:r w:rsidRPr="00BD20A2">
              <w:rPr>
                <w:rFonts w:eastAsia="宋体"/>
                <w:lang w:eastAsia="zh-CN"/>
              </w:rPr>
              <w:t>1517</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D723F8" w:rsidRPr="00BD20A2" w:rsidRDefault="00D723F8" w:rsidP="004E7045">
            <w:pPr>
              <w:pStyle w:val="TAC"/>
              <w:rPr>
                <w:lang w:eastAsia="ja-JP"/>
              </w:rPr>
            </w:pPr>
            <w:r w:rsidRPr="00BD20A2">
              <w:rPr>
                <w:rFonts w:eastAsia="宋体"/>
                <w:lang w:eastAsia="zh-CN"/>
              </w:rPr>
              <w:t>1427</w:t>
            </w:r>
            <w:r w:rsidRPr="00BD20A2">
              <w:rPr>
                <w:lang w:eastAsia="zh-CN"/>
              </w:rPr>
              <w:t xml:space="preserve">– </w:t>
            </w:r>
            <w:r w:rsidRPr="00BD20A2">
              <w:rPr>
                <w:rFonts w:eastAsia="宋体"/>
                <w:lang w:eastAsia="zh-CN"/>
              </w:rPr>
              <w:t>1432</w:t>
            </w:r>
          </w:p>
        </w:tc>
        <w:tc>
          <w:tcPr>
            <w:tcW w:w="1082" w:type="dxa"/>
            <w:vAlign w:val="center"/>
          </w:tcPr>
          <w:p w:rsidR="00D723F8" w:rsidRPr="00BD20A2" w:rsidRDefault="00D723F8" w:rsidP="004E7045">
            <w:pPr>
              <w:pStyle w:val="TAC"/>
              <w:rPr>
                <w:lang w:eastAsia="ja-JP"/>
              </w:rPr>
            </w:pPr>
            <w:r w:rsidRPr="00BD20A2">
              <w:rPr>
                <w:lang w:eastAsia="ja-JP"/>
              </w:rPr>
              <w:t>N/A</w:t>
            </w:r>
          </w:p>
        </w:tc>
        <w:tc>
          <w:tcPr>
            <w:tcW w:w="1134" w:type="dxa"/>
            <w:vAlign w:val="center"/>
          </w:tcPr>
          <w:p w:rsidR="00D723F8" w:rsidRPr="00BD20A2" w:rsidRDefault="00D723F8" w:rsidP="004E7045">
            <w:pPr>
              <w:pStyle w:val="TAC"/>
              <w:rPr>
                <w:lang w:eastAsia="ja-JP"/>
              </w:rPr>
            </w:pPr>
            <w:r w:rsidRPr="00BD20A2">
              <w:rPr>
                <w:lang w:eastAsia="ja-JP"/>
              </w:rPr>
              <w:t>N/A</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lang w:eastAsia="ja-JP"/>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lang w:eastAsia="ja-JP"/>
              </w:rPr>
            </w:pPr>
            <w:r w:rsidRPr="00BD20A2">
              <w:rPr>
                <w:rFonts w:cs="Arial"/>
              </w:rPr>
              <w:t>E-UTRA Band 52</w:t>
            </w:r>
          </w:p>
        </w:tc>
        <w:tc>
          <w:tcPr>
            <w:tcW w:w="1657" w:type="dxa"/>
            <w:vAlign w:val="center"/>
          </w:tcPr>
          <w:p w:rsidR="00D723F8" w:rsidRPr="00BD20A2" w:rsidRDefault="00D723F8" w:rsidP="004E7045">
            <w:pPr>
              <w:pStyle w:val="TAC"/>
              <w:rPr>
                <w:rFonts w:eastAsia="宋体"/>
                <w:lang w:eastAsia="zh-CN"/>
              </w:rPr>
            </w:pPr>
            <w:r w:rsidRPr="00BD20A2">
              <w:rPr>
                <w:rFonts w:cs="v5.0.0"/>
              </w:rPr>
              <w:t>330</w:t>
            </w:r>
            <w:r w:rsidRPr="00BD20A2">
              <w:rPr>
                <w:rFonts w:eastAsia="宋体" w:cs="v5.0.0"/>
                <w:lang w:eastAsia="zh-CN"/>
              </w:rPr>
              <w:t>0</w:t>
            </w:r>
            <w:r w:rsidRPr="00BD20A2">
              <w:rPr>
                <w:rFonts w:cs="v5.0.0"/>
              </w:rPr>
              <w:t xml:space="preserve"> - 3400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rPr>
              <w:t>E-UTRA Band 65</w:t>
            </w:r>
            <w:r w:rsidRPr="00BD20A2">
              <w:rPr>
                <w:rFonts w:cs="Arial"/>
                <w:szCs w:val="18"/>
                <w:lang w:val="sv-SE"/>
              </w:rPr>
              <w:t xml:space="preserve"> or NR band n65</w:t>
            </w:r>
          </w:p>
        </w:tc>
        <w:tc>
          <w:tcPr>
            <w:tcW w:w="1657" w:type="dxa"/>
            <w:vAlign w:val="center"/>
          </w:tcPr>
          <w:p w:rsidR="00D723F8" w:rsidRPr="00BD20A2" w:rsidRDefault="00D723F8" w:rsidP="004E7045">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rPr>
              <w:t>E-UTRA Band 66 or or NR band n66</w:t>
            </w:r>
          </w:p>
        </w:tc>
        <w:tc>
          <w:tcPr>
            <w:tcW w:w="1657" w:type="dxa"/>
            <w:vAlign w:val="center"/>
          </w:tcPr>
          <w:p w:rsidR="00D723F8" w:rsidRPr="00BD20A2" w:rsidRDefault="00D723F8" w:rsidP="004E7045">
            <w:pPr>
              <w:pStyle w:val="TAC"/>
              <w:rPr>
                <w:lang w:eastAsia="ja-JP"/>
              </w:rPr>
            </w:pPr>
            <w:r w:rsidRPr="00BD20A2">
              <w:rPr>
                <w:rFonts w:cs="Arial"/>
              </w:rPr>
              <w:t>2110 – 2200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rPr>
              <w:t>E-UTRA Band 67</w:t>
            </w:r>
          </w:p>
        </w:tc>
        <w:tc>
          <w:tcPr>
            <w:tcW w:w="1657" w:type="dxa"/>
            <w:vAlign w:val="center"/>
          </w:tcPr>
          <w:p w:rsidR="00D723F8" w:rsidRPr="00BD20A2" w:rsidRDefault="00D723F8" w:rsidP="004E7045">
            <w:pPr>
              <w:pStyle w:val="TAC"/>
              <w:rPr>
                <w:lang w:eastAsia="ja-JP"/>
              </w:rPr>
            </w:pPr>
            <w:r w:rsidRPr="00BD20A2">
              <w:rPr>
                <w:rFonts w:cs="Arial"/>
              </w:rPr>
              <w:t>738 - 758</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rPr>
              <w:t>E-UTRA Band 68</w:t>
            </w:r>
          </w:p>
        </w:tc>
        <w:tc>
          <w:tcPr>
            <w:tcW w:w="1657" w:type="dxa"/>
            <w:vAlign w:val="center"/>
          </w:tcPr>
          <w:p w:rsidR="00D723F8" w:rsidRPr="00BD20A2" w:rsidRDefault="00D723F8" w:rsidP="004E7045">
            <w:pPr>
              <w:pStyle w:val="TAC"/>
              <w:rPr>
                <w:lang w:eastAsia="ja-JP"/>
              </w:rPr>
            </w:pPr>
            <w:r w:rsidRPr="00BD20A2">
              <w:rPr>
                <w:rFonts w:cs="Arial"/>
              </w:rPr>
              <w:t>753 - 783</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rPr>
              <w:t xml:space="preserve">E-UTRA Band 69 </w:t>
            </w:r>
          </w:p>
        </w:tc>
        <w:tc>
          <w:tcPr>
            <w:tcW w:w="1657" w:type="dxa"/>
            <w:vAlign w:val="center"/>
          </w:tcPr>
          <w:p w:rsidR="00D723F8" w:rsidRPr="00BD20A2" w:rsidRDefault="00D723F8" w:rsidP="004E7045">
            <w:pPr>
              <w:pStyle w:val="TAC"/>
              <w:rPr>
                <w:lang w:eastAsia="ja-JP"/>
              </w:rPr>
            </w:pPr>
            <w:r w:rsidRPr="00BD20A2">
              <w:rPr>
                <w:rFonts w:cs="Arial"/>
              </w:rPr>
              <w:t>2570-2620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rPr>
              <w:t>E-UTRA Band 70 or or NR band n70</w:t>
            </w:r>
          </w:p>
        </w:tc>
        <w:tc>
          <w:tcPr>
            <w:tcW w:w="1657" w:type="dxa"/>
            <w:vAlign w:val="center"/>
          </w:tcPr>
          <w:p w:rsidR="00D723F8" w:rsidRPr="00BD20A2" w:rsidRDefault="00D723F8" w:rsidP="004E7045">
            <w:pPr>
              <w:pStyle w:val="TAC"/>
              <w:rPr>
                <w:lang w:eastAsia="ja-JP"/>
              </w:rPr>
            </w:pPr>
            <w:r w:rsidRPr="00BD20A2">
              <w:rPr>
                <w:rFonts w:cs="Arial"/>
              </w:rPr>
              <w:t>1995 - 2020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D723F8" w:rsidRPr="00BD20A2" w:rsidRDefault="00D723F8" w:rsidP="004E7045">
            <w:pPr>
              <w:pStyle w:val="TAC"/>
              <w:rPr>
                <w:lang w:eastAsia="ja-JP"/>
              </w:rPr>
            </w:pPr>
            <w:r w:rsidRPr="00BD20A2">
              <w:rPr>
                <w:rFonts w:cs="Arial"/>
                <w:lang w:eastAsia="ko-KR"/>
              </w:rPr>
              <w:t>617 - 652</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lang w:eastAsia="ko-KR"/>
              </w:rPr>
              <w:t>E-UTRA Band 72</w:t>
            </w:r>
          </w:p>
        </w:tc>
        <w:tc>
          <w:tcPr>
            <w:tcW w:w="1657" w:type="dxa"/>
            <w:vAlign w:val="center"/>
          </w:tcPr>
          <w:p w:rsidR="00D723F8" w:rsidRPr="00BD20A2" w:rsidRDefault="00D723F8" w:rsidP="004E7045">
            <w:pPr>
              <w:pStyle w:val="TAC"/>
              <w:rPr>
                <w:lang w:eastAsia="ja-JP"/>
              </w:rPr>
            </w:pPr>
            <w:r w:rsidRPr="00BD20A2">
              <w:rPr>
                <w:rFonts w:cs="Arial"/>
                <w:lang w:eastAsia="ko-KR"/>
              </w:rPr>
              <w:t>461 - 466</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D723F8" w:rsidRPr="00BD20A2" w:rsidRDefault="00D723F8" w:rsidP="004E7045">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D723F8" w:rsidRPr="00BD20A2" w:rsidRDefault="00D723F8" w:rsidP="004E7045">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D723F8" w:rsidRPr="00BD20A2" w:rsidRDefault="00D723F8" w:rsidP="004E7045">
            <w:pPr>
              <w:pStyle w:val="TAC"/>
              <w:rPr>
                <w:lang w:eastAsia="ja-JP"/>
              </w:rPr>
            </w:pPr>
            <w:r w:rsidRPr="00BD20A2">
              <w:rPr>
                <w:rFonts w:cs="Arial"/>
                <w:lang w:eastAsia="ko-KR"/>
              </w:rPr>
              <w:t>1432 - 1517</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D723F8" w:rsidRPr="00BD20A2" w:rsidRDefault="00D723F8" w:rsidP="004E7045">
            <w:pPr>
              <w:pStyle w:val="TAC"/>
              <w:rPr>
                <w:lang w:eastAsia="ja-JP"/>
              </w:rPr>
            </w:pPr>
            <w:r w:rsidRPr="00BD20A2">
              <w:rPr>
                <w:rFonts w:cs="Arial"/>
                <w:lang w:eastAsia="ko-KR"/>
              </w:rPr>
              <w:t>1427 - 1432</w:t>
            </w:r>
          </w:p>
        </w:tc>
        <w:tc>
          <w:tcPr>
            <w:tcW w:w="1082" w:type="dxa"/>
            <w:vAlign w:val="center"/>
          </w:tcPr>
          <w:p w:rsidR="00D723F8" w:rsidRPr="00BD20A2" w:rsidRDefault="00D723F8" w:rsidP="004E7045">
            <w:pPr>
              <w:pStyle w:val="TAC"/>
              <w:rPr>
                <w:lang w:eastAsia="ja-JP"/>
              </w:rPr>
            </w:pPr>
            <w:r w:rsidRPr="00BD20A2">
              <w:rPr>
                <w:lang w:eastAsia="ja-JP"/>
              </w:rPr>
              <w:t>N/A</w:t>
            </w:r>
          </w:p>
        </w:tc>
        <w:tc>
          <w:tcPr>
            <w:tcW w:w="1134" w:type="dxa"/>
            <w:vAlign w:val="center"/>
          </w:tcPr>
          <w:p w:rsidR="00D723F8" w:rsidRPr="00BD20A2" w:rsidRDefault="00D723F8" w:rsidP="004E7045">
            <w:pPr>
              <w:pStyle w:val="TAC"/>
              <w:rPr>
                <w:lang w:eastAsia="ja-JP"/>
              </w:rPr>
            </w:pPr>
            <w:r w:rsidRPr="00BD20A2">
              <w:rPr>
                <w:lang w:eastAsia="ja-JP"/>
              </w:rPr>
              <w:t>N/A</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lang w:eastAsia="ko-KR"/>
              </w:rPr>
              <w:t>NR band n77</w:t>
            </w:r>
          </w:p>
        </w:tc>
        <w:tc>
          <w:tcPr>
            <w:tcW w:w="1657" w:type="dxa"/>
            <w:vAlign w:val="center"/>
          </w:tcPr>
          <w:p w:rsidR="00D723F8" w:rsidRPr="00BD20A2" w:rsidRDefault="00D723F8" w:rsidP="004E7045">
            <w:pPr>
              <w:pStyle w:val="TAC"/>
              <w:rPr>
                <w:lang w:eastAsia="ja-JP"/>
              </w:rPr>
            </w:pPr>
            <w:r w:rsidRPr="00BD20A2">
              <w:rPr>
                <w:rFonts w:cs="Arial"/>
                <w:lang w:eastAsia="ko-KR"/>
              </w:rPr>
              <w:t>3300 - 4200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szCs w:val="18"/>
                <w:lang w:eastAsia="ja-JP"/>
              </w:rPr>
            </w:pPr>
            <w:r w:rsidRPr="00BD20A2">
              <w:rPr>
                <w:rFonts w:cs="Arial"/>
                <w:lang w:eastAsia="ko-KR"/>
              </w:rPr>
              <w:t>NR band n78</w:t>
            </w:r>
          </w:p>
        </w:tc>
        <w:tc>
          <w:tcPr>
            <w:tcW w:w="1657" w:type="dxa"/>
            <w:vAlign w:val="center"/>
          </w:tcPr>
          <w:p w:rsidR="00D723F8" w:rsidRPr="00BD20A2" w:rsidRDefault="00D723F8" w:rsidP="004E7045">
            <w:pPr>
              <w:pStyle w:val="TAC"/>
              <w:rPr>
                <w:lang w:eastAsia="ja-JP"/>
              </w:rPr>
            </w:pPr>
            <w:r w:rsidRPr="00BD20A2">
              <w:rPr>
                <w:rFonts w:cs="Arial"/>
                <w:lang w:eastAsia="ko-KR"/>
              </w:rPr>
              <w:t>3300 - 3800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lang w:eastAsia="ja-JP"/>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lang w:eastAsia="ko-KR"/>
              </w:rPr>
            </w:pPr>
            <w:r w:rsidRPr="00BD20A2">
              <w:rPr>
                <w:rFonts w:cs="Arial"/>
                <w:lang w:eastAsia="ko-KR"/>
              </w:rPr>
              <w:t>NR band n79</w:t>
            </w:r>
          </w:p>
        </w:tc>
        <w:tc>
          <w:tcPr>
            <w:tcW w:w="1657" w:type="dxa"/>
            <w:vAlign w:val="center"/>
          </w:tcPr>
          <w:p w:rsidR="00D723F8" w:rsidRPr="00BD20A2" w:rsidRDefault="00D723F8" w:rsidP="004E7045">
            <w:pPr>
              <w:pStyle w:val="TAC"/>
              <w:rPr>
                <w:rFonts w:cs="Arial"/>
                <w:lang w:eastAsia="ko-KR"/>
              </w:rPr>
            </w:pPr>
            <w:r w:rsidRPr="00BD20A2">
              <w:rPr>
                <w:rFonts w:cs="Arial"/>
                <w:lang w:eastAsia="ko-KR"/>
              </w:rPr>
              <w:t>4400 - 5000</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D723F8" w:rsidRPr="00BD20A2" w:rsidRDefault="00D723F8" w:rsidP="004E7045">
            <w:pPr>
              <w:pStyle w:val="TAC"/>
              <w:rPr>
                <w:rFonts w:cs="Arial"/>
                <w:lang w:eastAsia="ko-KR"/>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lang w:eastAsia="ko-KR"/>
              </w:rPr>
            </w:pPr>
            <w:r w:rsidRPr="00BD20A2">
              <w:rPr>
                <w:rFonts w:cs="Arial"/>
                <w:lang w:eastAsia="ko-KR"/>
              </w:rPr>
              <w:t>E-UTRA Band 87</w:t>
            </w:r>
          </w:p>
        </w:tc>
        <w:tc>
          <w:tcPr>
            <w:tcW w:w="1657" w:type="dxa"/>
            <w:vAlign w:val="center"/>
          </w:tcPr>
          <w:p w:rsidR="00D723F8" w:rsidRPr="00BD20A2" w:rsidRDefault="00D723F8" w:rsidP="004E7045">
            <w:pPr>
              <w:pStyle w:val="TAC"/>
              <w:rPr>
                <w:rFonts w:cs="Arial"/>
                <w:lang w:eastAsia="ko-KR"/>
              </w:rPr>
            </w:pPr>
            <w:r w:rsidRPr="00BD20A2">
              <w:rPr>
                <w:rFonts w:cs="Arial"/>
                <w:lang w:eastAsia="ko-KR"/>
              </w:rPr>
              <w:t>420 - 425</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D723F8" w:rsidRPr="00BD20A2" w:rsidRDefault="00D723F8" w:rsidP="004E7045">
            <w:pPr>
              <w:pStyle w:val="TAC"/>
              <w:rPr>
                <w:rFonts w:cs="Arial"/>
                <w:lang w:eastAsia="ko-KR"/>
              </w:rPr>
            </w:pPr>
            <w:r w:rsidRPr="00BD20A2">
              <w:rPr>
                <w:rFonts w:cs="Arial"/>
                <w:lang w:eastAsia="ko-KR"/>
              </w:rPr>
              <w:t>CW carrier</w:t>
            </w:r>
          </w:p>
        </w:tc>
      </w:tr>
      <w:tr w:rsidR="00D723F8" w:rsidRPr="00BD20A2" w:rsidTr="004E7045">
        <w:trPr>
          <w:gridAfter w:val="1"/>
          <w:wAfter w:w="10" w:type="dxa"/>
          <w:jc w:val="center"/>
        </w:trPr>
        <w:tc>
          <w:tcPr>
            <w:tcW w:w="1918" w:type="dxa"/>
          </w:tcPr>
          <w:p w:rsidR="00D723F8" w:rsidRPr="00BD20A2" w:rsidRDefault="00D723F8" w:rsidP="004E7045">
            <w:pPr>
              <w:pStyle w:val="TAL"/>
              <w:rPr>
                <w:rFonts w:cs="Arial"/>
                <w:lang w:eastAsia="ko-KR"/>
              </w:rPr>
            </w:pPr>
            <w:r w:rsidRPr="00BD20A2">
              <w:rPr>
                <w:rFonts w:cs="Arial"/>
                <w:lang w:eastAsia="ko-KR"/>
              </w:rPr>
              <w:t>E-UTRA Band 88</w:t>
            </w:r>
          </w:p>
        </w:tc>
        <w:tc>
          <w:tcPr>
            <w:tcW w:w="1657" w:type="dxa"/>
            <w:vAlign w:val="center"/>
          </w:tcPr>
          <w:p w:rsidR="00D723F8" w:rsidRPr="00BD20A2" w:rsidRDefault="00D723F8" w:rsidP="004E7045">
            <w:pPr>
              <w:pStyle w:val="TAC"/>
              <w:rPr>
                <w:rFonts w:cs="Arial"/>
                <w:lang w:eastAsia="ko-KR"/>
              </w:rPr>
            </w:pPr>
            <w:r w:rsidRPr="00BD20A2">
              <w:rPr>
                <w:rFonts w:cs="Arial"/>
                <w:lang w:eastAsia="ko-KR"/>
              </w:rPr>
              <w:t>422 - 427</w:t>
            </w:r>
          </w:p>
        </w:tc>
        <w:tc>
          <w:tcPr>
            <w:tcW w:w="1082" w:type="dxa"/>
            <w:vAlign w:val="center"/>
          </w:tcPr>
          <w:p w:rsidR="00D723F8" w:rsidRPr="00BD20A2" w:rsidRDefault="00D723F8" w:rsidP="004E7045">
            <w:pPr>
              <w:pStyle w:val="TAC"/>
              <w:rPr>
                <w:lang w:eastAsia="ja-JP"/>
              </w:rPr>
            </w:pPr>
            <w:r w:rsidRPr="00BD20A2">
              <w:rPr>
                <w:lang w:eastAsia="ja-JP"/>
              </w:rPr>
              <w:t>+46</w:t>
            </w:r>
          </w:p>
        </w:tc>
        <w:tc>
          <w:tcPr>
            <w:tcW w:w="1134" w:type="dxa"/>
            <w:vAlign w:val="center"/>
          </w:tcPr>
          <w:p w:rsidR="00D723F8" w:rsidRPr="00BD20A2" w:rsidRDefault="00D723F8" w:rsidP="004E7045">
            <w:pPr>
              <w:pStyle w:val="TAC"/>
              <w:rPr>
                <w:lang w:eastAsia="ja-JP"/>
              </w:rPr>
            </w:pPr>
            <w:r w:rsidRPr="00BD20A2">
              <w:rPr>
                <w:lang w:eastAsia="ja-JP"/>
              </w:rPr>
              <w:t>+38</w:t>
            </w:r>
          </w:p>
        </w:tc>
        <w:tc>
          <w:tcPr>
            <w:tcW w:w="1134" w:type="dxa"/>
            <w:vAlign w:val="center"/>
          </w:tcPr>
          <w:p w:rsidR="00D723F8" w:rsidRPr="00BD20A2" w:rsidRDefault="00D723F8" w:rsidP="004E7045">
            <w:pPr>
              <w:pStyle w:val="TAC"/>
              <w:rPr>
                <w:lang w:eastAsia="ja-JP"/>
              </w:rPr>
            </w:pPr>
            <w:r w:rsidRPr="00BD20A2">
              <w:rPr>
                <w:lang w:eastAsia="ja-JP"/>
              </w:rPr>
              <w:t>+24</w:t>
            </w:r>
          </w:p>
        </w:tc>
        <w:tc>
          <w:tcPr>
            <w:tcW w:w="1701" w:type="dxa"/>
            <w:vAlign w:val="center"/>
          </w:tcPr>
          <w:p w:rsidR="00D723F8" w:rsidRPr="00BD20A2" w:rsidRDefault="00D723F8" w:rsidP="004E7045">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D723F8" w:rsidRPr="00BD20A2" w:rsidRDefault="00D723F8" w:rsidP="004E7045">
            <w:pPr>
              <w:pStyle w:val="TAC"/>
              <w:rPr>
                <w:rFonts w:cs="Arial"/>
                <w:lang w:eastAsia="ko-KR"/>
              </w:rPr>
            </w:pPr>
            <w:r w:rsidRPr="00BD20A2">
              <w:rPr>
                <w:rFonts w:cs="Arial"/>
                <w:lang w:eastAsia="ko-KR"/>
              </w:rPr>
              <w:t>CW carrier</w:t>
            </w:r>
          </w:p>
        </w:tc>
      </w:tr>
      <w:tr w:rsidR="00D723F8" w:rsidRPr="00BD20A2" w:rsidTr="004E7045">
        <w:trPr>
          <w:gridAfter w:val="1"/>
          <w:wAfter w:w="10" w:type="dxa"/>
          <w:jc w:val="center"/>
          <w:ins w:id="302" w:author="Huawei" w:date="2019-11-30T15:30:00Z"/>
        </w:trPr>
        <w:tc>
          <w:tcPr>
            <w:tcW w:w="1918" w:type="dxa"/>
          </w:tcPr>
          <w:p w:rsidR="00D723F8" w:rsidRPr="00BD20A2" w:rsidRDefault="00D723F8" w:rsidP="00D723F8">
            <w:pPr>
              <w:pStyle w:val="TAL"/>
              <w:rPr>
                <w:ins w:id="303" w:author="Huawei" w:date="2019-11-30T15:30:00Z"/>
                <w:rFonts w:cs="Arial"/>
                <w:lang w:eastAsia="zh-CN"/>
              </w:rPr>
            </w:pPr>
            <w:ins w:id="304" w:author="Huawei" w:date="2019-11-30T15:30:00Z">
              <w:r>
                <w:rPr>
                  <w:rFonts w:cs="Arial" w:hint="eastAsia"/>
                  <w:lang w:eastAsia="zh-CN"/>
                </w:rPr>
                <w:t>N</w:t>
              </w:r>
              <w:r>
                <w:rPr>
                  <w:rFonts w:cs="Arial"/>
                  <w:lang w:eastAsia="zh-CN"/>
                </w:rPr>
                <w:t>R band n91</w:t>
              </w:r>
            </w:ins>
          </w:p>
        </w:tc>
        <w:tc>
          <w:tcPr>
            <w:tcW w:w="1657" w:type="dxa"/>
            <w:vAlign w:val="center"/>
          </w:tcPr>
          <w:p w:rsidR="00D723F8" w:rsidRPr="00BD20A2" w:rsidRDefault="00D723F8" w:rsidP="00D723F8">
            <w:pPr>
              <w:pStyle w:val="TAC"/>
              <w:rPr>
                <w:ins w:id="305" w:author="Huawei" w:date="2019-11-30T15:30:00Z"/>
                <w:rFonts w:cs="Arial"/>
                <w:lang w:eastAsia="ko-KR"/>
              </w:rPr>
            </w:pPr>
            <w:ins w:id="306" w:author="Huawei" w:date="2019-11-30T15:31:00Z">
              <w:r w:rsidRPr="00BD20A2">
                <w:rPr>
                  <w:rFonts w:cs="Arial"/>
                  <w:lang w:eastAsia="ko-KR"/>
                </w:rPr>
                <w:t>1427 - 1432</w:t>
              </w:r>
            </w:ins>
          </w:p>
        </w:tc>
        <w:tc>
          <w:tcPr>
            <w:tcW w:w="1082" w:type="dxa"/>
            <w:vAlign w:val="center"/>
          </w:tcPr>
          <w:p w:rsidR="00D723F8" w:rsidRPr="00BD20A2" w:rsidRDefault="00D723F8" w:rsidP="00D723F8">
            <w:pPr>
              <w:pStyle w:val="TAC"/>
              <w:rPr>
                <w:ins w:id="307" w:author="Huawei" w:date="2019-11-30T15:30:00Z"/>
                <w:lang w:eastAsia="ja-JP"/>
              </w:rPr>
            </w:pPr>
            <w:ins w:id="308" w:author="Huawei" w:date="2019-11-30T15:31:00Z">
              <w:r w:rsidRPr="00BD20A2">
                <w:rPr>
                  <w:lang w:eastAsia="ja-JP"/>
                </w:rPr>
                <w:t>N/A</w:t>
              </w:r>
            </w:ins>
          </w:p>
        </w:tc>
        <w:tc>
          <w:tcPr>
            <w:tcW w:w="1134" w:type="dxa"/>
            <w:vAlign w:val="center"/>
          </w:tcPr>
          <w:p w:rsidR="00D723F8" w:rsidRPr="00BD20A2" w:rsidRDefault="00D723F8" w:rsidP="00D723F8">
            <w:pPr>
              <w:pStyle w:val="TAC"/>
              <w:rPr>
                <w:ins w:id="309" w:author="Huawei" w:date="2019-11-30T15:30:00Z"/>
                <w:lang w:eastAsia="ja-JP"/>
              </w:rPr>
            </w:pPr>
            <w:ins w:id="310" w:author="Huawei" w:date="2019-11-30T15:31:00Z">
              <w:r w:rsidRPr="00BD20A2">
                <w:rPr>
                  <w:lang w:eastAsia="ja-JP"/>
                </w:rPr>
                <w:t>N/A</w:t>
              </w:r>
            </w:ins>
          </w:p>
        </w:tc>
        <w:tc>
          <w:tcPr>
            <w:tcW w:w="1134" w:type="dxa"/>
            <w:vAlign w:val="center"/>
          </w:tcPr>
          <w:p w:rsidR="00D723F8" w:rsidRPr="00BD20A2" w:rsidRDefault="00D723F8" w:rsidP="00D723F8">
            <w:pPr>
              <w:pStyle w:val="TAC"/>
              <w:rPr>
                <w:ins w:id="311" w:author="Huawei" w:date="2019-11-30T15:30:00Z"/>
                <w:lang w:eastAsia="ja-JP"/>
              </w:rPr>
            </w:pPr>
            <w:ins w:id="312" w:author="Huawei" w:date="2019-11-30T15:31:00Z">
              <w:r w:rsidRPr="00BD20A2">
                <w:rPr>
                  <w:lang w:eastAsia="ja-JP"/>
                </w:rPr>
                <w:t>+24</w:t>
              </w:r>
            </w:ins>
          </w:p>
        </w:tc>
        <w:tc>
          <w:tcPr>
            <w:tcW w:w="1701" w:type="dxa"/>
            <w:vAlign w:val="center"/>
          </w:tcPr>
          <w:p w:rsidR="00D723F8" w:rsidRPr="00BD20A2" w:rsidRDefault="00D723F8" w:rsidP="00D723F8">
            <w:pPr>
              <w:pStyle w:val="TAC"/>
              <w:rPr>
                <w:ins w:id="313" w:author="Huawei" w:date="2019-11-30T15:30:00Z"/>
                <w:lang w:eastAsia="ja-JP"/>
              </w:rPr>
            </w:pPr>
            <w:ins w:id="314" w:author="Huawei" w:date="2019-11-30T15:3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D723F8" w:rsidRPr="00BD20A2" w:rsidRDefault="00D723F8" w:rsidP="00D723F8">
            <w:pPr>
              <w:pStyle w:val="TAC"/>
              <w:rPr>
                <w:ins w:id="315" w:author="Huawei" w:date="2019-11-30T15:30:00Z"/>
                <w:rFonts w:cs="Arial"/>
                <w:lang w:eastAsia="ko-KR"/>
              </w:rPr>
            </w:pPr>
            <w:ins w:id="316" w:author="Huawei" w:date="2019-11-30T15:31:00Z">
              <w:r w:rsidRPr="00BD20A2">
                <w:rPr>
                  <w:rFonts w:cs="Arial"/>
                  <w:lang w:eastAsia="ko-KR"/>
                </w:rPr>
                <w:t>CW carrier</w:t>
              </w:r>
            </w:ins>
          </w:p>
        </w:tc>
      </w:tr>
      <w:tr w:rsidR="00D723F8" w:rsidRPr="00BD20A2" w:rsidTr="004E7045">
        <w:trPr>
          <w:gridAfter w:val="1"/>
          <w:wAfter w:w="10" w:type="dxa"/>
          <w:jc w:val="center"/>
          <w:ins w:id="317" w:author="Huawei" w:date="2019-11-30T15:30:00Z"/>
        </w:trPr>
        <w:tc>
          <w:tcPr>
            <w:tcW w:w="1918" w:type="dxa"/>
          </w:tcPr>
          <w:p w:rsidR="00D723F8" w:rsidRPr="00BD20A2" w:rsidRDefault="00D723F8" w:rsidP="00D723F8">
            <w:pPr>
              <w:pStyle w:val="TAL"/>
              <w:rPr>
                <w:ins w:id="318" w:author="Huawei" w:date="2019-11-30T15:30:00Z"/>
                <w:rFonts w:cs="Arial"/>
                <w:lang w:eastAsia="ko-KR"/>
              </w:rPr>
            </w:pPr>
            <w:ins w:id="319" w:author="Huawei" w:date="2019-11-30T15:30:00Z">
              <w:r>
                <w:rPr>
                  <w:rFonts w:cs="Arial" w:hint="eastAsia"/>
                  <w:lang w:eastAsia="zh-CN"/>
                </w:rPr>
                <w:t>N</w:t>
              </w:r>
              <w:r>
                <w:rPr>
                  <w:rFonts w:cs="Arial"/>
                  <w:lang w:eastAsia="zh-CN"/>
                </w:rPr>
                <w:t>R band n92</w:t>
              </w:r>
            </w:ins>
          </w:p>
        </w:tc>
        <w:tc>
          <w:tcPr>
            <w:tcW w:w="1657" w:type="dxa"/>
            <w:vAlign w:val="center"/>
          </w:tcPr>
          <w:p w:rsidR="00D723F8" w:rsidRPr="00BD20A2" w:rsidRDefault="00D723F8" w:rsidP="00D723F8">
            <w:pPr>
              <w:pStyle w:val="TAC"/>
              <w:rPr>
                <w:ins w:id="320" w:author="Huawei" w:date="2019-11-30T15:30:00Z"/>
                <w:rFonts w:cs="Arial"/>
                <w:lang w:eastAsia="ko-KR"/>
              </w:rPr>
            </w:pPr>
            <w:ins w:id="321" w:author="Huawei" w:date="2019-11-30T15:31:00Z">
              <w:r w:rsidRPr="00BD20A2">
                <w:rPr>
                  <w:rFonts w:cs="Arial"/>
                  <w:lang w:eastAsia="ko-KR"/>
                </w:rPr>
                <w:t>1432 - 1517</w:t>
              </w:r>
            </w:ins>
          </w:p>
        </w:tc>
        <w:tc>
          <w:tcPr>
            <w:tcW w:w="1082" w:type="dxa"/>
            <w:vAlign w:val="center"/>
          </w:tcPr>
          <w:p w:rsidR="00D723F8" w:rsidRPr="00BD20A2" w:rsidRDefault="00D723F8" w:rsidP="00D723F8">
            <w:pPr>
              <w:pStyle w:val="TAC"/>
              <w:rPr>
                <w:ins w:id="322" w:author="Huawei" w:date="2019-11-30T15:30:00Z"/>
                <w:lang w:eastAsia="ja-JP"/>
              </w:rPr>
            </w:pPr>
            <w:ins w:id="323" w:author="Huawei" w:date="2019-11-30T15:31:00Z">
              <w:r w:rsidRPr="00BD20A2">
                <w:rPr>
                  <w:lang w:eastAsia="ja-JP"/>
                </w:rPr>
                <w:t>+46</w:t>
              </w:r>
            </w:ins>
          </w:p>
        </w:tc>
        <w:tc>
          <w:tcPr>
            <w:tcW w:w="1134" w:type="dxa"/>
            <w:vAlign w:val="center"/>
          </w:tcPr>
          <w:p w:rsidR="00D723F8" w:rsidRPr="00BD20A2" w:rsidRDefault="00D723F8" w:rsidP="00D723F8">
            <w:pPr>
              <w:pStyle w:val="TAC"/>
              <w:rPr>
                <w:ins w:id="324" w:author="Huawei" w:date="2019-11-30T15:30:00Z"/>
                <w:lang w:eastAsia="ja-JP"/>
              </w:rPr>
            </w:pPr>
            <w:ins w:id="325" w:author="Huawei" w:date="2019-11-30T15:31:00Z">
              <w:r w:rsidRPr="00BD20A2">
                <w:rPr>
                  <w:lang w:eastAsia="ja-JP"/>
                </w:rPr>
                <w:t>+38</w:t>
              </w:r>
            </w:ins>
          </w:p>
        </w:tc>
        <w:tc>
          <w:tcPr>
            <w:tcW w:w="1134" w:type="dxa"/>
            <w:vAlign w:val="center"/>
          </w:tcPr>
          <w:p w:rsidR="00D723F8" w:rsidRPr="00BD20A2" w:rsidRDefault="00D723F8" w:rsidP="00D723F8">
            <w:pPr>
              <w:pStyle w:val="TAC"/>
              <w:rPr>
                <w:ins w:id="326" w:author="Huawei" w:date="2019-11-30T15:30:00Z"/>
                <w:lang w:eastAsia="ja-JP"/>
              </w:rPr>
            </w:pPr>
            <w:ins w:id="327" w:author="Huawei" w:date="2019-11-30T15:31:00Z">
              <w:r w:rsidRPr="00BD20A2">
                <w:rPr>
                  <w:lang w:eastAsia="ja-JP"/>
                </w:rPr>
                <w:t>+24</w:t>
              </w:r>
            </w:ins>
          </w:p>
        </w:tc>
        <w:tc>
          <w:tcPr>
            <w:tcW w:w="1701" w:type="dxa"/>
            <w:vAlign w:val="center"/>
          </w:tcPr>
          <w:p w:rsidR="00D723F8" w:rsidRPr="00BD20A2" w:rsidRDefault="00D723F8" w:rsidP="00D723F8">
            <w:pPr>
              <w:pStyle w:val="TAC"/>
              <w:rPr>
                <w:ins w:id="328" w:author="Huawei" w:date="2019-11-30T15:30:00Z"/>
                <w:lang w:eastAsia="ja-JP"/>
              </w:rPr>
            </w:pPr>
            <w:ins w:id="329" w:author="Huawei" w:date="2019-11-30T15:3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D723F8" w:rsidRPr="00BD20A2" w:rsidRDefault="00D723F8" w:rsidP="00D723F8">
            <w:pPr>
              <w:pStyle w:val="TAC"/>
              <w:rPr>
                <w:ins w:id="330" w:author="Huawei" w:date="2019-11-30T15:30:00Z"/>
                <w:rFonts w:cs="Arial"/>
                <w:lang w:eastAsia="ko-KR"/>
              </w:rPr>
            </w:pPr>
            <w:ins w:id="331" w:author="Huawei" w:date="2019-11-30T15:31:00Z">
              <w:r w:rsidRPr="00BD20A2">
                <w:rPr>
                  <w:rFonts w:cs="Arial"/>
                  <w:lang w:eastAsia="ko-KR"/>
                </w:rPr>
                <w:t>CW carrier</w:t>
              </w:r>
            </w:ins>
          </w:p>
        </w:tc>
      </w:tr>
      <w:tr w:rsidR="00D723F8" w:rsidRPr="00BD20A2" w:rsidTr="004E7045">
        <w:trPr>
          <w:gridAfter w:val="1"/>
          <w:wAfter w:w="10" w:type="dxa"/>
          <w:jc w:val="center"/>
          <w:ins w:id="332" w:author="Huawei" w:date="2019-11-30T15:30:00Z"/>
        </w:trPr>
        <w:tc>
          <w:tcPr>
            <w:tcW w:w="1918" w:type="dxa"/>
          </w:tcPr>
          <w:p w:rsidR="00D723F8" w:rsidRPr="00BD20A2" w:rsidRDefault="00D723F8" w:rsidP="00D723F8">
            <w:pPr>
              <w:pStyle w:val="TAL"/>
              <w:rPr>
                <w:ins w:id="333" w:author="Huawei" w:date="2019-11-30T15:30:00Z"/>
                <w:rFonts w:cs="Arial"/>
                <w:lang w:eastAsia="ko-KR"/>
              </w:rPr>
            </w:pPr>
            <w:ins w:id="334" w:author="Huawei" w:date="2019-11-30T15:30:00Z">
              <w:r>
                <w:rPr>
                  <w:rFonts w:cs="Arial" w:hint="eastAsia"/>
                  <w:lang w:eastAsia="zh-CN"/>
                </w:rPr>
                <w:t>N</w:t>
              </w:r>
              <w:r>
                <w:rPr>
                  <w:rFonts w:cs="Arial"/>
                  <w:lang w:eastAsia="zh-CN"/>
                </w:rPr>
                <w:t>R band n93</w:t>
              </w:r>
            </w:ins>
          </w:p>
        </w:tc>
        <w:tc>
          <w:tcPr>
            <w:tcW w:w="1657" w:type="dxa"/>
            <w:vAlign w:val="center"/>
          </w:tcPr>
          <w:p w:rsidR="00D723F8" w:rsidRPr="00BD20A2" w:rsidRDefault="00D723F8" w:rsidP="00D723F8">
            <w:pPr>
              <w:pStyle w:val="TAC"/>
              <w:rPr>
                <w:ins w:id="335" w:author="Huawei" w:date="2019-11-30T15:30:00Z"/>
                <w:rFonts w:cs="Arial"/>
                <w:lang w:eastAsia="ko-KR"/>
              </w:rPr>
            </w:pPr>
            <w:ins w:id="336" w:author="Huawei" w:date="2019-11-30T15:31:00Z">
              <w:r w:rsidRPr="00BD20A2">
                <w:rPr>
                  <w:rFonts w:cs="Arial"/>
                  <w:lang w:eastAsia="ko-KR"/>
                </w:rPr>
                <w:t>1427 - 1432</w:t>
              </w:r>
            </w:ins>
          </w:p>
        </w:tc>
        <w:tc>
          <w:tcPr>
            <w:tcW w:w="1082" w:type="dxa"/>
            <w:vAlign w:val="center"/>
          </w:tcPr>
          <w:p w:rsidR="00D723F8" w:rsidRPr="00BD20A2" w:rsidRDefault="00D723F8" w:rsidP="00D723F8">
            <w:pPr>
              <w:pStyle w:val="TAC"/>
              <w:rPr>
                <w:ins w:id="337" w:author="Huawei" w:date="2019-11-30T15:30:00Z"/>
                <w:lang w:eastAsia="ja-JP"/>
              </w:rPr>
            </w:pPr>
            <w:ins w:id="338" w:author="Huawei" w:date="2019-11-30T15:31:00Z">
              <w:r w:rsidRPr="00BD20A2">
                <w:rPr>
                  <w:lang w:eastAsia="ja-JP"/>
                </w:rPr>
                <w:t>N/A</w:t>
              </w:r>
            </w:ins>
          </w:p>
        </w:tc>
        <w:tc>
          <w:tcPr>
            <w:tcW w:w="1134" w:type="dxa"/>
            <w:vAlign w:val="center"/>
          </w:tcPr>
          <w:p w:rsidR="00D723F8" w:rsidRPr="00BD20A2" w:rsidRDefault="00D723F8" w:rsidP="00D723F8">
            <w:pPr>
              <w:pStyle w:val="TAC"/>
              <w:rPr>
                <w:ins w:id="339" w:author="Huawei" w:date="2019-11-30T15:30:00Z"/>
                <w:lang w:eastAsia="ja-JP"/>
              </w:rPr>
            </w:pPr>
            <w:ins w:id="340" w:author="Huawei" w:date="2019-11-30T15:31:00Z">
              <w:r w:rsidRPr="00BD20A2">
                <w:rPr>
                  <w:lang w:eastAsia="ja-JP"/>
                </w:rPr>
                <w:t>N/A</w:t>
              </w:r>
            </w:ins>
          </w:p>
        </w:tc>
        <w:tc>
          <w:tcPr>
            <w:tcW w:w="1134" w:type="dxa"/>
            <w:vAlign w:val="center"/>
          </w:tcPr>
          <w:p w:rsidR="00D723F8" w:rsidRPr="00BD20A2" w:rsidRDefault="00D723F8" w:rsidP="00D723F8">
            <w:pPr>
              <w:pStyle w:val="TAC"/>
              <w:rPr>
                <w:ins w:id="341" w:author="Huawei" w:date="2019-11-30T15:30:00Z"/>
                <w:lang w:eastAsia="ja-JP"/>
              </w:rPr>
            </w:pPr>
            <w:ins w:id="342" w:author="Huawei" w:date="2019-11-30T15:31:00Z">
              <w:r w:rsidRPr="00BD20A2">
                <w:rPr>
                  <w:lang w:eastAsia="ja-JP"/>
                </w:rPr>
                <w:t>+24</w:t>
              </w:r>
            </w:ins>
          </w:p>
        </w:tc>
        <w:tc>
          <w:tcPr>
            <w:tcW w:w="1701" w:type="dxa"/>
            <w:vAlign w:val="center"/>
          </w:tcPr>
          <w:p w:rsidR="00D723F8" w:rsidRPr="00BD20A2" w:rsidRDefault="00D723F8" w:rsidP="00D723F8">
            <w:pPr>
              <w:pStyle w:val="TAC"/>
              <w:rPr>
                <w:ins w:id="343" w:author="Huawei" w:date="2019-11-30T15:30:00Z"/>
                <w:lang w:eastAsia="ja-JP"/>
              </w:rPr>
            </w:pPr>
            <w:ins w:id="344" w:author="Huawei" w:date="2019-11-30T15:3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D723F8" w:rsidRPr="00BD20A2" w:rsidRDefault="00D723F8" w:rsidP="00D723F8">
            <w:pPr>
              <w:pStyle w:val="TAC"/>
              <w:rPr>
                <w:ins w:id="345" w:author="Huawei" w:date="2019-11-30T15:30:00Z"/>
                <w:rFonts w:cs="Arial"/>
                <w:lang w:eastAsia="ko-KR"/>
              </w:rPr>
            </w:pPr>
            <w:ins w:id="346" w:author="Huawei" w:date="2019-11-30T15:31:00Z">
              <w:r w:rsidRPr="00BD20A2">
                <w:rPr>
                  <w:rFonts w:cs="Arial"/>
                  <w:lang w:eastAsia="ko-KR"/>
                </w:rPr>
                <w:t>CW carrier</w:t>
              </w:r>
            </w:ins>
          </w:p>
        </w:tc>
      </w:tr>
      <w:tr w:rsidR="00D723F8" w:rsidRPr="00BD20A2" w:rsidTr="004E7045">
        <w:trPr>
          <w:gridAfter w:val="1"/>
          <w:wAfter w:w="10" w:type="dxa"/>
          <w:jc w:val="center"/>
          <w:ins w:id="347" w:author="Huawei" w:date="2019-11-30T15:30:00Z"/>
        </w:trPr>
        <w:tc>
          <w:tcPr>
            <w:tcW w:w="1918" w:type="dxa"/>
          </w:tcPr>
          <w:p w:rsidR="00D723F8" w:rsidRPr="00BD20A2" w:rsidRDefault="00D723F8" w:rsidP="00D723F8">
            <w:pPr>
              <w:pStyle w:val="TAL"/>
              <w:rPr>
                <w:ins w:id="348" w:author="Huawei" w:date="2019-11-30T15:30:00Z"/>
                <w:rFonts w:cs="Arial"/>
                <w:lang w:eastAsia="ko-KR"/>
              </w:rPr>
            </w:pPr>
            <w:ins w:id="349" w:author="Huawei" w:date="2019-11-30T15:30:00Z">
              <w:r>
                <w:rPr>
                  <w:rFonts w:cs="Arial" w:hint="eastAsia"/>
                  <w:lang w:eastAsia="zh-CN"/>
                </w:rPr>
                <w:t>N</w:t>
              </w:r>
              <w:r>
                <w:rPr>
                  <w:rFonts w:cs="Arial"/>
                  <w:lang w:eastAsia="zh-CN"/>
                </w:rPr>
                <w:t>R band n94</w:t>
              </w:r>
            </w:ins>
          </w:p>
        </w:tc>
        <w:tc>
          <w:tcPr>
            <w:tcW w:w="1657" w:type="dxa"/>
            <w:vAlign w:val="center"/>
          </w:tcPr>
          <w:p w:rsidR="00D723F8" w:rsidRPr="00BD20A2" w:rsidRDefault="00D723F8" w:rsidP="00D723F8">
            <w:pPr>
              <w:pStyle w:val="TAC"/>
              <w:rPr>
                <w:ins w:id="350" w:author="Huawei" w:date="2019-11-30T15:30:00Z"/>
                <w:rFonts w:cs="Arial"/>
                <w:lang w:eastAsia="ko-KR"/>
              </w:rPr>
            </w:pPr>
            <w:ins w:id="351" w:author="Huawei" w:date="2019-11-30T15:31:00Z">
              <w:r w:rsidRPr="00BD20A2">
                <w:rPr>
                  <w:rFonts w:cs="Arial"/>
                  <w:lang w:eastAsia="ko-KR"/>
                </w:rPr>
                <w:t>1432 - 1517</w:t>
              </w:r>
            </w:ins>
          </w:p>
        </w:tc>
        <w:tc>
          <w:tcPr>
            <w:tcW w:w="1082" w:type="dxa"/>
            <w:vAlign w:val="center"/>
          </w:tcPr>
          <w:p w:rsidR="00D723F8" w:rsidRPr="00BD20A2" w:rsidRDefault="00D723F8" w:rsidP="00D723F8">
            <w:pPr>
              <w:pStyle w:val="TAC"/>
              <w:rPr>
                <w:ins w:id="352" w:author="Huawei" w:date="2019-11-30T15:30:00Z"/>
                <w:lang w:eastAsia="ja-JP"/>
              </w:rPr>
            </w:pPr>
            <w:ins w:id="353" w:author="Huawei" w:date="2019-11-30T15:31:00Z">
              <w:r w:rsidRPr="00BD20A2">
                <w:rPr>
                  <w:lang w:eastAsia="ja-JP"/>
                </w:rPr>
                <w:t>+46</w:t>
              </w:r>
            </w:ins>
          </w:p>
        </w:tc>
        <w:tc>
          <w:tcPr>
            <w:tcW w:w="1134" w:type="dxa"/>
            <w:vAlign w:val="center"/>
          </w:tcPr>
          <w:p w:rsidR="00D723F8" w:rsidRPr="00BD20A2" w:rsidRDefault="00D723F8" w:rsidP="00D723F8">
            <w:pPr>
              <w:pStyle w:val="TAC"/>
              <w:rPr>
                <w:ins w:id="354" w:author="Huawei" w:date="2019-11-30T15:30:00Z"/>
                <w:lang w:eastAsia="ja-JP"/>
              </w:rPr>
            </w:pPr>
            <w:ins w:id="355" w:author="Huawei" w:date="2019-11-30T15:31:00Z">
              <w:r w:rsidRPr="00BD20A2">
                <w:rPr>
                  <w:lang w:eastAsia="ja-JP"/>
                </w:rPr>
                <w:t>+38</w:t>
              </w:r>
            </w:ins>
          </w:p>
        </w:tc>
        <w:tc>
          <w:tcPr>
            <w:tcW w:w="1134" w:type="dxa"/>
            <w:vAlign w:val="center"/>
          </w:tcPr>
          <w:p w:rsidR="00D723F8" w:rsidRPr="00BD20A2" w:rsidRDefault="00D723F8" w:rsidP="00D723F8">
            <w:pPr>
              <w:pStyle w:val="TAC"/>
              <w:rPr>
                <w:ins w:id="356" w:author="Huawei" w:date="2019-11-30T15:30:00Z"/>
                <w:lang w:eastAsia="ja-JP"/>
              </w:rPr>
            </w:pPr>
            <w:ins w:id="357" w:author="Huawei" w:date="2019-11-30T15:31:00Z">
              <w:r w:rsidRPr="00BD20A2">
                <w:rPr>
                  <w:lang w:eastAsia="ja-JP"/>
                </w:rPr>
                <w:t>+24</w:t>
              </w:r>
            </w:ins>
          </w:p>
        </w:tc>
        <w:tc>
          <w:tcPr>
            <w:tcW w:w="1701" w:type="dxa"/>
            <w:vAlign w:val="center"/>
          </w:tcPr>
          <w:p w:rsidR="00D723F8" w:rsidRPr="00BD20A2" w:rsidRDefault="00D723F8" w:rsidP="00D723F8">
            <w:pPr>
              <w:pStyle w:val="TAC"/>
              <w:rPr>
                <w:ins w:id="358" w:author="Huawei" w:date="2019-11-30T15:30:00Z"/>
                <w:lang w:eastAsia="ja-JP"/>
              </w:rPr>
            </w:pPr>
            <w:ins w:id="359" w:author="Huawei" w:date="2019-11-30T15:31: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D723F8" w:rsidRPr="00BD20A2" w:rsidRDefault="00D723F8" w:rsidP="00D723F8">
            <w:pPr>
              <w:pStyle w:val="TAC"/>
              <w:rPr>
                <w:ins w:id="360" w:author="Huawei" w:date="2019-11-30T15:30:00Z"/>
                <w:rFonts w:cs="Arial"/>
                <w:lang w:eastAsia="ko-KR"/>
              </w:rPr>
            </w:pPr>
            <w:ins w:id="361" w:author="Huawei" w:date="2019-11-30T15:31:00Z">
              <w:r w:rsidRPr="00BD20A2">
                <w:rPr>
                  <w:rFonts w:cs="Arial"/>
                  <w:lang w:eastAsia="ko-KR"/>
                </w:rPr>
                <w:t>CW carrier</w:t>
              </w:r>
            </w:ins>
          </w:p>
        </w:tc>
      </w:tr>
      <w:tr w:rsidR="00D723F8" w:rsidRPr="00BD20A2" w:rsidTr="004E7045">
        <w:trPr>
          <w:jc w:val="center"/>
        </w:trPr>
        <w:tc>
          <w:tcPr>
            <w:tcW w:w="9803" w:type="dxa"/>
            <w:gridSpan w:val="8"/>
          </w:tcPr>
          <w:p w:rsidR="00D723F8" w:rsidRPr="00BD20A2" w:rsidRDefault="00D723F8" w:rsidP="004E7045">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RAT, the BS class and on the </w:t>
            </w:r>
            <w:r w:rsidRPr="00BD20A2">
              <w:rPr>
                <w:i/>
                <w:lang w:eastAsia="ja-JP"/>
              </w:rPr>
              <w:t>channel bandwidth</w:t>
            </w:r>
            <w:r w:rsidRPr="00BD20A2">
              <w:rPr>
                <w:lang w:eastAsia="ja-JP"/>
              </w:rPr>
              <w:t>, see subclauses 10.3 and 10.2.</w:t>
            </w:r>
          </w:p>
          <w:p w:rsidR="00D723F8" w:rsidRPr="00BD20A2" w:rsidRDefault="00D723F8" w:rsidP="004E7045">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D723F8" w:rsidRPr="00BD20A2" w:rsidRDefault="00D723F8" w:rsidP="004E7045">
            <w:pPr>
              <w:pStyle w:val="TAN"/>
              <w:rPr>
                <w:lang w:eastAsia="ja-JP"/>
              </w:rPr>
            </w:pPr>
            <w:r w:rsidRPr="00BD20A2">
              <w:rPr>
                <w:lang w:eastAsia="ja-JP"/>
              </w:rPr>
              <w:t>NOTE 3:</w:t>
            </w:r>
            <w:r w:rsidRPr="00BD20A2">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D723F8" w:rsidRPr="00BD20A2" w:rsidRDefault="00D723F8" w:rsidP="004E7045">
            <w:pPr>
              <w:pStyle w:val="TAN"/>
              <w:rPr>
                <w:lang w:eastAsia="ja-JP"/>
              </w:rPr>
            </w:pPr>
            <w:r w:rsidRPr="00BD20A2">
              <w:rPr>
                <w:lang w:eastAsia="ja-JP"/>
              </w:rPr>
              <w:lastRenderedPageBreak/>
              <w:t>NOTE 4:</w:t>
            </w:r>
            <w:r w:rsidRPr="00BD20A2">
              <w:rPr>
                <w:lang w:eastAsia="ja-JP"/>
              </w:rPr>
              <w:tab/>
              <w:t>In China, the blocking requirement for co-location with DCS1800 and Band III BS is only applicable in the frequency range 1805 - 1850 MHz.</w:t>
            </w:r>
          </w:p>
          <w:p w:rsidR="00D723F8" w:rsidRPr="00BD20A2" w:rsidRDefault="00D723F8" w:rsidP="004E7045">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D723F8" w:rsidRPr="00BD20A2" w:rsidRDefault="00D723F8" w:rsidP="00D723F8">
      <w:pPr>
        <w:rPr>
          <w:lang w:eastAsia="zh-CN"/>
        </w:rPr>
      </w:pPr>
    </w:p>
    <w:p w:rsidR="00892352" w:rsidRDefault="00892352" w:rsidP="00892352">
      <w:pPr>
        <w:pStyle w:val="2"/>
        <w:rPr>
          <w:rStyle w:val="aff0"/>
          <w:iCs/>
          <w:color w:val="C00000"/>
          <w:lang w:eastAsia="zh-CN"/>
        </w:rPr>
      </w:pPr>
      <w:r w:rsidRPr="005A6ECD">
        <w:rPr>
          <w:rStyle w:val="aff0"/>
          <w:iCs/>
          <w:color w:val="C00000"/>
          <w:lang w:eastAsia="zh-CN"/>
        </w:rPr>
        <w:t>&lt;</w:t>
      </w:r>
      <w:r w:rsidRPr="005A6ECD">
        <w:rPr>
          <w:rStyle w:val="aff0"/>
          <w:rFonts w:hint="eastAsia"/>
          <w:iCs/>
          <w:color w:val="C00000"/>
          <w:lang w:eastAsia="zh-CN"/>
        </w:rPr>
        <w:t>&lt;End of Change</w:t>
      </w:r>
      <w:r>
        <w:rPr>
          <w:rStyle w:val="aff0"/>
          <w:iCs/>
          <w:color w:val="C00000"/>
          <w:lang w:eastAsia="zh-CN"/>
        </w:rPr>
        <w:t>5</w:t>
      </w:r>
      <w:r w:rsidRPr="005A6ECD">
        <w:rPr>
          <w:rStyle w:val="aff0"/>
          <w:rFonts w:hint="eastAsia"/>
          <w:iCs/>
          <w:color w:val="C00000"/>
          <w:lang w:eastAsia="zh-CN"/>
        </w:rPr>
        <w:t>&gt;</w:t>
      </w:r>
      <w:r w:rsidRPr="005A6ECD">
        <w:rPr>
          <w:rStyle w:val="aff0"/>
          <w:iCs/>
          <w:color w:val="C00000"/>
          <w:lang w:eastAsia="zh-CN"/>
        </w:rPr>
        <w:t>&gt;</w:t>
      </w:r>
    </w:p>
    <w:p w:rsidR="00FA5F08" w:rsidRPr="00FA5F08" w:rsidRDefault="00FA5F08" w:rsidP="00FA5F08">
      <w:pPr>
        <w:rPr>
          <w:lang w:val="en-US" w:eastAsia="zh-CN"/>
        </w:rPr>
      </w:pPr>
    </w:p>
    <w:p w:rsidR="00892352" w:rsidRPr="00584949" w:rsidRDefault="00892352" w:rsidP="00892352">
      <w:pPr>
        <w:pStyle w:val="2"/>
        <w:rPr>
          <w:rStyle w:val="aff0"/>
          <w:color w:val="C00000"/>
          <w:lang w:eastAsia="zh-CN"/>
        </w:rPr>
      </w:pPr>
      <w:bookmarkStart w:id="362" w:name="_Toc21096819"/>
      <w:r w:rsidRPr="00584949">
        <w:rPr>
          <w:rStyle w:val="aff0"/>
          <w:rFonts w:hint="eastAsia"/>
          <w:color w:val="C00000"/>
          <w:lang w:eastAsia="zh-CN"/>
        </w:rPr>
        <w:t>&lt;</w:t>
      </w:r>
      <w:r>
        <w:rPr>
          <w:rStyle w:val="aff0"/>
          <w:color w:val="C00000"/>
          <w:lang w:eastAsia="zh-CN"/>
        </w:rPr>
        <w:t>&lt;Start of Change6</w:t>
      </w:r>
      <w:r w:rsidRPr="00584949">
        <w:rPr>
          <w:rStyle w:val="aff0"/>
          <w:color w:val="C00000"/>
          <w:lang w:eastAsia="zh-CN"/>
        </w:rPr>
        <w:t>&gt;&gt;</w:t>
      </w:r>
    </w:p>
    <w:p w:rsidR="00444088" w:rsidRPr="00BD20A2" w:rsidRDefault="00444088" w:rsidP="00444088">
      <w:pPr>
        <w:pStyle w:val="4"/>
      </w:pPr>
      <w:r w:rsidRPr="00BD20A2">
        <w:t>10.6.3.2</w:t>
      </w:r>
      <w:r w:rsidRPr="00BD20A2">
        <w:tab/>
        <w:t>Co-location minimum requirement</w:t>
      </w:r>
      <w:bookmarkEnd w:id="362"/>
    </w:p>
    <w:p w:rsidR="00444088" w:rsidRPr="00BD20A2" w:rsidRDefault="00444088" w:rsidP="00444088">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444088" w:rsidRPr="00BD20A2" w:rsidRDefault="00444088" w:rsidP="00444088">
      <w:pPr>
        <w:rPr>
          <w:rFonts w:cs="v5.0.0"/>
        </w:rPr>
      </w:pPr>
      <w:r w:rsidRPr="00BD20A2">
        <w:rPr>
          <w:rFonts w:cs="v5.0.0"/>
        </w:rPr>
        <w:t xml:space="preserve">The requirement is a co-location requirement. The interferer power levels are specified at the </w:t>
      </w:r>
      <w:r w:rsidRPr="00BD20A2">
        <w:rPr>
          <w:rFonts w:cs="v5.0.0"/>
          <w:i/>
        </w:rPr>
        <w:t>co-location reference antenna</w:t>
      </w:r>
      <w:r w:rsidRPr="00BD20A2">
        <w:rPr>
          <w:rFonts w:cs="v5.0.0"/>
        </w:rPr>
        <w:t xml:space="preserve"> conducted input. </w:t>
      </w:r>
      <w:r w:rsidRPr="00BD20A2">
        <w:t>The interfering power is specified per supported polarization.</w:t>
      </w:r>
    </w:p>
    <w:p w:rsidR="00444088" w:rsidRPr="00BD20A2" w:rsidRDefault="00444088" w:rsidP="00444088">
      <w:r w:rsidRPr="00BD20A2">
        <w:rPr>
          <w:rFonts w:cs="v5.0.0"/>
        </w:rPr>
        <w:t xml:space="preserve">The requirement is valid over </w:t>
      </w:r>
      <w:r w:rsidRPr="00BD20A2">
        <w:rPr>
          <w:i/>
        </w:rPr>
        <w:t>minSENS RoAoA</w:t>
      </w:r>
      <w:r w:rsidRPr="00BD20A2">
        <w:t>.</w:t>
      </w:r>
    </w:p>
    <w:p w:rsidR="00444088" w:rsidRPr="00BD20A2" w:rsidRDefault="00444088" w:rsidP="00444088">
      <w:r w:rsidRPr="00BD20A2">
        <w:t xml:space="preserve">When the </w:t>
      </w:r>
      <w:r w:rsidRPr="00BD20A2">
        <w:rPr>
          <w:rFonts w:cs="v5.0.0"/>
        </w:rPr>
        <w:t>wanted and an interfering signal using the parameters in table 10.6.2.2-1 for co-location with UTRA or E-UTRA systems and table 10.6.3.2-1 for co-location with GSM systems</w:t>
      </w:r>
      <w:r w:rsidRPr="00BD20A2">
        <w:t>, the following requirements shall be met:</w:t>
      </w:r>
    </w:p>
    <w:p w:rsidR="00444088" w:rsidRPr="00BD20A2" w:rsidRDefault="00444088" w:rsidP="00444088">
      <w:pPr>
        <w:pStyle w:val="B1"/>
      </w:pPr>
      <w:r w:rsidRPr="00BD20A2">
        <w:t>-</w:t>
      </w:r>
      <w:r w:rsidRPr="00BD20A2">
        <w:tab/>
        <w:t>For any UTRA FDD carrier, the BER shall not exceed 0,001 for the reference measurement channel defined in 3GPP TS 25.104 [6], subclause 7.2.1.</w:t>
      </w:r>
    </w:p>
    <w:p w:rsidR="00444088" w:rsidRPr="00BD20A2" w:rsidRDefault="00444088" w:rsidP="00444088">
      <w:pPr>
        <w:pStyle w:val="TH"/>
      </w:pPr>
      <w:r w:rsidRPr="00BD20A2">
        <w:rPr>
          <w:rFonts w:eastAsia="Osaka"/>
        </w:rPr>
        <w:lastRenderedPageBreak/>
        <w:t xml:space="preserve">Table 10.6.3.2-1: 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444088" w:rsidRPr="00BD20A2" w:rsidTr="004E7045">
        <w:trPr>
          <w:gridAfter w:val="1"/>
          <w:wAfter w:w="10" w:type="dxa"/>
          <w:tblHeader/>
          <w:jc w:val="center"/>
        </w:trPr>
        <w:tc>
          <w:tcPr>
            <w:tcW w:w="1918" w:type="dxa"/>
          </w:tcPr>
          <w:p w:rsidR="00444088" w:rsidRPr="00BD20A2" w:rsidRDefault="00444088" w:rsidP="004E7045">
            <w:pPr>
              <w:pStyle w:val="TAH"/>
              <w:rPr>
                <w:lang w:eastAsia="ja-JP"/>
              </w:rPr>
            </w:pPr>
            <w:r w:rsidRPr="00BD20A2">
              <w:rPr>
                <w:lang w:eastAsia="ja-JP"/>
              </w:rPr>
              <w:t>Type of co-located BS</w:t>
            </w:r>
          </w:p>
        </w:tc>
        <w:tc>
          <w:tcPr>
            <w:tcW w:w="1657" w:type="dxa"/>
          </w:tcPr>
          <w:p w:rsidR="00444088" w:rsidRPr="00BD20A2" w:rsidRDefault="00444088" w:rsidP="004E7045">
            <w:pPr>
              <w:pStyle w:val="TAH"/>
              <w:rPr>
                <w:lang w:eastAsia="ja-JP"/>
              </w:rPr>
            </w:pPr>
            <w:r w:rsidRPr="00BD20A2">
              <w:rPr>
                <w:lang w:eastAsia="ja-JP"/>
              </w:rPr>
              <w:t>Centre Frequency of Interfering Signal [MHz]</w:t>
            </w:r>
          </w:p>
        </w:tc>
        <w:tc>
          <w:tcPr>
            <w:tcW w:w="1082" w:type="dxa"/>
          </w:tcPr>
          <w:p w:rsidR="00444088" w:rsidRPr="00BD20A2" w:rsidRDefault="00444088" w:rsidP="004E7045">
            <w:pPr>
              <w:pStyle w:val="TAH"/>
              <w:rPr>
                <w:lang w:eastAsia="ja-JP"/>
              </w:rPr>
            </w:pPr>
            <w:r w:rsidRPr="00BD20A2">
              <w:rPr>
                <w:lang w:eastAsia="ja-JP"/>
              </w:rPr>
              <w:t>Interfering Signal mean power for WA BS [dBm]</w:t>
            </w:r>
          </w:p>
        </w:tc>
        <w:tc>
          <w:tcPr>
            <w:tcW w:w="1134" w:type="dxa"/>
          </w:tcPr>
          <w:p w:rsidR="00444088" w:rsidRPr="00BD20A2" w:rsidRDefault="00444088" w:rsidP="004E7045">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444088" w:rsidRPr="00BD20A2" w:rsidRDefault="00444088" w:rsidP="004E7045">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444088" w:rsidRPr="00BD20A2" w:rsidRDefault="00444088" w:rsidP="004E7045">
            <w:pPr>
              <w:pStyle w:val="TAH"/>
              <w:rPr>
                <w:lang w:eastAsia="ja-JP"/>
              </w:rPr>
            </w:pPr>
            <w:r w:rsidRPr="00BD20A2">
              <w:rPr>
                <w:lang w:eastAsia="ja-JP"/>
              </w:rPr>
              <w:t>Wanted Signal mean power [dBm]</w:t>
            </w:r>
          </w:p>
        </w:tc>
        <w:tc>
          <w:tcPr>
            <w:tcW w:w="1167" w:type="dxa"/>
          </w:tcPr>
          <w:p w:rsidR="00444088" w:rsidRPr="00BD20A2" w:rsidRDefault="00444088" w:rsidP="004E7045">
            <w:pPr>
              <w:pStyle w:val="TAH"/>
              <w:rPr>
                <w:lang w:eastAsia="ja-JP"/>
              </w:rPr>
            </w:pPr>
            <w:r w:rsidRPr="00BD20A2">
              <w:rPr>
                <w:lang w:eastAsia="ja-JP"/>
              </w:rPr>
              <w:t>Type of Interfering Signal</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GSM850 or CDMA850</w:t>
            </w:r>
          </w:p>
        </w:tc>
        <w:tc>
          <w:tcPr>
            <w:tcW w:w="1657" w:type="dxa"/>
            <w:vAlign w:val="center"/>
          </w:tcPr>
          <w:p w:rsidR="00444088" w:rsidRPr="00BD20A2" w:rsidRDefault="00444088" w:rsidP="004E7045">
            <w:pPr>
              <w:pStyle w:val="TAC"/>
              <w:rPr>
                <w:lang w:eastAsia="ja-JP"/>
              </w:rPr>
            </w:pPr>
            <w:r w:rsidRPr="00BD20A2">
              <w:rPr>
                <w:lang w:eastAsia="ja-JP"/>
              </w:rPr>
              <w:t>869 - 894</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GSM900</w:t>
            </w:r>
          </w:p>
        </w:tc>
        <w:tc>
          <w:tcPr>
            <w:tcW w:w="1657" w:type="dxa"/>
            <w:vAlign w:val="center"/>
          </w:tcPr>
          <w:p w:rsidR="00444088" w:rsidRPr="00BD20A2" w:rsidRDefault="00444088" w:rsidP="004E7045">
            <w:pPr>
              <w:pStyle w:val="TAC"/>
              <w:rPr>
                <w:lang w:eastAsia="ja-JP"/>
              </w:rPr>
            </w:pPr>
            <w:r w:rsidRPr="00BD20A2">
              <w:rPr>
                <w:lang w:eastAsia="ja-JP"/>
              </w:rPr>
              <w:t>921 - 960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DCS1800</w:t>
            </w:r>
          </w:p>
        </w:tc>
        <w:tc>
          <w:tcPr>
            <w:tcW w:w="1657" w:type="dxa"/>
            <w:vAlign w:val="center"/>
          </w:tcPr>
          <w:p w:rsidR="00444088" w:rsidRPr="00BD20A2" w:rsidRDefault="00444088" w:rsidP="004E7045">
            <w:pPr>
              <w:pStyle w:val="TAC"/>
              <w:rPr>
                <w:lang w:eastAsia="ja-JP"/>
              </w:rPr>
            </w:pPr>
            <w:r w:rsidRPr="00BD20A2">
              <w:rPr>
                <w:lang w:eastAsia="ja-JP"/>
              </w:rPr>
              <w:t>1805 - 1880</w:t>
            </w:r>
          </w:p>
          <w:p w:rsidR="00444088" w:rsidRPr="00BD20A2" w:rsidRDefault="00444088" w:rsidP="004E7045">
            <w:pPr>
              <w:pStyle w:val="TAC"/>
              <w:rPr>
                <w:lang w:eastAsia="ja-JP"/>
              </w:rPr>
            </w:pPr>
            <w:r w:rsidRPr="00BD20A2">
              <w:rPr>
                <w:lang w:eastAsia="ja-JP"/>
              </w:rPr>
              <w:t>(NOTE 4)</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PCS1900</w:t>
            </w:r>
          </w:p>
        </w:tc>
        <w:tc>
          <w:tcPr>
            <w:tcW w:w="1657" w:type="dxa"/>
            <w:vAlign w:val="center"/>
          </w:tcPr>
          <w:p w:rsidR="00444088" w:rsidRPr="00BD20A2" w:rsidRDefault="00444088" w:rsidP="004E7045">
            <w:pPr>
              <w:pStyle w:val="TAC"/>
              <w:rPr>
                <w:lang w:eastAsia="ja-JP"/>
              </w:rPr>
            </w:pPr>
            <w:r w:rsidRPr="00BD20A2">
              <w:rPr>
                <w:lang w:eastAsia="ja-JP"/>
              </w:rPr>
              <w:t>1930 - 1990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444088" w:rsidRPr="00BD20A2" w:rsidRDefault="00444088" w:rsidP="004E7045">
            <w:pPr>
              <w:pStyle w:val="TAC"/>
              <w:rPr>
                <w:lang w:eastAsia="ja-JP"/>
              </w:rPr>
            </w:pPr>
            <w:r w:rsidRPr="00BD20A2">
              <w:rPr>
                <w:lang w:eastAsia="ja-JP"/>
              </w:rPr>
              <w:t>2110 - 2170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444088" w:rsidRPr="00BD20A2" w:rsidRDefault="00444088" w:rsidP="004E7045">
            <w:pPr>
              <w:pStyle w:val="TAC"/>
              <w:rPr>
                <w:lang w:eastAsia="ja-JP"/>
              </w:rPr>
            </w:pPr>
            <w:r w:rsidRPr="00BD20A2">
              <w:rPr>
                <w:lang w:eastAsia="ja-JP"/>
              </w:rPr>
              <w:t>1930 - 1990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444088" w:rsidRPr="00BD20A2" w:rsidRDefault="00444088" w:rsidP="004E7045">
            <w:pPr>
              <w:pStyle w:val="TAC"/>
              <w:rPr>
                <w:lang w:eastAsia="ja-JP"/>
              </w:rPr>
            </w:pPr>
            <w:r w:rsidRPr="00BD20A2">
              <w:rPr>
                <w:lang w:eastAsia="ja-JP"/>
              </w:rPr>
              <w:t>1805 - 1880</w:t>
            </w:r>
          </w:p>
          <w:p w:rsidR="00444088" w:rsidRPr="00BD20A2" w:rsidRDefault="00444088" w:rsidP="004E7045">
            <w:pPr>
              <w:pStyle w:val="TAC"/>
              <w:rPr>
                <w:lang w:eastAsia="ja-JP"/>
              </w:rPr>
            </w:pPr>
            <w:r w:rsidRPr="00BD20A2">
              <w:rPr>
                <w:lang w:eastAsia="ja-JP"/>
              </w:rPr>
              <w:t>(NOTE 4)</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444088" w:rsidRPr="00BD20A2" w:rsidRDefault="00444088" w:rsidP="004E7045">
            <w:pPr>
              <w:pStyle w:val="TAC"/>
              <w:rPr>
                <w:lang w:eastAsia="ja-JP"/>
              </w:rPr>
            </w:pPr>
            <w:r w:rsidRPr="00BD20A2">
              <w:rPr>
                <w:lang w:eastAsia="ja-JP"/>
              </w:rPr>
              <w:t>2110 - 2155</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444088" w:rsidRPr="00BD20A2" w:rsidRDefault="00444088" w:rsidP="004E7045">
            <w:pPr>
              <w:pStyle w:val="TAC"/>
              <w:rPr>
                <w:lang w:eastAsia="ja-JP"/>
              </w:rPr>
            </w:pPr>
            <w:r w:rsidRPr="00BD20A2">
              <w:rPr>
                <w:lang w:eastAsia="ja-JP"/>
              </w:rPr>
              <w:t>869 - 894</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444088" w:rsidRPr="00BD20A2" w:rsidRDefault="00444088" w:rsidP="004E7045">
            <w:pPr>
              <w:pStyle w:val="TAC"/>
              <w:rPr>
                <w:lang w:eastAsia="ja-JP"/>
              </w:rPr>
            </w:pPr>
            <w:r w:rsidRPr="00BD20A2">
              <w:rPr>
                <w:lang w:eastAsia="ja-JP"/>
              </w:rPr>
              <w:t>875 - 885</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444088" w:rsidRPr="00BD20A2" w:rsidRDefault="00444088" w:rsidP="004E7045">
            <w:pPr>
              <w:pStyle w:val="TAC"/>
              <w:rPr>
                <w:lang w:eastAsia="ja-JP"/>
              </w:rPr>
            </w:pPr>
            <w:r w:rsidRPr="00BD20A2">
              <w:rPr>
                <w:lang w:eastAsia="ja-JP"/>
              </w:rPr>
              <w:t>2620 - 2690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44088" w:rsidRPr="00BD20A2" w:rsidRDefault="00444088" w:rsidP="004E7045">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44088" w:rsidRPr="00BD20A2" w:rsidRDefault="00444088" w:rsidP="004E7045">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44088" w:rsidRPr="00BD20A2" w:rsidRDefault="00444088" w:rsidP="004E7045">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44088" w:rsidRPr="00BD20A2" w:rsidRDefault="00444088" w:rsidP="004E7045">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44088" w:rsidRPr="00BD20A2" w:rsidRDefault="00444088" w:rsidP="004E7045">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444088" w:rsidRPr="00BD20A2" w:rsidRDefault="00444088" w:rsidP="004E7045">
            <w:pPr>
              <w:pStyle w:val="TAC"/>
              <w:rPr>
                <w:lang w:eastAsia="ja-JP"/>
              </w:rPr>
            </w:pPr>
            <w:r w:rsidRPr="00BD20A2">
              <w:rPr>
                <w:lang w:eastAsia="ja-JP"/>
              </w:rPr>
              <w:t>1844.9 - 1879.9</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444088" w:rsidRPr="00BD20A2" w:rsidRDefault="00444088" w:rsidP="004E7045">
            <w:pPr>
              <w:pStyle w:val="TAC"/>
              <w:rPr>
                <w:lang w:eastAsia="ja-JP"/>
              </w:rPr>
            </w:pPr>
            <w:r w:rsidRPr="00BD20A2">
              <w:rPr>
                <w:lang w:eastAsia="ja-JP"/>
              </w:rPr>
              <w:t>2110 - 2170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444088" w:rsidRPr="00BD20A2" w:rsidRDefault="00444088" w:rsidP="004E7045">
            <w:pPr>
              <w:pStyle w:val="TAC"/>
              <w:rPr>
                <w:lang w:eastAsia="ja-JP"/>
              </w:rPr>
            </w:pPr>
            <w:r w:rsidRPr="00BD20A2">
              <w:rPr>
                <w:lang w:eastAsia="ja-JP"/>
              </w:rPr>
              <w:t>1475.9 - 1495.9</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444088" w:rsidRPr="00BD20A2" w:rsidRDefault="00444088" w:rsidP="004E7045">
            <w:pPr>
              <w:pStyle w:val="TAC"/>
              <w:rPr>
                <w:lang w:eastAsia="ja-JP"/>
              </w:rPr>
            </w:pPr>
            <w:r w:rsidRPr="00BD20A2">
              <w:rPr>
                <w:lang w:eastAsia="ja-JP"/>
              </w:rPr>
              <w:t>729 - 746</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444088" w:rsidRPr="00BD20A2" w:rsidRDefault="00444088" w:rsidP="004E7045">
            <w:pPr>
              <w:pStyle w:val="TAC"/>
              <w:rPr>
                <w:lang w:eastAsia="ja-JP"/>
              </w:rPr>
            </w:pPr>
            <w:r w:rsidRPr="00BD20A2">
              <w:rPr>
                <w:lang w:eastAsia="ja-JP"/>
              </w:rPr>
              <w:t>746 - 756</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XIV or E-UTRA Band 14</w:t>
            </w:r>
            <w:r w:rsidRPr="00BD20A2">
              <w:rPr>
                <w:rFonts w:cs="Arial"/>
                <w:szCs w:val="18"/>
                <w:lang w:val="sv-SE"/>
              </w:rPr>
              <w:t xml:space="preserve"> or NR band n14</w:t>
            </w:r>
          </w:p>
        </w:tc>
        <w:tc>
          <w:tcPr>
            <w:tcW w:w="1657" w:type="dxa"/>
            <w:vAlign w:val="center"/>
          </w:tcPr>
          <w:p w:rsidR="00444088" w:rsidRPr="00BD20A2" w:rsidRDefault="00444088" w:rsidP="004E7045">
            <w:pPr>
              <w:pStyle w:val="TAC"/>
              <w:rPr>
                <w:lang w:eastAsia="ja-JP"/>
              </w:rPr>
            </w:pPr>
            <w:r w:rsidRPr="00BD20A2">
              <w:rPr>
                <w:lang w:eastAsia="ja-JP"/>
              </w:rPr>
              <w:t>758 - 768</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17</w:t>
            </w:r>
          </w:p>
        </w:tc>
        <w:tc>
          <w:tcPr>
            <w:tcW w:w="1657" w:type="dxa"/>
            <w:vAlign w:val="center"/>
          </w:tcPr>
          <w:p w:rsidR="00444088" w:rsidRPr="00BD20A2" w:rsidRDefault="00444088" w:rsidP="004E7045">
            <w:pPr>
              <w:pStyle w:val="TAC"/>
              <w:rPr>
                <w:lang w:eastAsia="ja-JP"/>
              </w:rPr>
            </w:pPr>
            <w:r w:rsidRPr="00BD20A2">
              <w:rPr>
                <w:lang w:eastAsia="ja-JP"/>
              </w:rPr>
              <w:t>734 - 746</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18</w:t>
            </w:r>
            <w:r w:rsidRPr="00BD20A2">
              <w:rPr>
                <w:rFonts w:cs="Arial"/>
                <w:szCs w:val="18"/>
              </w:rPr>
              <w:t xml:space="preserve"> or NR Band n18</w:t>
            </w:r>
          </w:p>
        </w:tc>
        <w:tc>
          <w:tcPr>
            <w:tcW w:w="1657" w:type="dxa"/>
            <w:vAlign w:val="center"/>
          </w:tcPr>
          <w:p w:rsidR="00444088" w:rsidRPr="00BD20A2" w:rsidRDefault="00444088" w:rsidP="004E7045">
            <w:pPr>
              <w:pStyle w:val="TAC"/>
              <w:rPr>
                <w:lang w:eastAsia="ja-JP"/>
              </w:rPr>
            </w:pPr>
            <w:r w:rsidRPr="00BD20A2">
              <w:rPr>
                <w:lang w:eastAsia="ja-JP"/>
              </w:rPr>
              <w:t>860 - 875</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444088" w:rsidRPr="00BD20A2" w:rsidRDefault="00444088" w:rsidP="004E7045">
            <w:pPr>
              <w:pStyle w:val="TAC"/>
              <w:rPr>
                <w:lang w:eastAsia="ja-JP"/>
              </w:rPr>
            </w:pPr>
            <w:r w:rsidRPr="00BD20A2">
              <w:rPr>
                <w:lang w:eastAsia="ja-JP"/>
              </w:rPr>
              <w:t>875 - 890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444088" w:rsidRPr="00BD20A2" w:rsidRDefault="00444088" w:rsidP="004E7045">
            <w:pPr>
              <w:pStyle w:val="TAC"/>
              <w:rPr>
                <w:lang w:eastAsia="ja-JP"/>
              </w:rPr>
            </w:pPr>
            <w:r w:rsidRPr="00BD20A2">
              <w:rPr>
                <w:lang w:eastAsia="ja-JP"/>
              </w:rPr>
              <w:t>791 - 821</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444088" w:rsidRPr="00BD20A2" w:rsidRDefault="00444088" w:rsidP="004E7045">
            <w:pPr>
              <w:pStyle w:val="TAC"/>
              <w:rPr>
                <w:lang w:eastAsia="ja-JP"/>
              </w:rPr>
            </w:pPr>
            <w:r w:rsidRPr="00BD20A2">
              <w:rPr>
                <w:lang w:eastAsia="ja-JP"/>
              </w:rPr>
              <w:t>1495.9 - 1510.9</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444088" w:rsidRPr="00BD20A2" w:rsidRDefault="00444088" w:rsidP="004E7045">
            <w:pPr>
              <w:pStyle w:val="TAC"/>
              <w:rPr>
                <w:lang w:eastAsia="ja-JP"/>
              </w:rPr>
            </w:pPr>
            <w:r w:rsidRPr="00BD20A2">
              <w:rPr>
                <w:lang w:eastAsia="ja-JP"/>
              </w:rPr>
              <w:t>3510 - 3 590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23</w:t>
            </w:r>
          </w:p>
        </w:tc>
        <w:tc>
          <w:tcPr>
            <w:tcW w:w="1657" w:type="dxa"/>
            <w:vAlign w:val="center"/>
          </w:tcPr>
          <w:p w:rsidR="00444088" w:rsidRPr="00BD20A2" w:rsidRDefault="00444088" w:rsidP="004E7045">
            <w:pPr>
              <w:pStyle w:val="TAC"/>
              <w:rPr>
                <w:lang w:eastAsia="ja-JP"/>
              </w:rPr>
            </w:pPr>
            <w:r w:rsidRPr="00BD20A2">
              <w:rPr>
                <w:lang w:eastAsia="ja-JP"/>
              </w:rPr>
              <w:t>2180 - 2200</w:t>
            </w:r>
          </w:p>
        </w:tc>
        <w:tc>
          <w:tcPr>
            <w:tcW w:w="1082" w:type="dxa"/>
            <w:vAlign w:val="center"/>
          </w:tcPr>
          <w:p w:rsidR="00444088" w:rsidRPr="00BD20A2" w:rsidRDefault="00444088" w:rsidP="004E7045">
            <w:pPr>
              <w:pStyle w:val="TAC"/>
              <w:rPr>
                <w:rFonts w:cs="v5.0.0"/>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444088" w:rsidRPr="00BD20A2" w:rsidRDefault="00444088" w:rsidP="004E7045">
            <w:pPr>
              <w:pStyle w:val="TAC"/>
              <w:rPr>
                <w:rFonts w:cs="v5.0.0"/>
                <w:lang w:eastAsia="ja-JP"/>
              </w:rPr>
            </w:pPr>
            <w:r w:rsidRPr="00BD20A2">
              <w:rPr>
                <w:lang w:eastAsia="ja-JP"/>
              </w:rPr>
              <w:lastRenderedPageBreak/>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lastRenderedPageBreak/>
              <w:t>E-UTRA Band 24</w:t>
            </w:r>
          </w:p>
        </w:tc>
        <w:tc>
          <w:tcPr>
            <w:tcW w:w="1657" w:type="dxa"/>
            <w:vAlign w:val="center"/>
          </w:tcPr>
          <w:p w:rsidR="00444088" w:rsidRPr="00BD20A2" w:rsidRDefault="00444088" w:rsidP="004E7045">
            <w:pPr>
              <w:pStyle w:val="TAC"/>
              <w:rPr>
                <w:lang w:eastAsia="ja-JP"/>
              </w:rPr>
            </w:pPr>
            <w:r w:rsidRPr="00BD20A2">
              <w:rPr>
                <w:lang w:eastAsia="ja-JP"/>
              </w:rPr>
              <w:t>1525 - 1559</w:t>
            </w:r>
          </w:p>
        </w:tc>
        <w:tc>
          <w:tcPr>
            <w:tcW w:w="1082" w:type="dxa"/>
          </w:tcPr>
          <w:p w:rsidR="00444088" w:rsidRPr="00BD20A2" w:rsidRDefault="00444088" w:rsidP="004E7045">
            <w:pPr>
              <w:pStyle w:val="TAC"/>
              <w:rPr>
                <w:lang w:eastAsia="ja-JP"/>
              </w:rPr>
            </w:pPr>
            <w:r w:rsidRPr="00BD20A2">
              <w:rPr>
                <w:rFonts w:cs="v5.0.0"/>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44088" w:rsidRPr="00BD20A2" w:rsidRDefault="00444088" w:rsidP="004E7045">
            <w:pPr>
              <w:pStyle w:val="TAC"/>
              <w:rPr>
                <w:lang w:eastAsia="ja-JP"/>
              </w:rPr>
            </w:pPr>
            <w:r w:rsidRPr="00BD20A2">
              <w:rPr>
                <w:rFonts w:cs="v5.0.0"/>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444088" w:rsidRPr="00BD20A2" w:rsidRDefault="00444088" w:rsidP="004E7045">
            <w:pPr>
              <w:pStyle w:val="TAC"/>
              <w:rPr>
                <w:lang w:eastAsia="ja-JP"/>
              </w:rPr>
            </w:pPr>
            <w:r w:rsidRPr="00BD20A2">
              <w:rPr>
                <w:lang w:eastAsia="ja-JP"/>
              </w:rPr>
              <w:t>1930 - 199</w:t>
            </w:r>
            <w:r w:rsidRPr="00BD20A2">
              <w:rPr>
                <w:lang w:eastAsia="zh-CN"/>
              </w:rPr>
              <w:t>5</w:t>
            </w:r>
          </w:p>
        </w:tc>
        <w:tc>
          <w:tcPr>
            <w:tcW w:w="1082" w:type="dxa"/>
            <w:vAlign w:val="center"/>
          </w:tcPr>
          <w:p w:rsidR="00444088" w:rsidRPr="00BD20A2" w:rsidRDefault="00444088" w:rsidP="004E7045">
            <w:pPr>
              <w:pStyle w:val="TAC"/>
              <w:rPr>
                <w:rFonts w:cs="v5.0.0"/>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rFonts w:cs="v5.0.0"/>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444088" w:rsidRPr="00BD20A2" w:rsidRDefault="00444088" w:rsidP="004E7045">
            <w:pPr>
              <w:pStyle w:val="TAC"/>
              <w:rPr>
                <w:lang w:val="sv-SE" w:eastAsia="ja-JP"/>
              </w:rPr>
            </w:pPr>
            <w:r w:rsidRPr="00BD20A2">
              <w:rPr>
                <w:lang w:val="sv-SE" w:eastAsia="ja-JP"/>
              </w:rPr>
              <w:t>859 - 894</w:t>
            </w:r>
          </w:p>
        </w:tc>
        <w:tc>
          <w:tcPr>
            <w:tcW w:w="1082" w:type="dxa"/>
            <w:vAlign w:val="center"/>
          </w:tcPr>
          <w:p w:rsidR="00444088" w:rsidRPr="00BD20A2" w:rsidRDefault="00444088" w:rsidP="004E7045">
            <w:pPr>
              <w:pStyle w:val="TAC"/>
              <w:rPr>
                <w:lang w:val="sv-SE" w:eastAsia="ja-JP"/>
              </w:rPr>
            </w:pPr>
            <w:r w:rsidRPr="00BD20A2">
              <w:rPr>
                <w:lang w:val="sv-SE" w:eastAsia="ja-JP"/>
              </w:rPr>
              <w:t>+46</w:t>
            </w:r>
          </w:p>
        </w:tc>
        <w:tc>
          <w:tcPr>
            <w:tcW w:w="1134" w:type="dxa"/>
            <w:vAlign w:val="center"/>
          </w:tcPr>
          <w:p w:rsidR="00444088" w:rsidRPr="00BD20A2" w:rsidRDefault="00444088" w:rsidP="004E7045">
            <w:pPr>
              <w:pStyle w:val="TAC"/>
              <w:rPr>
                <w:lang w:val="sv-SE" w:eastAsia="ja-JP"/>
              </w:rPr>
            </w:pPr>
            <w:r w:rsidRPr="00BD20A2">
              <w:rPr>
                <w:lang w:val="sv-SE" w:eastAsia="ja-JP"/>
              </w:rPr>
              <w:t>+38</w:t>
            </w:r>
          </w:p>
        </w:tc>
        <w:tc>
          <w:tcPr>
            <w:tcW w:w="1134" w:type="dxa"/>
            <w:vAlign w:val="center"/>
          </w:tcPr>
          <w:p w:rsidR="00444088" w:rsidRPr="00BD20A2" w:rsidRDefault="00444088" w:rsidP="004E7045">
            <w:pPr>
              <w:pStyle w:val="TAC"/>
              <w:rPr>
                <w:lang w:val="sv-SE" w:eastAsia="ja-JP"/>
              </w:rPr>
            </w:pPr>
            <w:r w:rsidRPr="00BD20A2">
              <w:rPr>
                <w:lang w:val="sv-SE"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rFonts w:cs="v5.0.0"/>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27</w:t>
            </w:r>
          </w:p>
        </w:tc>
        <w:tc>
          <w:tcPr>
            <w:tcW w:w="1657" w:type="dxa"/>
            <w:vAlign w:val="center"/>
          </w:tcPr>
          <w:p w:rsidR="00444088" w:rsidRPr="00BD20A2" w:rsidRDefault="00444088" w:rsidP="004E7045">
            <w:pPr>
              <w:pStyle w:val="TAC"/>
              <w:rPr>
                <w:lang w:eastAsia="ja-JP"/>
              </w:rPr>
            </w:pPr>
            <w:r w:rsidRPr="00BD20A2">
              <w:rPr>
                <w:lang w:eastAsia="ja-JP"/>
              </w:rPr>
              <w:t>852 – 869</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444088" w:rsidRPr="00BD20A2" w:rsidRDefault="00444088" w:rsidP="004E7045">
            <w:pPr>
              <w:pStyle w:val="TAC"/>
              <w:rPr>
                <w:lang w:eastAsia="ja-JP"/>
              </w:rPr>
            </w:pPr>
            <w:r w:rsidRPr="00BD20A2">
              <w:rPr>
                <w:lang w:eastAsia="ja-JP"/>
              </w:rPr>
              <w:t>758 – 803</w:t>
            </w:r>
          </w:p>
        </w:tc>
        <w:tc>
          <w:tcPr>
            <w:tcW w:w="1082" w:type="dxa"/>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29 or NR Band n29</w:t>
            </w:r>
          </w:p>
        </w:tc>
        <w:tc>
          <w:tcPr>
            <w:tcW w:w="1657" w:type="dxa"/>
            <w:vAlign w:val="center"/>
          </w:tcPr>
          <w:p w:rsidR="00444088" w:rsidRPr="00BD20A2" w:rsidRDefault="00444088" w:rsidP="004E7045">
            <w:pPr>
              <w:pStyle w:val="TAC"/>
              <w:rPr>
                <w:lang w:eastAsia="ja-JP"/>
              </w:rPr>
            </w:pPr>
            <w:r w:rsidRPr="00BD20A2">
              <w:rPr>
                <w:lang w:eastAsia="ja-JP"/>
              </w:rPr>
              <w:t>717 - 728</w:t>
            </w:r>
          </w:p>
        </w:tc>
        <w:tc>
          <w:tcPr>
            <w:tcW w:w="1082" w:type="dxa"/>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30</w:t>
            </w:r>
            <w:r w:rsidRPr="00BD20A2">
              <w:rPr>
                <w:rFonts w:cs="Arial"/>
                <w:szCs w:val="18"/>
                <w:lang w:val="sv-SE"/>
              </w:rPr>
              <w:t xml:space="preserve"> or NR band n30</w:t>
            </w:r>
          </w:p>
        </w:tc>
        <w:tc>
          <w:tcPr>
            <w:tcW w:w="1657" w:type="dxa"/>
            <w:vAlign w:val="center"/>
          </w:tcPr>
          <w:p w:rsidR="00444088" w:rsidRPr="00BD20A2" w:rsidRDefault="00444088" w:rsidP="004E7045">
            <w:pPr>
              <w:pStyle w:val="TAC"/>
              <w:rPr>
                <w:lang w:eastAsia="ja-JP"/>
              </w:rPr>
            </w:pPr>
            <w:r w:rsidRPr="00BD20A2">
              <w:rPr>
                <w:lang w:eastAsia="ja-JP"/>
              </w:rPr>
              <w:t>2350 - 2360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31</w:t>
            </w:r>
          </w:p>
        </w:tc>
        <w:tc>
          <w:tcPr>
            <w:tcW w:w="1657" w:type="dxa"/>
          </w:tcPr>
          <w:p w:rsidR="00444088" w:rsidRPr="00BD20A2" w:rsidRDefault="00444088" w:rsidP="004E7045">
            <w:pPr>
              <w:pStyle w:val="TAC"/>
              <w:rPr>
                <w:lang w:eastAsia="ja-JP"/>
              </w:rPr>
            </w:pPr>
            <w:r w:rsidRPr="00BD20A2">
              <w:rPr>
                <w:lang w:eastAsia="ja-JP"/>
              </w:rPr>
              <w:t>462.5 - 467.5</w:t>
            </w:r>
          </w:p>
        </w:tc>
        <w:tc>
          <w:tcPr>
            <w:tcW w:w="1082" w:type="dxa"/>
          </w:tcPr>
          <w:p w:rsidR="00444088" w:rsidRPr="00BD20A2" w:rsidRDefault="00444088" w:rsidP="004E7045">
            <w:pPr>
              <w:pStyle w:val="TAC"/>
              <w:rPr>
                <w:lang w:eastAsia="ja-JP"/>
              </w:rPr>
            </w:pPr>
            <w:r w:rsidRPr="00BD20A2">
              <w:rPr>
                <w:lang w:eastAsia="ja-JP"/>
              </w:rPr>
              <w:t>+46</w:t>
            </w:r>
          </w:p>
        </w:tc>
        <w:tc>
          <w:tcPr>
            <w:tcW w:w="1134" w:type="dxa"/>
          </w:tcPr>
          <w:p w:rsidR="00444088" w:rsidRPr="00BD20A2" w:rsidRDefault="00444088" w:rsidP="004E7045">
            <w:pPr>
              <w:pStyle w:val="TAC"/>
              <w:rPr>
                <w:lang w:eastAsia="ja-JP"/>
              </w:rPr>
            </w:pPr>
            <w:r w:rsidRPr="00BD20A2">
              <w:rPr>
                <w:lang w:eastAsia="ja-JP"/>
              </w:rPr>
              <w:t>+38</w:t>
            </w:r>
          </w:p>
        </w:tc>
        <w:tc>
          <w:tcPr>
            <w:tcW w:w="1134" w:type="dxa"/>
          </w:tcPr>
          <w:p w:rsidR="00444088" w:rsidRPr="00BD20A2" w:rsidRDefault="00444088" w:rsidP="004E7045">
            <w:pPr>
              <w:pStyle w:val="TAC"/>
              <w:rPr>
                <w:lang w:eastAsia="ja-JP"/>
              </w:rPr>
            </w:pPr>
            <w:r w:rsidRPr="00BD20A2">
              <w:rPr>
                <w:lang w:eastAsia="ja-JP"/>
              </w:rPr>
              <w:t>+24</w:t>
            </w:r>
          </w:p>
        </w:tc>
        <w:tc>
          <w:tcPr>
            <w:tcW w:w="1701" w:type="dxa"/>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31</w:t>
            </w:r>
          </w:p>
        </w:tc>
        <w:tc>
          <w:tcPr>
            <w:tcW w:w="1657" w:type="dxa"/>
          </w:tcPr>
          <w:p w:rsidR="00444088" w:rsidRPr="00BD20A2" w:rsidRDefault="00444088" w:rsidP="004E7045">
            <w:pPr>
              <w:pStyle w:val="TAC"/>
              <w:rPr>
                <w:lang w:eastAsia="ja-JP"/>
              </w:rPr>
            </w:pPr>
            <w:r w:rsidRPr="00BD20A2">
              <w:rPr>
                <w:lang w:eastAsia="ja-JP"/>
              </w:rPr>
              <w:t>462.5 - 467.5</w:t>
            </w:r>
          </w:p>
        </w:tc>
        <w:tc>
          <w:tcPr>
            <w:tcW w:w="1082" w:type="dxa"/>
          </w:tcPr>
          <w:p w:rsidR="00444088" w:rsidRPr="00BD20A2" w:rsidRDefault="00444088" w:rsidP="004E7045">
            <w:pPr>
              <w:pStyle w:val="TAC"/>
              <w:rPr>
                <w:lang w:eastAsia="ja-JP"/>
              </w:rPr>
            </w:pPr>
            <w:r w:rsidRPr="00BD20A2">
              <w:rPr>
                <w:lang w:eastAsia="ja-JP"/>
              </w:rPr>
              <w:t>+46</w:t>
            </w:r>
          </w:p>
        </w:tc>
        <w:tc>
          <w:tcPr>
            <w:tcW w:w="1134" w:type="dxa"/>
          </w:tcPr>
          <w:p w:rsidR="00444088" w:rsidRPr="00BD20A2" w:rsidRDefault="00444088" w:rsidP="004E7045">
            <w:pPr>
              <w:pStyle w:val="TAC"/>
              <w:rPr>
                <w:lang w:eastAsia="ja-JP"/>
              </w:rPr>
            </w:pPr>
            <w:r w:rsidRPr="00BD20A2">
              <w:rPr>
                <w:lang w:eastAsia="ja-JP"/>
              </w:rPr>
              <w:t>+38</w:t>
            </w:r>
          </w:p>
        </w:tc>
        <w:tc>
          <w:tcPr>
            <w:tcW w:w="1134" w:type="dxa"/>
          </w:tcPr>
          <w:p w:rsidR="00444088" w:rsidRPr="00BD20A2" w:rsidRDefault="00444088" w:rsidP="004E7045">
            <w:pPr>
              <w:pStyle w:val="TAC"/>
              <w:rPr>
                <w:lang w:eastAsia="ja-JP"/>
              </w:rPr>
            </w:pPr>
            <w:r w:rsidRPr="00BD20A2">
              <w:rPr>
                <w:lang w:eastAsia="ja-JP"/>
              </w:rPr>
              <w:t>+24</w:t>
            </w:r>
          </w:p>
        </w:tc>
        <w:tc>
          <w:tcPr>
            <w:tcW w:w="1701" w:type="dxa"/>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444088" w:rsidRPr="00BD20A2" w:rsidRDefault="00444088" w:rsidP="004E7045">
            <w:pPr>
              <w:pStyle w:val="TAC"/>
              <w:rPr>
                <w:lang w:eastAsia="ja-JP"/>
              </w:rPr>
            </w:pPr>
            <w:r w:rsidRPr="00BD20A2">
              <w:rPr>
                <w:lang w:eastAsia="ja-JP"/>
              </w:rPr>
              <w:t>1452 - 1496</w:t>
            </w:r>
          </w:p>
          <w:p w:rsidR="00444088" w:rsidRPr="00BD20A2" w:rsidRDefault="00444088" w:rsidP="004E7045">
            <w:pPr>
              <w:pStyle w:val="TAC"/>
              <w:rPr>
                <w:lang w:eastAsia="ja-JP"/>
              </w:rPr>
            </w:pPr>
            <w:r w:rsidRPr="00BD20A2">
              <w:rPr>
                <w:lang w:eastAsia="ja-JP"/>
              </w:rPr>
              <w:t>(NOTE-5)</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444088" w:rsidRPr="00BD20A2" w:rsidRDefault="00444088" w:rsidP="004E7045">
            <w:pPr>
              <w:pStyle w:val="TAC"/>
              <w:rPr>
                <w:lang w:eastAsia="ja-JP"/>
              </w:rPr>
            </w:pPr>
            <w:r w:rsidRPr="00BD20A2">
              <w:rPr>
                <w:lang w:eastAsia="ja-JP"/>
              </w:rPr>
              <w:t>1900 - 1920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444088" w:rsidRPr="00BD20A2" w:rsidRDefault="00444088" w:rsidP="004E7045">
            <w:pPr>
              <w:pStyle w:val="TAC"/>
              <w:rPr>
                <w:lang w:eastAsia="ja-JP"/>
              </w:rPr>
            </w:pPr>
            <w:r w:rsidRPr="00BD20A2">
              <w:rPr>
                <w:lang w:eastAsia="ja-JP"/>
              </w:rPr>
              <w:t>2010 - 2025</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444088" w:rsidRPr="00BD20A2" w:rsidRDefault="00444088" w:rsidP="004E7045">
            <w:pPr>
              <w:pStyle w:val="TAC"/>
              <w:rPr>
                <w:lang w:eastAsia="ja-JP"/>
              </w:rPr>
            </w:pPr>
            <w:r w:rsidRPr="00BD20A2">
              <w:rPr>
                <w:lang w:eastAsia="ja-JP"/>
              </w:rPr>
              <w:t>1850 - 1910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444088" w:rsidRPr="00BD20A2" w:rsidRDefault="00444088" w:rsidP="004E7045">
            <w:pPr>
              <w:pStyle w:val="TAC"/>
              <w:rPr>
                <w:lang w:eastAsia="ja-JP"/>
              </w:rPr>
            </w:pPr>
            <w:r w:rsidRPr="00BD20A2">
              <w:rPr>
                <w:lang w:eastAsia="ja-JP"/>
              </w:rPr>
              <w:t>1930 - 1990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444088" w:rsidRPr="00BD20A2" w:rsidRDefault="00444088" w:rsidP="004E7045">
            <w:pPr>
              <w:pStyle w:val="TAC"/>
              <w:rPr>
                <w:lang w:eastAsia="ja-JP"/>
              </w:rPr>
            </w:pPr>
            <w:r w:rsidRPr="00BD20A2">
              <w:rPr>
                <w:lang w:eastAsia="ja-JP"/>
              </w:rPr>
              <w:t>1910 - 1930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444088" w:rsidRPr="00BD20A2" w:rsidRDefault="00444088" w:rsidP="004E7045">
            <w:pPr>
              <w:pStyle w:val="TAC"/>
              <w:rPr>
                <w:lang w:eastAsia="ja-JP"/>
              </w:rPr>
            </w:pPr>
            <w:r w:rsidRPr="00BD20A2">
              <w:rPr>
                <w:lang w:eastAsia="ja-JP"/>
              </w:rPr>
              <w:t>2570 - 2620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444088" w:rsidRPr="00BD20A2" w:rsidRDefault="00444088" w:rsidP="004E7045">
            <w:pPr>
              <w:pStyle w:val="TAC"/>
              <w:rPr>
                <w:lang w:eastAsia="ja-JP"/>
              </w:rPr>
            </w:pPr>
            <w:r w:rsidRPr="00BD20A2">
              <w:rPr>
                <w:lang w:eastAsia="ja-JP"/>
              </w:rPr>
              <w:t>1880 - 1920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444088" w:rsidRPr="00BD20A2" w:rsidRDefault="00444088" w:rsidP="004E7045">
            <w:pPr>
              <w:pStyle w:val="TAC"/>
              <w:rPr>
                <w:lang w:eastAsia="ja-JP"/>
              </w:rPr>
            </w:pPr>
            <w:r w:rsidRPr="00BD20A2">
              <w:rPr>
                <w:lang w:eastAsia="ja-JP"/>
              </w:rPr>
              <w:t>2300 - 2400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41 or NR band n41</w:t>
            </w:r>
          </w:p>
        </w:tc>
        <w:tc>
          <w:tcPr>
            <w:tcW w:w="1657" w:type="dxa"/>
            <w:vAlign w:val="center"/>
          </w:tcPr>
          <w:p w:rsidR="00444088" w:rsidRPr="00BD20A2" w:rsidRDefault="00444088" w:rsidP="004E7045">
            <w:pPr>
              <w:pStyle w:val="TAC"/>
              <w:rPr>
                <w:lang w:eastAsia="ja-JP"/>
              </w:rPr>
            </w:pPr>
            <w:r w:rsidRPr="00BD20A2">
              <w:rPr>
                <w:lang w:eastAsia="ja-JP"/>
              </w:rPr>
              <w:t>2496 - 2690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42</w:t>
            </w:r>
          </w:p>
        </w:tc>
        <w:tc>
          <w:tcPr>
            <w:tcW w:w="1657" w:type="dxa"/>
          </w:tcPr>
          <w:p w:rsidR="00444088" w:rsidRPr="00BD20A2" w:rsidRDefault="00444088" w:rsidP="004E7045">
            <w:pPr>
              <w:pStyle w:val="TAC"/>
              <w:rPr>
                <w:lang w:eastAsia="ja-JP"/>
              </w:rPr>
            </w:pPr>
            <w:r w:rsidRPr="00BD20A2">
              <w:rPr>
                <w:lang w:eastAsia="zh-CN"/>
              </w:rPr>
              <w:t>3400</w:t>
            </w:r>
            <w:r w:rsidRPr="00BD20A2">
              <w:rPr>
                <w:lang w:eastAsia="ja-JP"/>
              </w:rPr>
              <w:t xml:space="preserve"> - 3600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43</w:t>
            </w:r>
          </w:p>
        </w:tc>
        <w:tc>
          <w:tcPr>
            <w:tcW w:w="1657" w:type="dxa"/>
          </w:tcPr>
          <w:p w:rsidR="00444088" w:rsidRPr="00BD20A2" w:rsidRDefault="00444088" w:rsidP="004E7045">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lang w:eastAsia="ja-JP"/>
              </w:rPr>
              <w:t>E-UTRA Band 44</w:t>
            </w:r>
          </w:p>
        </w:tc>
        <w:tc>
          <w:tcPr>
            <w:tcW w:w="1657" w:type="dxa"/>
            <w:vAlign w:val="center"/>
          </w:tcPr>
          <w:p w:rsidR="00444088" w:rsidRPr="00BD20A2" w:rsidRDefault="00444088" w:rsidP="004E7045">
            <w:pPr>
              <w:pStyle w:val="TAC"/>
              <w:rPr>
                <w:lang w:eastAsia="zh-CN"/>
              </w:rPr>
            </w:pPr>
            <w:r w:rsidRPr="00BD20A2">
              <w:rPr>
                <w:lang w:eastAsia="ja-JP"/>
              </w:rPr>
              <w:t>703 - 803</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444088" w:rsidRPr="00BD20A2" w:rsidRDefault="00444088" w:rsidP="004E7045">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szCs w:val="18"/>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444088" w:rsidRPr="00BD20A2" w:rsidRDefault="00444088" w:rsidP="004E7045">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444088" w:rsidRPr="00BD20A2" w:rsidRDefault="00444088" w:rsidP="004E7045">
            <w:pPr>
              <w:pStyle w:val="TAC"/>
              <w:rPr>
                <w:lang w:eastAsia="ja-JP"/>
              </w:rPr>
            </w:pPr>
            <w:r w:rsidRPr="00BD20A2">
              <w:rPr>
                <w:lang w:eastAsia="ja-JP"/>
              </w:rPr>
              <w:t>N/A</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szCs w:val="18"/>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lang w:eastAsia="ja-JP"/>
              </w:rPr>
              <w:t>E-UTRA Band 48</w:t>
            </w:r>
            <w:r w:rsidRPr="00BD20A2">
              <w:rPr>
                <w:rFonts w:cs="Arial"/>
                <w:szCs w:val="18"/>
                <w:lang w:val="sv-SE" w:eastAsia="ko-KR"/>
              </w:rPr>
              <w:t xml:space="preserve"> or </w:t>
            </w:r>
            <w:r w:rsidRPr="00BD20A2">
              <w:rPr>
                <w:rFonts w:cs="Arial"/>
                <w:szCs w:val="18"/>
                <w:lang w:val="sv-SE" w:eastAsia="ko-KR"/>
              </w:rPr>
              <w:lastRenderedPageBreak/>
              <w:t>NR Band n48</w:t>
            </w:r>
          </w:p>
        </w:tc>
        <w:tc>
          <w:tcPr>
            <w:tcW w:w="1657" w:type="dxa"/>
            <w:vAlign w:val="center"/>
          </w:tcPr>
          <w:p w:rsidR="00444088" w:rsidRPr="00BD20A2" w:rsidRDefault="00444088" w:rsidP="004E7045">
            <w:pPr>
              <w:pStyle w:val="TAC"/>
              <w:rPr>
                <w:lang w:eastAsia="ja-JP"/>
              </w:rPr>
            </w:pPr>
            <w:r w:rsidRPr="00BD20A2">
              <w:rPr>
                <w:lang w:eastAsia="zh-CN"/>
              </w:rPr>
              <w:lastRenderedPageBreak/>
              <w:t>3550 – 3700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444088" w:rsidRPr="00BD20A2" w:rsidRDefault="00444088" w:rsidP="004E7045">
            <w:pPr>
              <w:pStyle w:val="TAC"/>
              <w:rPr>
                <w:lang w:eastAsia="ja-JP"/>
              </w:rPr>
            </w:pPr>
            <w:r w:rsidRPr="00BD20A2">
              <w:rPr>
                <w:lang w:eastAsia="ja-JP"/>
              </w:rPr>
              <w:lastRenderedPageBreak/>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lang w:eastAsia="ja-JP"/>
              </w:rPr>
              <w:lastRenderedPageBreak/>
              <w:t>E-UTRA Band 49</w:t>
            </w:r>
          </w:p>
        </w:tc>
        <w:tc>
          <w:tcPr>
            <w:tcW w:w="1657" w:type="dxa"/>
            <w:vAlign w:val="center"/>
          </w:tcPr>
          <w:p w:rsidR="00444088" w:rsidRPr="00BD20A2" w:rsidRDefault="00444088" w:rsidP="004E7045">
            <w:pPr>
              <w:pStyle w:val="TAC"/>
              <w:rPr>
                <w:lang w:eastAsia="ja-JP"/>
              </w:rPr>
            </w:pPr>
            <w:r w:rsidRPr="00BD20A2">
              <w:rPr>
                <w:lang w:eastAsia="zh-CN"/>
              </w:rPr>
              <w:t>3550 – 3700</w:t>
            </w:r>
          </w:p>
        </w:tc>
        <w:tc>
          <w:tcPr>
            <w:tcW w:w="1082" w:type="dxa"/>
            <w:vAlign w:val="center"/>
          </w:tcPr>
          <w:p w:rsidR="00444088" w:rsidRPr="00BD20A2" w:rsidRDefault="00444088" w:rsidP="004E7045">
            <w:pPr>
              <w:pStyle w:val="TAC"/>
              <w:rPr>
                <w:lang w:eastAsia="ja-JP"/>
              </w:rPr>
            </w:pPr>
            <w:r w:rsidRPr="00BD20A2">
              <w:rPr>
                <w:lang w:eastAsia="ja-JP"/>
              </w:rPr>
              <w:t>N/A</w:t>
            </w:r>
          </w:p>
        </w:tc>
        <w:tc>
          <w:tcPr>
            <w:tcW w:w="1134" w:type="dxa"/>
            <w:vAlign w:val="center"/>
          </w:tcPr>
          <w:p w:rsidR="00444088" w:rsidRPr="00BD20A2" w:rsidRDefault="00444088" w:rsidP="004E7045">
            <w:pPr>
              <w:pStyle w:val="TAC"/>
              <w:rPr>
                <w:lang w:eastAsia="ja-JP"/>
              </w:rPr>
            </w:pPr>
            <w:r w:rsidRPr="00BD20A2">
              <w:rPr>
                <w:lang w:eastAsia="ja-JP"/>
              </w:rPr>
              <w:t>N/A</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lang w:eastAsia="ja-JP"/>
              </w:rPr>
              <w:t>E-UTRA Band 50 or NR band n50</w:t>
            </w:r>
          </w:p>
        </w:tc>
        <w:tc>
          <w:tcPr>
            <w:tcW w:w="1657" w:type="dxa"/>
            <w:vAlign w:val="center"/>
          </w:tcPr>
          <w:p w:rsidR="00444088" w:rsidRPr="00BD20A2" w:rsidRDefault="00444088" w:rsidP="004E7045">
            <w:pPr>
              <w:pStyle w:val="TAC"/>
              <w:rPr>
                <w:lang w:eastAsia="ja-JP"/>
              </w:rPr>
            </w:pPr>
            <w:r w:rsidRPr="00BD20A2">
              <w:rPr>
                <w:rFonts w:eastAsia="宋体"/>
                <w:lang w:eastAsia="zh-CN"/>
              </w:rPr>
              <w:t>1432</w:t>
            </w:r>
            <w:r w:rsidRPr="00BD20A2">
              <w:rPr>
                <w:lang w:eastAsia="zh-CN"/>
              </w:rPr>
              <w:t xml:space="preserve"> – </w:t>
            </w:r>
            <w:r w:rsidRPr="00BD20A2">
              <w:rPr>
                <w:rFonts w:eastAsia="宋体"/>
                <w:lang w:eastAsia="zh-CN"/>
              </w:rPr>
              <w:t>1517</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444088" w:rsidRPr="00BD20A2" w:rsidRDefault="00444088" w:rsidP="004E7045">
            <w:pPr>
              <w:pStyle w:val="TAC"/>
              <w:rPr>
                <w:lang w:eastAsia="ja-JP"/>
              </w:rPr>
            </w:pPr>
            <w:r w:rsidRPr="00BD20A2">
              <w:rPr>
                <w:rFonts w:eastAsia="宋体"/>
                <w:lang w:eastAsia="zh-CN"/>
              </w:rPr>
              <w:t>1427</w:t>
            </w:r>
            <w:r w:rsidRPr="00BD20A2">
              <w:rPr>
                <w:lang w:eastAsia="zh-CN"/>
              </w:rPr>
              <w:t xml:space="preserve">– </w:t>
            </w:r>
            <w:r w:rsidRPr="00BD20A2">
              <w:rPr>
                <w:rFonts w:eastAsia="宋体"/>
                <w:lang w:eastAsia="zh-CN"/>
              </w:rPr>
              <w:t>1432</w:t>
            </w:r>
          </w:p>
        </w:tc>
        <w:tc>
          <w:tcPr>
            <w:tcW w:w="1082" w:type="dxa"/>
            <w:vAlign w:val="center"/>
          </w:tcPr>
          <w:p w:rsidR="00444088" w:rsidRPr="00BD20A2" w:rsidRDefault="00444088" w:rsidP="004E7045">
            <w:pPr>
              <w:pStyle w:val="TAC"/>
              <w:rPr>
                <w:lang w:eastAsia="ja-JP"/>
              </w:rPr>
            </w:pPr>
            <w:r w:rsidRPr="00BD20A2">
              <w:rPr>
                <w:lang w:eastAsia="ja-JP"/>
              </w:rPr>
              <w:t>N/A</w:t>
            </w:r>
          </w:p>
        </w:tc>
        <w:tc>
          <w:tcPr>
            <w:tcW w:w="1134" w:type="dxa"/>
            <w:vAlign w:val="center"/>
          </w:tcPr>
          <w:p w:rsidR="00444088" w:rsidRPr="00BD20A2" w:rsidRDefault="00444088" w:rsidP="004E7045">
            <w:pPr>
              <w:pStyle w:val="TAC"/>
              <w:rPr>
                <w:lang w:eastAsia="ja-JP"/>
              </w:rPr>
            </w:pPr>
            <w:r w:rsidRPr="00BD20A2">
              <w:rPr>
                <w:lang w:eastAsia="ja-JP"/>
              </w:rPr>
              <w:t>N/A</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lang w:eastAsia="ja-JP"/>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rPr>
              <w:t>E-UTRA Band 65</w:t>
            </w:r>
            <w:r w:rsidRPr="00BD20A2">
              <w:rPr>
                <w:rFonts w:cs="Arial"/>
                <w:szCs w:val="18"/>
                <w:lang w:val="sv-SE"/>
              </w:rPr>
              <w:t xml:space="preserve"> or NR band n65</w:t>
            </w:r>
          </w:p>
        </w:tc>
        <w:tc>
          <w:tcPr>
            <w:tcW w:w="1657" w:type="dxa"/>
            <w:vAlign w:val="center"/>
          </w:tcPr>
          <w:p w:rsidR="00444088" w:rsidRPr="00BD20A2" w:rsidRDefault="00444088" w:rsidP="004E7045">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rPr>
              <w:t>E-UTRA Band 66 or or NR band n66</w:t>
            </w:r>
          </w:p>
        </w:tc>
        <w:tc>
          <w:tcPr>
            <w:tcW w:w="1657" w:type="dxa"/>
            <w:vAlign w:val="center"/>
          </w:tcPr>
          <w:p w:rsidR="00444088" w:rsidRPr="00BD20A2" w:rsidRDefault="00444088" w:rsidP="004E7045">
            <w:pPr>
              <w:pStyle w:val="TAC"/>
              <w:rPr>
                <w:lang w:eastAsia="ja-JP"/>
              </w:rPr>
            </w:pPr>
            <w:r w:rsidRPr="00BD20A2">
              <w:rPr>
                <w:rFonts w:cs="Arial"/>
              </w:rPr>
              <w:t>2110 – 2200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rPr>
              <w:t>E-UTRA Band 67</w:t>
            </w:r>
          </w:p>
        </w:tc>
        <w:tc>
          <w:tcPr>
            <w:tcW w:w="1657" w:type="dxa"/>
            <w:vAlign w:val="center"/>
          </w:tcPr>
          <w:p w:rsidR="00444088" w:rsidRPr="00BD20A2" w:rsidRDefault="00444088" w:rsidP="004E7045">
            <w:pPr>
              <w:pStyle w:val="TAC"/>
              <w:rPr>
                <w:lang w:eastAsia="ja-JP"/>
              </w:rPr>
            </w:pPr>
            <w:r w:rsidRPr="00BD20A2">
              <w:rPr>
                <w:rFonts w:cs="Arial"/>
              </w:rPr>
              <w:t>738 - 758</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rPr>
              <w:t>E-UTRA Band 68</w:t>
            </w:r>
          </w:p>
        </w:tc>
        <w:tc>
          <w:tcPr>
            <w:tcW w:w="1657" w:type="dxa"/>
            <w:vAlign w:val="center"/>
          </w:tcPr>
          <w:p w:rsidR="00444088" w:rsidRPr="00BD20A2" w:rsidRDefault="00444088" w:rsidP="004E7045">
            <w:pPr>
              <w:pStyle w:val="TAC"/>
              <w:rPr>
                <w:lang w:eastAsia="ja-JP"/>
              </w:rPr>
            </w:pPr>
            <w:r w:rsidRPr="00BD20A2">
              <w:rPr>
                <w:rFonts w:cs="Arial"/>
              </w:rPr>
              <w:t>753 - 783</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rPr>
              <w:t xml:space="preserve">E-UTRA Band 69 </w:t>
            </w:r>
          </w:p>
        </w:tc>
        <w:tc>
          <w:tcPr>
            <w:tcW w:w="1657" w:type="dxa"/>
            <w:vAlign w:val="center"/>
          </w:tcPr>
          <w:p w:rsidR="00444088" w:rsidRPr="00BD20A2" w:rsidRDefault="00444088" w:rsidP="004E7045">
            <w:pPr>
              <w:pStyle w:val="TAC"/>
              <w:rPr>
                <w:lang w:eastAsia="ja-JP"/>
              </w:rPr>
            </w:pPr>
            <w:r w:rsidRPr="00BD20A2">
              <w:rPr>
                <w:rFonts w:cs="Arial"/>
              </w:rPr>
              <w:t>2570-2620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rPr>
              <w:t>E-UTRA Band 70 or or NR band n70</w:t>
            </w:r>
          </w:p>
        </w:tc>
        <w:tc>
          <w:tcPr>
            <w:tcW w:w="1657" w:type="dxa"/>
            <w:vAlign w:val="center"/>
          </w:tcPr>
          <w:p w:rsidR="00444088" w:rsidRPr="00BD20A2" w:rsidRDefault="00444088" w:rsidP="004E7045">
            <w:pPr>
              <w:pStyle w:val="TAC"/>
              <w:rPr>
                <w:lang w:eastAsia="ja-JP"/>
              </w:rPr>
            </w:pPr>
            <w:r w:rsidRPr="00BD20A2">
              <w:rPr>
                <w:rFonts w:cs="Arial"/>
              </w:rPr>
              <w:t>1995 - 2020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444088" w:rsidRPr="00BD20A2" w:rsidRDefault="00444088" w:rsidP="004E7045">
            <w:pPr>
              <w:pStyle w:val="TAC"/>
              <w:rPr>
                <w:lang w:eastAsia="ja-JP"/>
              </w:rPr>
            </w:pPr>
            <w:r w:rsidRPr="00BD20A2">
              <w:rPr>
                <w:rFonts w:cs="Arial"/>
                <w:lang w:eastAsia="ko-KR"/>
              </w:rPr>
              <w:t>617 - 652</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lang w:eastAsia="ko-KR"/>
              </w:rPr>
              <w:t>E-UTRA Band 72</w:t>
            </w:r>
          </w:p>
        </w:tc>
        <w:tc>
          <w:tcPr>
            <w:tcW w:w="1657" w:type="dxa"/>
            <w:vAlign w:val="center"/>
          </w:tcPr>
          <w:p w:rsidR="00444088" w:rsidRPr="00BD20A2" w:rsidRDefault="00444088" w:rsidP="004E7045">
            <w:pPr>
              <w:pStyle w:val="TAC"/>
              <w:rPr>
                <w:lang w:eastAsia="ja-JP"/>
              </w:rPr>
            </w:pPr>
            <w:r w:rsidRPr="00BD20A2">
              <w:rPr>
                <w:rFonts w:cs="Arial"/>
                <w:lang w:eastAsia="ko-KR"/>
              </w:rPr>
              <w:t>461 - 466</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444088" w:rsidRPr="00BD20A2" w:rsidRDefault="00444088" w:rsidP="004E7045">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444088" w:rsidRPr="00BD20A2" w:rsidRDefault="00444088" w:rsidP="004E7045">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444088" w:rsidRPr="00BD20A2" w:rsidRDefault="00444088" w:rsidP="004E7045">
            <w:pPr>
              <w:pStyle w:val="TAC"/>
              <w:rPr>
                <w:lang w:eastAsia="ja-JP"/>
              </w:rPr>
            </w:pPr>
            <w:r w:rsidRPr="00BD20A2">
              <w:rPr>
                <w:rFonts w:cs="Arial"/>
                <w:lang w:eastAsia="ko-KR"/>
              </w:rPr>
              <w:t>1432 - 1517</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444088" w:rsidRPr="00BD20A2" w:rsidRDefault="00444088" w:rsidP="004E7045">
            <w:pPr>
              <w:pStyle w:val="TAC"/>
              <w:rPr>
                <w:lang w:eastAsia="ja-JP"/>
              </w:rPr>
            </w:pPr>
            <w:r w:rsidRPr="00BD20A2">
              <w:rPr>
                <w:rFonts w:cs="Arial"/>
                <w:lang w:eastAsia="ko-KR"/>
              </w:rPr>
              <w:t>1427 - 1432</w:t>
            </w:r>
          </w:p>
        </w:tc>
        <w:tc>
          <w:tcPr>
            <w:tcW w:w="1082" w:type="dxa"/>
            <w:vAlign w:val="center"/>
          </w:tcPr>
          <w:p w:rsidR="00444088" w:rsidRPr="00BD20A2" w:rsidRDefault="00444088" w:rsidP="004E7045">
            <w:pPr>
              <w:pStyle w:val="TAC"/>
              <w:rPr>
                <w:lang w:eastAsia="ja-JP"/>
              </w:rPr>
            </w:pPr>
            <w:r w:rsidRPr="00BD20A2">
              <w:rPr>
                <w:lang w:eastAsia="ja-JP"/>
              </w:rPr>
              <w:t>N/A</w:t>
            </w:r>
          </w:p>
        </w:tc>
        <w:tc>
          <w:tcPr>
            <w:tcW w:w="1134" w:type="dxa"/>
            <w:vAlign w:val="center"/>
          </w:tcPr>
          <w:p w:rsidR="00444088" w:rsidRPr="00BD20A2" w:rsidRDefault="00444088" w:rsidP="004E7045">
            <w:pPr>
              <w:pStyle w:val="TAC"/>
              <w:rPr>
                <w:lang w:eastAsia="ja-JP"/>
              </w:rPr>
            </w:pPr>
            <w:r w:rsidRPr="00BD20A2">
              <w:rPr>
                <w:lang w:eastAsia="ja-JP"/>
              </w:rPr>
              <w:t>N/A</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lang w:eastAsia="ko-KR"/>
              </w:rPr>
              <w:t>NR band n77</w:t>
            </w:r>
          </w:p>
        </w:tc>
        <w:tc>
          <w:tcPr>
            <w:tcW w:w="1657" w:type="dxa"/>
            <w:vAlign w:val="center"/>
          </w:tcPr>
          <w:p w:rsidR="00444088" w:rsidRPr="00BD20A2" w:rsidRDefault="00444088" w:rsidP="004E7045">
            <w:pPr>
              <w:pStyle w:val="TAC"/>
              <w:rPr>
                <w:lang w:eastAsia="ja-JP"/>
              </w:rPr>
            </w:pPr>
            <w:r w:rsidRPr="00BD20A2">
              <w:rPr>
                <w:rFonts w:cs="Arial"/>
                <w:lang w:eastAsia="ko-KR"/>
              </w:rPr>
              <w:t>3300 - 4200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lang w:eastAsia="ja-JP"/>
              </w:rPr>
            </w:pPr>
            <w:r w:rsidRPr="00BD20A2">
              <w:rPr>
                <w:rFonts w:cs="Arial"/>
                <w:lang w:eastAsia="ko-KR"/>
              </w:rPr>
              <w:t>NR band n78</w:t>
            </w:r>
          </w:p>
        </w:tc>
        <w:tc>
          <w:tcPr>
            <w:tcW w:w="1657" w:type="dxa"/>
            <w:vAlign w:val="center"/>
          </w:tcPr>
          <w:p w:rsidR="00444088" w:rsidRPr="00BD20A2" w:rsidRDefault="00444088" w:rsidP="004E7045">
            <w:pPr>
              <w:pStyle w:val="TAC"/>
              <w:rPr>
                <w:lang w:eastAsia="ja-JP"/>
              </w:rPr>
            </w:pPr>
            <w:r w:rsidRPr="00BD20A2">
              <w:rPr>
                <w:rFonts w:cs="Arial"/>
                <w:lang w:eastAsia="ko-KR"/>
              </w:rPr>
              <w:t>3300 - 3800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lang w:eastAsia="ja-JP"/>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lang w:eastAsia="ko-KR"/>
              </w:rPr>
            </w:pPr>
            <w:r w:rsidRPr="00BD20A2">
              <w:rPr>
                <w:rFonts w:cs="Arial"/>
                <w:lang w:eastAsia="ko-KR"/>
              </w:rPr>
              <w:t>NR band n79</w:t>
            </w:r>
          </w:p>
        </w:tc>
        <w:tc>
          <w:tcPr>
            <w:tcW w:w="1657" w:type="dxa"/>
            <w:vAlign w:val="center"/>
          </w:tcPr>
          <w:p w:rsidR="00444088" w:rsidRPr="00BD20A2" w:rsidRDefault="00444088" w:rsidP="004E7045">
            <w:pPr>
              <w:pStyle w:val="TAC"/>
              <w:rPr>
                <w:rFonts w:cs="Arial"/>
                <w:lang w:eastAsia="ko-KR"/>
              </w:rPr>
            </w:pPr>
            <w:r w:rsidRPr="00BD20A2">
              <w:rPr>
                <w:rFonts w:cs="Arial"/>
                <w:lang w:eastAsia="ko-KR"/>
              </w:rPr>
              <w:t>4400 - 5000</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rFonts w:cs="Arial"/>
                <w:lang w:eastAsia="ko-KR"/>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lang w:eastAsia="ko-KR"/>
              </w:rPr>
            </w:pPr>
            <w:r w:rsidRPr="00BD20A2">
              <w:rPr>
                <w:rFonts w:cs="Arial"/>
                <w:szCs w:val="18"/>
              </w:rPr>
              <w:t>E-UTRA Band 85</w:t>
            </w:r>
          </w:p>
        </w:tc>
        <w:tc>
          <w:tcPr>
            <w:tcW w:w="1657" w:type="dxa"/>
            <w:vAlign w:val="center"/>
          </w:tcPr>
          <w:p w:rsidR="00444088" w:rsidRPr="00BD20A2" w:rsidRDefault="00444088" w:rsidP="004E7045">
            <w:pPr>
              <w:pStyle w:val="TAC"/>
              <w:rPr>
                <w:rFonts w:cs="Arial"/>
                <w:lang w:eastAsia="ko-KR"/>
              </w:rPr>
            </w:pPr>
            <w:r w:rsidRPr="00BD20A2">
              <w:rPr>
                <w:rFonts w:cs="Arial"/>
                <w:szCs w:val="18"/>
              </w:rPr>
              <w:t>728 – 746</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44088" w:rsidRPr="00BD20A2" w:rsidRDefault="00444088" w:rsidP="004E7045">
            <w:pPr>
              <w:pStyle w:val="TAC"/>
              <w:rPr>
                <w:rFonts w:cs="Arial"/>
                <w:lang w:eastAsia="ko-KR"/>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rPr>
            </w:pPr>
            <w:r w:rsidRPr="00BD20A2">
              <w:rPr>
                <w:rFonts w:cs="Arial"/>
                <w:lang w:eastAsia="ko-KR"/>
              </w:rPr>
              <w:t>E-UTRA Band 87</w:t>
            </w:r>
          </w:p>
        </w:tc>
        <w:tc>
          <w:tcPr>
            <w:tcW w:w="1657" w:type="dxa"/>
            <w:vAlign w:val="center"/>
          </w:tcPr>
          <w:p w:rsidR="00444088" w:rsidRPr="00BD20A2" w:rsidRDefault="00444088" w:rsidP="004E7045">
            <w:pPr>
              <w:pStyle w:val="TAC"/>
              <w:rPr>
                <w:rFonts w:cs="Arial"/>
                <w:szCs w:val="18"/>
              </w:rPr>
            </w:pPr>
            <w:r w:rsidRPr="00BD20A2">
              <w:rPr>
                <w:rFonts w:cs="Arial"/>
                <w:lang w:eastAsia="ko-KR"/>
              </w:rPr>
              <w:t>420 - 425</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44088" w:rsidRPr="00BD20A2" w:rsidRDefault="00444088" w:rsidP="004E7045">
            <w:pPr>
              <w:pStyle w:val="TAC"/>
              <w:rPr>
                <w:rFonts w:cs="Arial"/>
                <w:lang w:eastAsia="ko-KR"/>
              </w:rPr>
            </w:pPr>
            <w:r w:rsidRPr="00BD20A2">
              <w:rPr>
                <w:rFonts w:cs="Arial"/>
                <w:lang w:eastAsia="ko-KR"/>
              </w:rPr>
              <w:t>CW carrier</w:t>
            </w:r>
          </w:p>
        </w:tc>
      </w:tr>
      <w:tr w:rsidR="00444088" w:rsidRPr="00BD20A2" w:rsidTr="004E7045">
        <w:trPr>
          <w:gridAfter w:val="1"/>
          <w:wAfter w:w="10" w:type="dxa"/>
          <w:jc w:val="center"/>
        </w:trPr>
        <w:tc>
          <w:tcPr>
            <w:tcW w:w="1918" w:type="dxa"/>
          </w:tcPr>
          <w:p w:rsidR="00444088" w:rsidRPr="00BD20A2" w:rsidRDefault="00444088" w:rsidP="004E7045">
            <w:pPr>
              <w:pStyle w:val="TAL"/>
              <w:rPr>
                <w:rFonts w:cs="Arial"/>
                <w:szCs w:val="18"/>
              </w:rPr>
            </w:pPr>
            <w:r w:rsidRPr="00BD20A2">
              <w:rPr>
                <w:rFonts w:cs="Arial"/>
                <w:lang w:eastAsia="ko-KR"/>
              </w:rPr>
              <w:t>E-UTRA Band 88</w:t>
            </w:r>
          </w:p>
        </w:tc>
        <w:tc>
          <w:tcPr>
            <w:tcW w:w="1657" w:type="dxa"/>
            <w:vAlign w:val="center"/>
          </w:tcPr>
          <w:p w:rsidR="00444088" w:rsidRPr="00BD20A2" w:rsidRDefault="00444088" w:rsidP="004E7045">
            <w:pPr>
              <w:pStyle w:val="TAC"/>
              <w:rPr>
                <w:rFonts w:cs="Arial"/>
                <w:szCs w:val="18"/>
              </w:rPr>
            </w:pPr>
            <w:r w:rsidRPr="00BD20A2">
              <w:rPr>
                <w:rFonts w:cs="Arial"/>
                <w:lang w:eastAsia="ko-KR"/>
              </w:rPr>
              <w:t>422 - 427</w:t>
            </w:r>
          </w:p>
        </w:tc>
        <w:tc>
          <w:tcPr>
            <w:tcW w:w="1082" w:type="dxa"/>
            <w:vAlign w:val="center"/>
          </w:tcPr>
          <w:p w:rsidR="00444088" w:rsidRPr="00BD20A2" w:rsidRDefault="00444088" w:rsidP="004E7045">
            <w:pPr>
              <w:pStyle w:val="TAC"/>
              <w:rPr>
                <w:lang w:eastAsia="ja-JP"/>
              </w:rPr>
            </w:pPr>
            <w:r w:rsidRPr="00BD20A2">
              <w:rPr>
                <w:lang w:eastAsia="ja-JP"/>
              </w:rPr>
              <w:t>+46</w:t>
            </w:r>
          </w:p>
        </w:tc>
        <w:tc>
          <w:tcPr>
            <w:tcW w:w="1134" w:type="dxa"/>
            <w:vAlign w:val="center"/>
          </w:tcPr>
          <w:p w:rsidR="00444088" w:rsidRPr="00BD20A2" w:rsidRDefault="00444088" w:rsidP="004E7045">
            <w:pPr>
              <w:pStyle w:val="TAC"/>
              <w:rPr>
                <w:lang w:eastAsia="ja-JP"/>
              </w:rPr>
            </w:pPr>
            <w:r w:rsidRPr="00BD20A2">
              <w:rPr>
                <w:lang w:eastAsia="ja-JP"/>
              </w:rPr>
              <w:t>+38</w:t>
            </w:r>
          </w:p>
        </w:tc>
        <w:tc>
          <w:tcPr>
            <w:tcW w:w="1134" w:type="dxa"/>
            <w:vAlign w:val="center"/>
          </w:tcPr>
          <w:p w:rsidR="00444088" w:rsidRPr="00BD20A2" w:rsidRDefault="00444088" w:rsidP="004E7045">
            <w:pPr>
              <w:pStyle w:val="TAC"/>
              <w:rPr>
                <w:lang w:eastAsia="ja-JP"/>
              </w:rPr>
            </w:pPr>
            <w:r w:rsidRPr="00BD20A2">
              <w:rPr>
                <w:lang w:eastAsia="ja-JP"/>
              </w:rPr>
              <w:t>+24</w:t>
            </w:r>
          </w:p>
        </w:tc>
        <w:tc>
          <w:tcPr>
            <w:tcW w:w="1701" w:type="dxa"/>
            <w:vAlign w:val="center"/>
          </w:tcPr>
          <w:p w:rsidR="00444088" w:rsidRPr="00BD20A2" w:rsidRDefault="00444088" w:rsidP="004E7045">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44088" w:rsidRPr="00BD20A2" w:rsidRDefault="00444088" w:rsidP="004E7045">
            <w:pPr>
              <w:pStyle w:val="TAC"/>
              <w:rPr>
                <w:rFonts w:cs="Arial"/>
                <w:lang w:eastAsia="ko-KR"/>
              </w:rPr>
            </w:pPr>
            <w:r w:rsidRPr="00BD20A2">
              <w:rPr>
                <w:rFonts w:cs="Arial"/>
                <w:lang w:eastAsia="ko-KR"/>
              </w:rPr>
              <w:t>CW carrier</w:t>
            </w:r>
          </w:p>
        </w:tc>
      </w:tr>
      <w:tr w:rsidR="00444088" w:rsidRPr="00BD20A2" w:rsidTr="004E7045">
        <w:trPr>
          <w:gridAfter w:val="1"/>
          <w:wAfter w:w="10" w:type="dxa"/>
          <w:jc w:val="center"/>
          <w:ins w:id="363" w:author="Huawei" w:date="2019-11-30T15:31:00Z"/>
        </w:trPr>
        <w:tc>
          <w:tcPr>
            <w:tcW w:w="1918" w:type="dxa"/>
          </w:tcPr>
          <w:p w:rsidR="00444088" w:rsidRPr="00BD20A2" w:rsidRDefault="00444088" w:rsidP="00444088">
            <w:pPr>
              <w:pStyle w:val="TAL"/>
              <w:rPr>
                <w:ins w:id="364" w:author="Huawei" w:date="2019-11-30T15:31:00Z"/>
                <w:rFonts w:cs="Arial"/>
                <w:lang w:eastAsia="zh-CN"/>
              </w:rPr>
            </w:pPr>
            <w:ins w:id="365" w:author="Huawei" w:date="2019-11-30T15:31:00Z">
              <w:r>
                <w:rPr>
                  <w:rFonts w:cs="Arial" w:hint="eastAsia"/>
                  <w:lang w:eastAsia="zh-CN"/>
                </w:rPr>
                <w:t>N</w:t>
              </w:r>
              <w:r>
                <w:rPr>
                  <w:rFonts w:cs="Arial"/>
                  <w:lang w:eastAsia="zh-CN"/>
                </w:rPr>
                <w:t>R band n91</w:t>
              </w:r>
            </w:ins>
          </w:p>
        </w:tc>
        <w:tc>
          <w:tcPr>
            <w:tcW w:w="1657" w:type="dxa"/>
            <w:vAlign w:val="center"/>
          </w:tcPr>
          <w:p w:rsidR="00444088" w:rsidRPr="00BD20A2" w:rsidRDefault="00444088" w:rsidP="00444088">
            <w:pPr>
              <w:pStyle w:val="TAC"/>
              <w:rPr>
                <w:ins w:id="366" w:author="Huawei" w:date="2019-11-30T15:31:00Z"/>
                <w:rFonts w:cs="Arial"/>
                <w:lang w:eastAsia="ko-KR"/>
              </w:rPr>
            </w:pPr>
            <w:ins w:id="367" w:author="Huawei" w:date="2019-11-30T15:32:00Z">
              <w:r w:rsidRPr="00BD20A2">
                <w:rPr>
                  <w:rFonts w:cs="Arial"/>
                  <w:lang w:eastAsia="ko-KR"/>
                </w:rPr>
                <w:t>1427 - 1432</w:t>
              </w:r>
            </w:ins>
          </w:p>
        </w:tc>
        <w:tc>
          <w:tcPr>
            <w:tcW w:w="1082" w:type="dxa"/>
            <w:vAlign w:val="center"/>
          </w:tcPr>
          <w:p w:rsidR="00444088" w:rsidRPr="00BD20A2" w:rsidRDefault="00444088" w:rsidP="00444088">
            <w:pPr>
              <w:pStyle w:val="TAC"/>
              <w:rPr>
                <w:ins w:id="368" w:author="Huawei" w:date="2019-11-30T15:31:00Z"/>
                <w:lang w:eastAsia="ja-JP"/>
              </w:rPr>
            </w:pPr>
            <w:ins w:id="369" w:author="Huawei" w:date="2019-11-30T15:32:00Z">
              <w:r w:rsidRPr="00BD20A2">
                <w:rPr>
                  <w:lang w:eastAsia="ja-JP"/>
                </w:rPr>
                <w:t>N/A</w:t>
              </w:r>
            </w:ins>
          </w:p>
        </w:tc>
        <w:tc>
          <w:tcPr>
            <w:tcW w:w="1134" w:type="dxa"/>
            <w:vAlign w:val="center"/>
          </w:tcPr>
          <w:p w:rsidR="00444088" w:rsidRPr="00BD20A2" w:rsidRDefault="00444088" w:rsidP="00444088">
            <w:pPr>
              <w:pStyle w:val="TAC"/>
              <w:rPr>
                <w:ins w:id="370" w:author="Huawei" w:date="2019-11-30T15:31:00Z"/>
                <w:lang w:eastAsia="ja-JP"/>
              </w:rPr>
            </w:pPr>
            <w:ins w:id="371" w:author="Huawei" w:date="2019-11-30T15:32:00Z">
              <w:r w:rsidRPr="00BD20A2">
                <w:rPr>
                  <w:lang w:eastAsia="ja-JP"/>
                </w:rPr>
                <w:t>N/A</w:t>
              </w:r>
            </w:ins>
          </w:p>
        </w:tc>
        <w:tc>
          <w:tcPr>
            <w:tcW w:w="1134" w:type="dxa"/>
            <w:vAlign w:val="center"/>
          </w:tcPr>
          <w:p w:rsidR="00444088" w:rsidRPr="00BD20A2" w:rsidRDefault="00444088" w:rsidP="00444088">
            <w:pPr>
              <w:pStyle w:val="TAC"/>
              <w:rPr>
                <w:ins w:id="372" w:author="Huawei" w:date="2019-11-30T15:31:00Z"/>
                <w:lang w:eastAsia="ja-JP"/>
              </w:rPr>
            </w:pPr>
            <w:ins w:id="373" w:author="Huawei" w:date="2019-11-30T15:32:00Z">
              <w:r w:rsidRPr="00BD20A2">
                <w:rPr>
                  <w:lang w:eastAsia="ja-JP"/>
                </w:rPr>
                <w:t>+24</w:t>
              </w:r>
            </w:ins>
          </w:p>
        </w:tc>
        <w:tc>
          <w:tcPr>
            <w:tcW w:w="1701" w:type="dxa"/>
            <w:vAlign w:val="center"/>
          </w:tcPr>
          <w:p w:rsidR="00444088" w:rsidRPr="00BD20A2" w:rsidRDefault="00444088" w:rsidP="00444088">
            <w:pPr>
              <w:pStyle w:val="TAC"/>
              <w:rPr>
                <w:ins w:id="374" w:author="Huawei" w:date="2019-11-30T15:31:00Z"/>
                <w:lang w:eastAsia="ja-JP"/>
              </w:rPr>
            </w:pPr>
            <w:ins w:id="375" w:author="Huawei" w:date="2019-11-30T15:32: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444088" w:rsidRPr="00BD20A2" w:rsidRDefault="00444088" w:rsidP="00444088">
            <w:pPr>
              <w:pStyle w:val="TAC"/>
              <w:rPr>
                <w:ins w:id="376" w:author="Huawei" w:date="2019-11-30T15:31:00Z"/>
                <w:rFonts w:cs="Arial"/>
                <w:lang w:eastAsia="ko-KR"/>
              </w:rPr>
            </w:pPr>
            <w:ins w:id="377" w:author="Huawei" w:date="2019-11-30T15:32:00Z">
              <w:r w:rsidRPr="00BD20A2">
                <w:rPr>
                  <w:rFonts w:cs="Arial"/>
                  <w:lang w:eastAsia="ko-KR"/>
                </w:rPr>
                <w:t>CW carrier</w:t>
              </w:r>
            </w:ins>
          </w:p>
        </w:tc>
      </w:tr>
      <w:tr w:rsidR="00444088" w:rsidRPr="00BD20A2" w:rsidTr="004E7045">
        <w:trPr>
          <w:gridAfter w:val="1"/>
          <w:wAfter w:w="10" w:type="dxa"/>
          <w:jc w:val="center"/>
          <w:ins w:id="378" w:author="Huawei" w:date="2019-11-30T15:31:00Z"/>
        </w:trPr>
        <w:tc>
          <w:tcPr>
            <w:tcW w:w="1918" w:type="dxa"/>
          </w:tcPr>
          <w:p w:rsidR="00444088" w:rsidRPr="00BD20A2" w:rsidRDefault="00444088" w:rsidP="00444088">
            <w:pPr>
              <w:pStyle w:val="TAL"/>
              <w:rPr>
                <w:ins w:id="379" w:author="Huawei" w:date="2019-11-30T15:31:00Z"/>
                <w:rFonts w:cs="Arial"/>
                <w:lang w:eastAsia="ko-KR"/>
              </w:rPr>
            </w:pPr>
            <w:ins w:id="380" w:author="Huawei" w:date="2019-11-30T15:31:00Z">
              <w:r>
                <w:rPr>
                  <w:rFonts w:cs="Arial" w:hint="eastAsia"/>
                  <w:lang w:eastAsia="zh-CN"/>
                </w:rPr>
                <w:t>N</w:t>
              </w:r>
              <w:r>
                <w:rPr>
                  <w:rFonts w:cs="Arial"/>
                  <w:lang w:eastAsia="zh-CN"/>
                </w:rPr>
                <w:t>R band n92</w:t>
              </w:r>
            </w:ins>
          </w:p>
        </w:tc>
        <w:tc>
          <w:tcPr>
            <w:tcW w:w="1657" w:type="dxa"/>
            <w:vAlign w:val="center"/>
          </w:tcPr>
          <w:p w:rsidR="00444088" w:rsidRPr="00BD20A2" w:rsidRDefault="00444088" w:rsidP="00444088">
            <w:pPr>
              <w:pStyle w:val="TAC"/>
              <w:rPr>
                <w:ins w:id="381" w:author="Huawei" w:date="2019-11-30T15:31:00Z"/>
                <w:rFonts w:cs="Arial"/>
                <w:lang w:eastAsia="ko-KR"/>
              </w:rPr>
            </w:pPr>
            <w:ins w:id="382" w:author="Huawei" w:date="2019-11-30T15:32:00Z">
              <w:r w:rsidRPr="00BD20A2">
                <w:rPr>
                  <w:rFonts w:cs="Arial"/>
                  <w:lang w:eastAsia="ko-KR"/>
                </w:rPr>
                <w:t>1432 - 1517</w:t>
              </w:r>
            </w:ins>
          </w:p>
        </w:tc>
        <w:tc>
          <w:tcPr>
            <w:tcW w:w="1082" w:type="dxa"/>
            <w:vAlign w:val="center"/>
          </w:tcPr>
          <w:p w:rsidR="00444088" w:rsidRPr="00BD20A2" w:rsidRDefault="00444088" w:rsidP="00444088">
            <w:pPr>
              <w:pStyle w:val="TAC"/>
              <w:rPr>
                <w:ins w:id="383" w:author="Huawei" w:date="2019-11-30T15:31:00Z"/>
                <w:lang w:eastAsia="ja-JP"/>
              </w:rPr>
            </w:pPr>
            <w:ins w:id="384" w:author="Huawei" w:date="2019-11-30T15:32:00Z">
              <w:r w:rsidRPr="00BD20A2">
                <w:rPr>
                  <w:lang w:eastAsia="ja-JP"/>
                </w:rPr>
                <w:t>+46</w:t>
              </w:r>
            </w:ins>
          </w:p>
        </w:tc>
        <w:tc>
          <w:tcPr>
            <w:tcW w:w="1134" w:type="dxa"/>
            <w:vAlign w:val="center"/>
          </w:tcPr>
          <w:p w:rsidR="00444088" w:rsidRPr="00BD20A2" w:rsidRDefault="00444088" w:rsidP="00444088">
            <w:pPr>
              <w:pStyle w:val="TAC"/>
              <w:rPr>
                <w:ins w:id="385" w:author="Huawei" w:date="2019-11-30T15:31:00Z"/>
                <w:lang w:eastAsia="ja-JP"/>
              </w:rPr>
            </w:pPr>
            <w:ins w:id="386" w:author="Huawei" w:date="2019-11-30T15:32:00Z">
              <w:r w:rsidRPr="00BD20A2">
                <w:rPr>
                  <w:lang w:eastAsia="ja-JP"/>
                </w:rPr>
                <w:t>+38</w:t>
              </w:r>
            </w:ins>
          </w:p>
        </w:tc>
        <w:tc>
          <w:tcPr>
            <w:tcW w:w="1134" w:type="dxa"/>
            <w:vAlign w:val="center"/>
          </w:tcPr>
          <w:p w:rsidR="00444088" w:rsidRPr="00BD20A2" w:rsidRDefault="00444088" w:rsidP="00444088">
            <w:pPr>
              <w:pStyle w:val="TAC"/>
              <w:rPr>
                <w:ins w:id="387" w:author="Huawei" w:date="2019-11-30T15:31:00Z"/>
                <w:lang w:eastAsia="ja-JP"/>
              </w:rPr>
            </w:pPr>
            <w:ins w:id="388" w:author="Huawei" w:date="2019-11-30T15:32:00Z">
              <w:r w:rsidRPr="00BD20A2">
                <w:rPr>
                  <w:lang w:eastAsia="ja-JP"/>
                </w:rPr>
                <w:t>+24</w:t>
              </w:r>
            </w:ins>
          </w:p>
        </w:tc>
        <w:tc>
          <w:tcPr>
            <w:tcW w:w="1701" w:type="dxa"/>
            <w:vAlign w:val="center"/>
          </w:tcPr>
          <w:p w:rsidR="00444088" w:rsidRPr="00BD20A2" w:rsidRDefault="00444088" w:rsidP="00444088">
            <w:pPr>
              <w:pStyle w:val="TAC"/>
              <w:rPr>
                <w:ins w:id="389" w:author="Huawei" w:date="2019-11-30T15:31:00Z"/>
                <w:lang w:eastAsia="ja-JP"/>
              </w:rPr>
            </w:pPr>
            <w:ins w:id="390" w:author="Huawei" w:date="2019-11-30T15:32: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444088" w:rsidRPr="00BD20A2" w:rsidRDefault="00444088" w:rsidP="00444088">
            <w:pPr>
              <w:pStyle w:val="TAC"/>
              <w:rPr>
                <w:ins w:id="391" w:author="Huawei" w:date="2019-11-30T15:31:00Z"/>
                <w:rFonts w:cs="Arial"/>
                <w:lang w:eastAsia="ko-KR"/>
              </w:rPr>
            </w:pPr>
            <w:ins w:id="392" w:author="Huawei" w:date="2019-11-30T15:32:00Z">
              <w:r w:rsidRPr="00BD20A2">
                <w:rPr>
                  <w:rFonts w:cs="Arial"/>
                  <w:lang w:eastAsia="ko-KR"/>
                </w:rPr>
                <w:t>CW carrier</w:t>
              </w:r>
            </w:ins>
          </w:p>
        </w:tc>
      </w:tr>
      <w:tr w:rsidR="00444088" w:rsidRPr="00BD20A2" w:rsidTr="004E7045">
        <w:trPr>
          <w:gridAfter w:val="1"/>
          <w:wAfter w:w="10" w:type="dxa"/>
          <w:jc w:val="center"/>
          <w:ins w:id="393" w:author="Huawei" w:date="2019-11-30T15:31:00Z"/>
        </w:trPr>
        <w:tc>
          <w:tcPr>
            <w:tcW w:w="1918" w:type="dxa"/>
          </w:tcPr>
          <w:p w:rsidR="00444088" w:rsidRPr="00BD20A2" w:rsidRDefault="00444088" w:rsidP="00444088">
            <w:pPr>
              <w:pStyle w:val="TAL"/>
              <w:rPr>
                <w:ins w:id="394" w:author="Huawei" w:date="2019-11-30T15:31:00Z"/>
                <w:rFonts w:cs="Arial"/>
                <w:lang w:eastAsia="ko-KR"/>
              </w:rPr>
            </w:pPr>
            <w:ins w:id="395" w:author="Huawei" w:date="2019-11-30T15:31:00Z">
              <w:r>
                <w:rPr>
                  <w:rFonts w:cs="Arial" w:hint="eastAsia"/>
                  <w:lang w:eastAsia="zh-CN"/>
                </w:rPr>
                <w:t>N</w:t>
              </w:r>
              <w:r>
                <w:rPr>
                  <w:rFonts w:cs="Arial"/>
                  <w:lang w:eastAsia="zh-CN"/>
                </w:rPr>
                <w:t>R band n93</w:t>
              </w:r>
            </w:ins>
          </w:p>
        </w:tc>
        <w:tc>
          <w:tcPr>
            <w:tcW w:w="1657" w:type="dxa"/>
            <w:vAlign w:val="center"/>
          </w:tcPr>
          <w:p w:rsidR="00444088" w:rsidRPr="00BD20A2" w:rsidRDefault="00444088" w:rsidP="00444088">
            <w:pPr>
              <w:pStyle w:val="TAC"/>
              <w:rPr>
                <w:ins w:id="396" w:author="Huawei" w:date="2019-11-30T15:31:00Z"/>
                <w:rFonts w:cs="Arial"/>
                <w:lang w:eastAsia="ko-KR"/>
              </w:rPr>
            </w:pPr>
            <w:ins w:id="397" w:author="Huawei" w:date="2019-11-30T15:32:00Z">
              <w:r w:rsidRPr="00BD20A2">
                <w:rPr>
                  <w:rFonts w:cs="Arial"/>
                  <w:lang w:eastAsia="ko-KR"/>
                </w:rPr>
                <w:t>1427 - 1432</w:t>
              </w:r>
            </w:ins>
          </w:p>
        </w:tc>
        <w:tc>
          <w:tcPr>
            <w:tcW w:w="1082" w:type="dxa"/>
            <w:vAlign w:val="center"/>
          </w:tcPr>
          <w:p w:rsidR="00444088" w:rsidRPr="00BD20A2" w:rsidRDefault="00444088" w:rsidP="00444088">
            <w:pPr>
              <w:pStyle w:val="TAC"/>
              <w:rPr>
                <w:ins w:id="398" w:author="Huawei" w:date="2019-11-30T15:31:00Z"/>
                <w:lang w:eastAsia="ja-JP"/>
              </w:rPr>
            </w:pPr>
            <w:ins w:id="399" w:author="Huawei" w:date="2019-11-30T15:32:00Z">
              <w:r w:rsidRPr="00BD20A2">
                <w:rPr>
                  <w:lang w:eastAsia="ja-JP"/>
                </w:rPr>
                <w:t>N/A</w:t>
              </w:r>
            </w:ins>
          </w:p>
        </w:tc>
        <w:tc>
          <w:tcPr>
            <w:tcW w:w="1134" w:type="dxa"/>
            <w:vAlign w:val="center"/>
          </w:tcPr>
          <w:p w:rsidR="00444088" w:rsidRPr="00BD20A2" w:rsidRDefault="00444088" w:rsidP="00444088">
            <w:pPr>
              <w:pStyle w:val="TAC"/>
              <w:rPr>
                <w:ins w:id="400" w:author="Huawei" w:date="2019-11-30T15:31:00Z"/>
                <w:lang w:eastAsia="ja-JP"/>
              </w:rPr>
            </w:pPr>
            <w:ins w:id="401" w:author="Huawei" w:date="2019-11-30T15:32:00Z">
              <w:r w:rsidRPr="00BD20A2">
                <w:rPr>
                  <w:lang w:eastAsia="ja-JP"/>
                </w:rPr>
                <w:t>N/A</w:t>
              </w:r>
            </w:ins>
          </w:p>
        </w:tc>
        <w:tc>
          <w:tcPr>
            <w:tcW w:w="1134" w:type="dxa"/>
            <w:vAlign w:val="center"/>
          </w:tcPr>
          <w:p w:rsidR="00444088" w:rsidRPr="00BD20A2" w:rsidRDefault="00444088" w:rsidP="00444088">
            <w:pPr>
              <w:pStyle w:val="TAC"/>
              <w:rPr>
                <w:ins w:id="402" w:author="Huawei" w:date="2019-11-30T15:31:00Z"/>
                <w:lang w:eastAsia="ja-JP"/>
              </w:rPr>
            </w:pPr>
            <w:ins w:id="403" w:author="Huawei" w:date="2019-11-30T15:32:00Z">
              <w:r w:rsidRPr="00BD20A2">
                <w:rPr>
                  <w:lang w:eastAsia="ja-JP"/>
                </w:rPr>
                <w:t>+24</w:t>
              </w:r>
            </w:ins>
          </w:p>
        </w:tc>
        <w:tc>
          <w:tcPr>
            <w:tcW w:w="1701" w:type="dxa"/>
            <w:vAlign w:val="center"/>
          </w:tcPr>
          <w:p w:rsidR="00444088" w:rsidRPr="00BD20A2" w:rsidRDefault="00444088" w:rsidP="00444088">
            <w:pPr>
              <w:pStyle w:val="TAC"/>
              <w:rPr>
                <w:ins w:id="404" w:author="Huawei" w:date="2019-11-30T15:31:00Z"/>
                <w:lang w:eastAsia="ja-JP"/>
              </w:rPr>
            </w:pPr>
            <w:ins w:id="405" w:author="Huawei" w:date="2019-11-30T15:32: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444088" w:rsidRPr="00BD20A2" w:rsidRDefault="00444088" w:rsidP="00444088">
            <w:pPr>
              <w:pStyle w:val="TAC"/>
              <w:rPr>
                <w:ins w:id="406" w:author="Huawei" w:date="2019-11-30T15:31:00Z"/>
                <w:rFonts w:cs="Arial"/>
                <w:lang w:eastAsia="ko-KR"/>
              </w:rPr>
            </w:pPr>
            <w:ins w:id="407" w:author="Huawei" w:date="2019-11-30T15:32:00Z">
              <w:r w:rsidRPr="00BD20A2">
                <w:rPr>
                  <w:rFonts w:cs="Arial"/>
                  <w:lang w:eastAsia="ko-KR"/>
                </w:rPr>
                <w:t>CW carrier</w:t>
              </w:r>
            </w:ins>
          </w:p>
        </w:tc>
      </w:tr>
      <w:tr w:rsidR="00444088" w:rsidRPr="00BD20A2" w:rsidTr="004E7045">
        <w:trPr>
          <w:gridAfter w:val="1"/>
          <w:wAfter w:w="10" w:type="dxa"/>
          <w:jc w:val="center"/>
          <w:ins w:id="408" w:author="Huawei" w:date="2019-11-30T15:31:00Z"/>
        </w:trPr>
        <w:tc>
          <w:tcPr>
            <w:tcW w:w="1918" w:type="dxa"/>
          </w:tcPr>
          <w:p w:rsidR="00444088" w:rsidRPr="00BD20A2" w:rsidRDefault="00444088" w:rsidP="00444088">
            <w:pPr>
              <w:pStyle w:val="TAL"/>
              <w:rPr>
                <w:ins w:id="409" w:author="Huawei" w:date="2019-11-30T15:31:00Z"/>
                <w:rFonts w:cs="Arial"/>
                <w:lang w:eastAsia="ko-KR"/>
              </w:rPr>
            </w:pPr>
            <w:ins w:id="410" w:author="Huawei" w:date="2019-11-30T15:31:00Z">
              <w:r>
                <w:rPr>
                  <w:rFonts w:cs="Arial" w:hint="eastAsia"/>
                  <w:lang w:eastAsia="zh-CN"/>
                </w:rPr>
                <w:t>N</w:t>
              </w:r>
              <w:r>
                <w:rPr>
                  <w:rFonts w:cs="Arial"/>
                  <w:lang w:eastAsia="zh-CN"/>
                </w:rPr>
                <w:t>R band n94</w:t>
              </w:r>
            </w:ins>
          </w:p>
        </w:tc>
        <w:tc>
          <w:tcPr>
            <w:tcW w:w="1657" w:type="dxa"/>
            <w:vAlign w:val="center"/>
          </w:tcPr>
          <w:p w:rsidR="00444088" w:rsidRPr="00BD20A2" w:rsidRDefault="00444088" w:rsidP="00444088">
            <w:pPr>
              <w:pStyle w:val="TAC"/>
              <w:rPr>
                <w:ins w:id="411" w:author="Huawei" w:date="2019-11-30T15:31:00Z"/>
                <w:rFonts w:cs="Arial"/>
                <w:lang w:eastAsia="ko-KR"/>
              </w:rPr>
            </w:pPr>
            <w:ins w:id="412" w:author="Huawei" w:date="2019-11-30T15:32:00Z">
              <w:r w:rsidRPr="00BD20A2">
                <w:rPr>
                  <w:rFonts w:cs="Arial"/>
                  <w:lang w:eastAsia="ko-KR"/>
                </w:rPr>
                <w:t>1432 - 1517</w:t>
              </w:r>
            </w:ins>
          </w:p>
        </w:tc>
        <w:tc>
          <w:tcPr>
            <w:tcW w:w="1082" w:type="dxa"/>
            <w:vAlign w:val="center"/>
          </w:tcPr>
          <w:p w:rsidR="00444088" w:rsidRPr="00BD20A2" w:rsidRDefault="00444088" w:rsidP="00444088">
            <w:pPr>
              <w:pStyle w:val="TAC"/>
              <w:rPr>
                <w:ins w:id="413" w:author="Huawei" w:date="2019-11-30T15:31:00Z"/>
                <w:lang w:eastAsia="ja-JP"/>
              </w:rPr>
            </w:pPr>
            <w:ins w:id="414" w:author="Huawei" w:date="2019-11-30T15:32:00Z">
              <w:r w:rsidRPr="00BD20A2">
                <w:rPr>
                  <w:lang w:eastAsia="ja-JP"/>
                </w:rPr>
                <w:t>+46</w:t>
              </w:r>
            </w:ins>
          </w:p>
        </w:tc>
        <w:tc>
          <w:tcPr>
            <w:tcW w:w="1134" w:type="dxa"/>
            <w:vAlign w:val="center"/>
          </w:tcPr>
          <w:p w:rsidR="00444088" w:rsidRPr="00BD20A2" w:rsidRDefault="00444088" w:rsidP="00444088">
            <w:pPr>
              <w:pStyle w:val="TAC"/>
              <w:rPr>
                <w:ins w:id="415" w:author="Huawei" w:date="2019-11-30T15:31:00Z"/>
                <w:lang w:eastAsia="ja-JP"/>
              </w:rPr>
            </w:pPr>
            <w:ins w:id="416" w:author="Huawei" w:date="2019-11-30T15:32:00Z">
              <w:r w:rsidRPr="00BD20A2">
                <w:rPr>
                  <w:lang w:eastAsia="ja-JP"/>
                </w:rPr>
                <w:t>+38</w:t>
              </w:r>
            </w:ins>
          </w:p>
        </w:tc>
        <w:tc>
          <w:tcPr>
            <w:tcW w:w="1134" w:type="dxa"/>
            <w:vAlign w:val="center"/>
          </w:tcPr>
          <w:p w:rsidR="00444088" w:rsidRPr="00BD20A2" w:rsidRDefault="00444088" w:rsidP="00444088">
            <w:pPr>
              <w:pStyle w:val="TAC"/>
              <w:rPr>
                <w:ins w:id="417" w:author="Huawei" w:date="2019-11-30T15:31:00Z"/>
                <w:lang w:eastAsia="ja-JP"/>
              </w:rPr>
            </w:pPr>
            <w:ins w:id="418" w:author="Huawei" w:date="2019-11-30T15:32:00Z">
              <w:r w:rsidRPr="00BD20A2">
                <w:rPr>
                  <w:lang w:eastAsia="ja-JP"/>
                </w:rPr>
                <w:t>+24</w:t>
              </w:r>
            </w:ins>
          </w:p>
        </w:tc>
        <w:tc>
          <w:tcPr>
            <w:tcW w:w="1701" w:type="dxa"/>
            <w:vAlign w:val="center"/>
          </w:tcPr>
          <w:p w:rsidR="00444088" w:rsidRPr="00BD20A2" w:rsidRDefault="00444088" w:rsidP="00444088">
            <w:pPr>
              <w:pStyle w:val="TAC"/>
              <w:rPr>
                <w:ins w:id="419" w:author="Huawei" w:date="2019-11-30T15:31:00Z"/>
                <w:lang w:eastAsia="ja-JP"/>
              </w:rPr>
            </w:pPr>
            <w:ins w:id="420" w:author="Huawei" w:date="2019-11-30T15:32: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444088" w:rsidRPr="00BD20A2" w:rsidRDefault="00444088" w:rsidP="00444088">
            <w:pPr>
              <w:pStyle w:val="TAC"/>
              <w:rPr>
                <w:ins w:id="421" w:author="Huawei" w:date="2019-11-30T15:31:00Z"/>
                <w:rFonts w:cs="Arial"/>
                <w:lang w:eastAsia="ko-KR"/>
              </w:rPr>
            </w:pPr>
            <w:ins w:id="422" w:author="Huawei" w:date="2019-11-30T15:32:00Z">
              <w:r w:rsidRPr="00BD20A2">
                <w:rPr>
                  <w:rFonts w:cs="Arial"/>
                  <w:lang w:eastAsia="ko-KR"/>
                </w:rPr>
                <w:t>CW carrier</w:t>
              </w:r>
            </w:ins>
          </w:p>
        </w:tc>
      </w:tr>
      <w:tr w:rsidR="00444088" w:rsidRPr="00BD20A2" w:rsidTr="004E7045">
        <w:trPr>
          <w:jc w:val="center"/>
        </w:trPr>
        <w:tc>
          <w:tcPr>
            <w:tcW w:w="9803" w:type="dxa"/>
            <w:gridSpan w:val="8"/>
          </w:tcPr>
          <w:p w:rsidR="00444088" w:rsidRPr="00BD20A2" w:rsidRDefault="00444088" w:rsidP="004E7045">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444088" w:rsidRPr="00BD20A2" w:rsidRDefault="00444088" w:rsidP="004E7045">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444088" w:rsidRPr="00BD20A2" w:rsidRDefault="00444088" w:rsidP="004E7045">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444088" w:rsidRPr="00BD20A2" w:rsidRDefault="00444088" w:rsidP="004E7045">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444088" w:rsidRPr="00BD20A2" w:rsidRDefault="00444088" w:rsidP="004E7045">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444088" w:rsidRPr="00BD20A2" w:rsidRDefault="00444088" w:rsidP="00444088"/>
    <w:p w:rsidR="00892352" w:rsidRDefault="00892352" w:rsidP="00892352">
      <w:pPr>
        <w:pStyle w:val="2"/>
        <w:rPr>
          <w:rStyle w:val="aff0"/>
          <w:iCs/>
          <w:color w:val="C00000"/>
          <w:lang w:eastAsia="zh-CN"/>
        </w:rPr>
      </w:pPr>
      <w:r w:rsidRPr="005A6ECD">
        <w:rPr>
          <w:rStyle w:val="aff0"/>
          <w:iCs/>
          <w:color w:val="C00000"/>
          <w:lang w:eastAsia="zh-CN"/>
        </w:rPr>
        <w:t>&lt;</w:t>
      </w:r>
      <w:r w:rsidRPr="005A6ECD">
        <w:rPr>
          <w:rStyle w:val="aff0"/>
          <w:rFonts w:hint="eastAsia"/>
          <w:iCs/>
          <w:color w:val="C00000"/>
          <w:lang w:eastAsia="zh-CN"/>
        </w:rPr>
        <w:t>&lt;End of Change</w:t>
      </w:r>
      <w:r>
        <w:rPr>
          <w:rStyle w:val="aff0"/>
          <w:iCs/>
          <w:color w:val="C00000"/>
          <w:lang w:eastAsia="zh-CN"/>
        </w:rPr>
        <w:t>6</w:t>
      </w:r>
      <w:r w:rsidRPr="005A6ECD">
        <w:rPr>
          <w:rStyle w:val="aff0"/>
          <w:rFonts w:hint="eastAsia"/>
          <w:iCs/>
          <w:color w:val="C00000"/>
          <w:lang w:eastAsia="zh-CN"/>
        </w:rPr>
        <w:t>&gt;</w:t>
      </w:r>
      <w:r w:rsidRPr="005A6ECD">
        <w:rPr>
          <w:rStyle w:val="aff0"/>
          <w:iCs/>
          <w:color w:val="C00000"/>
          <w:lang w:eastAsia="zh-CN"/>
        </w:rPr>
        <w:t>&gt;</w:t>
      </w:r>
    </w:p>
    <w:p w:rsidR="00FA5F08" w:rsidRPr="00FA5F08" w:rsidRDefault="00FA5F08" w:rsidP="00FA5F08">
      <w:pPr>
        <w:rPr>
          <w:lang w:val="en-US" w:eastAsia="zh-CN"/>
        </w:rPr>
      </w:pPr>
    </w:p>
    <w:p w:rsidR="00892352" w:rsidRPr="00584949" w:rsidRDefault="00892352" w:rsidP="00892352">
      <w:pPr>
        <w:pStyle w:val="2"/>
        <w:rPr>
          <w:rStyle w:val="aff0"/>
          <w:color w:val="C00000"/>
          <w:lang w:eastAsia="zh-CN"/>
        </w:rPr>
      </w:pPr>
      <w:bookmarkStart w:id="423" w:name="_Toc21096822"/>
      <w:r w:rsidRPr="00584949">
        <w:rPr>
          <w:rStyle w:val="aff0"/>
          <w:rFonts w:hint="eastAsia"/>
          <w:color w:val="C00000"/>
          <w:lang w:eastAsia="zh-CN"/>
        </w:rPr>
        <w:t>&lt;</w:t>
      </w:r>
      <w:r>
        <w:rPr>
          <w:rStyle w:val="aff0"/>
          <w:color w:val="C00000"/>
          <w:lang w:eastAsia="zh-CN"/>
        </w:rPr>
        <w:t>&lt;Start of Change7</w:t>
      </w:r>
      <w:r w:rsidRPr="00584949">
        <w:rPr>
          <w:rStyle w:val="aff0"/>
          <w:color w:val="C00000"/>
          <w:lang w:eastAsia="zh-CN"/>
        </w:rPr>
        <w:t>&gt;&gt;</w:t>
      </w:r>
    </w:p>
    <w:p w:rsidR="007F12E3" w:rsidRPr="00BD20A2" w:rsidRDefault="007F12E3" w:rsidP="007F12E3">
      <w:pPr>
        <w:pStyle w:val="4"/>
      </w:pPr>
      <w:r w:rsidRPr="00BD20A2">
        <w:t>10.6.4.2</w:t>
      </w:r>
      <w:r w:rsidRPr="00BD20A2">
        <w:tab/>
        <w:t>Co-location minimum requirement</w:t>
      </w:r>
      <w:bookmarkEnd w:id="423"/>
    </w:p>
    <w:p w:rsidR="007F12E3" w:rsidRPr="00BD20A2" w:rsidRDefault="007F12E3" w:rsidP="007F12E3">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7F12E3" w:rsidRPr="00BD20A2" w:rsidRDefault="007F12E3" w:rsidP="007F12E3">
      <w:pPr>
        <w:rPr>
          <w:rFonts w:cs="v5.0.0"/>
        </w:rPr>
      </w:pPr>
      <w:r w:rsidRPr="00BD20A2">
        <w:rPr>
          <w:rFonts w:cs="v5.0.0"/>
        </w:rPr>
        <w:t xml:space="preserve">The requirement is a co-location requirement. The interferer power levels are specified at the </w:t>
      </w:r>
      <w:r w:rsidRPr="00BD20A2">
        <w:rPr>
          <w:rFonts w:cs="v5.0.0"/>
          <w:i/>
        </w:rPr>
        <w:t>co-location reference antenna</w:t>
      </w:r>
      <w:r w:rsidRPr="00BD20A2">
        <w:rPr>
          <w:rFonts w:cs="v5.0.0"/>
        </w:rPr>
        <w:t xml:space="preserve"> conducted input. </w:t>
      </w:r>
      <w:r w:rsidRPr="00BD20A2">
        <w:t>The interfering power is specified per supported polarization.</w:t>
      </w:r>
    </w:p>
    <w:p w:rsidR="007F12E3" w:rsidRPr="00BD20A2" w:rsidRDefault="007F12E3" w:rsidP="007F12E3">
      <w:r w:rsidRPr="00BD20A2">
        <w:rPr>
          <w:rFonts w:cs="v5.0.0"/>
        </w:rPr>
        <w:t xml:space="preserve">The requirement is valid over </w:t>
      </w:r>
      <w:r w:rsidRPr="00BD20A2">
        <w:rPr>
          <w:i/>
        </w:rPr>
        <w:t>minSENS RoAoA</w:t>
      </w:r>
      <w:r w:rsidRPr="00BD20A2">
        <w:t>.</w:t>
      </w:r>
    </w:p>
    <w:p w:rsidR="007F12E3" w:rsidRPr="00BD20A2" w:rsidRDefault="007F12E3" w:rsidP="007F12E3">
      <w:r w:rsidRPr="00BD20A2">
        <w:t xml:space="preserve">When the </w:t>
      </w:r>
      <w:r w:rsidRPr="00BD20A2">
        <w:rPr>
          <w:rFonts w:cs="v5.0.0"/>
        </w:rPr>
        <w:t>wanted and an interfering signal using the parameters in table 10.6.2.2-1 for co-location with UTRA or E-UTRA systems and table 10.6.4.2-1 for co-location with GSM systems</w:t>
      </w:r>
      <w:r w:rsidRPr="00BD20A2">
        <w:t>, the following requirements shall be met:</w:t>
      </w:r>
    </w:p>
    <w:p w:rsidR="007F12E3" w:rsidRPr="00BD20A2" w:rsidRDefault="007F12E3" w:rsidP="007F12E3">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7F12E3" w:rsidRPr="00BD20A2" w:rsidRDefault="007F12E3" w:rsidP="007F12E3">
      <w:pPr>
        <w:pStyle w:val="TH"/>
      </w:pPr>
      <w:r w:rsidRPr="00BD20A2">
        <w:rPr>
          <w:rFonts w:eastAsia="Osaka"/>
        </w:rPr>
        <w:lastRenderedPageBreak/>
        <w:t xml:space="preserve">Table 10.6.4.2-1: E-UTRA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7F12E3" w:rsidRPr="00BD20A2" w:rsidTr="004E7045">
        <w:trPr>
          <w:gridAfter w:val="1"/>
          <w:wAfter w:w="10" w:type="dxa"/>
          <w:tblHeader/>
          <w:jc w:val="center"/>
        </w:trPr>
        <w:tc>
          <w:tcPr>
            <w:tcW w:w="1918" w:type="dxa"/>
          </w:tcPr>
          <w:p w:rsidR="007F12E3" w:rsidRPr="00BD20A2" w:rsidRDefault="007F12E3" w:rsidP="004E7045">
            <w:pPr>
              <w:pStyle w:val="TAH"/>
              <w:rPr>
                <w:lang w:eastAsia="ja-JP"/>
              </w:rPr>
            </w:pPr>
            <w:r w:rsidRPr="00BD20A2">
              <w:rPr>
                <w:lang w:eastAsia="ja-JP"/>
              </w:rPr>
              <w:t>Type of co-located BS</w:t>
            </w:r>
          </w:p>
        </w:tc>
        <w:tc>
          <w:tcPr>
            <w:tcW w:w="1657" w:type="dxa"/>
          </w:tcPr>
          <w:p w:rsidR="007F12E3" w:rsidRPr="00BD20A2" w:rsidRDefault="007F12E3" w:rsidP="004E7045">
            <w:pPr>
              <w:pStyle w:val="TAH"/>
              <w:rPr>
                <w:lang w:eastAsia="ja-JP"/>
              </w:rPr>
            </w:pPr>
            <w:r w:rsidRPr="00BD20A2">
              <w:rPr>
                <w:lang w:eastAsia="ja-JP"/>
              </w:rPr>
              <w:t>Centre Frequency of Interfering Signal [MHz]</w:t>
            </w:r>
          </w:p>
        </w:tc>
        <w:tc>
          <w:tcPr>
            <w:tcW w:w="1082" w:type="dxa"/>
          </w:tcPr>
          <w:p w:rsidR="007F12E3" w:rsidRPr="00BD20A2" w:rsidRDefault="007F12E3" w:rsidP="004E7045">
            <w:pPr>
              <w:pStyle w:val="TAH"/>
              <w:rPr>
                <w:lang w:eastAsia="ja-JP"/>
              </w:rPr>
            </w:pPr>
            <w:r w:rsidRPr="00BD20A2">
              <w:rPr>
                <w:lang w:eastAsia="ja-JP"/>
              </w:rPr>
              <w:t>Interfering Signal mean power for WA BS [dBm]</w:t>
            </w:r>
          </w:p>
        </w:tc>
        <w:tc>
          <w:tcPr>
            <w:tcW w:w="1134" w:type="dxa"/>
          </w:tcPr>
          <w:p w:rsidR="007F12E3" w:rsidRPr="00BD20A2" w:rsidRDefault="007F12E3" w:rsidP="004E7045">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7F12E3" w:rsidRPr="00BD20A2" w:rsidRDefault="007F12E3" w:rsidP="004E7045">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7F12E3" w:rsidRPr="00BD20A2" w:rsidRDefault="007F12E3" w:rsidP="004E7045">
            <w:pPr>
              <w:pStyle w:val="TAH"/>
              <w:rPr>
                <w:lang w:eastAsia="ja-JP"/>
              </w:rPr>
            </w:pPr>
            <w:r w:rsidRPr="00BD20A2">
              <w:rPr>
                <w:lang w:eastAsia="ja-JP"/>
              </w:rPr>
              <w:t>Wanted Signal mean power [dBm]</w:t>
            </w:r>
          </w:p>
        </w:tc>
        <w:tc>
          <w:tcPr>
            <w:tcW w:w="1167" w:type="dxa"/>
          </w:tcPr>
          <w:p w:rsidR="007F12E3" w:rsidRPr="00BD20A2" w:rsidRDefault="007F12E3" w:rsidP="004E7045">
            <w:pPr>
              <w:pStyle w:val="TAH"/>
              <w:rPr>
                <w:lang w:eastAsia="ja-JP"/>
              </w:rPr>
            </w:pPr>
            <w:r w:rsidRPr="00BD20A2">
              <w:rPr>
                <w:lang w:eastAsia="ja-JP"/>
              </w:rPr>
              <w:t>Type of Interfering Signal</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GSM850 or CDMA850</w:t>
            </w:r>
          </w:p>
        </w:tc>
        <w:tc>
          <w:tcPr>
            <w:tcW w:w="1657" w:type="dxa"/>
            <w:vAlign w:val="center"/>
          </w:tcPr>
          <w:p w:rsidR="007F12E3" w:rsidRPr="00BD20A2" w:rsidRDefault="007F12E3" w:rsidP="004E7045">
            <w:pPr>
              <w:pStyle w:val="TAC"/>
              <w:rPr>
                <w:lang w:eastAsia="ja-JP"/>
              </w:rPr>
            </w:pPr>
            <w:r w:rsidRPr="00BD20A2">
              <w:rPr>
                <w:lang w:eastAsia="ja-JP"/>
              </w:rPr>
              <w:t>869 - 894</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GSM900</w:t>
            </w:r>
          </w:p>
        </w:tc>
        <w:tc>
          <w:tcPr>
            <w:tcW w:w="1657" w:type="dxa"/>
            <w:vAlign w:val="center"/>
          </w:tcPr>
          <w:p w:rsidR="007F12E3" w:rsidRPr="00BD20A2" w:rsidRDefault="007F12E3" w:rsidP="004E7045">
            <w:pPr>
              <w:pStyle w:val="TAC"/>
              <w:rPr>
                <w:lang w:eastAsia="ja-JP"/>
              </w:rPr>
            </w:pPr>
            <w:r w:rsidRPr="00BD20A2">
              <w:rPr>
                <w:lang w:eastAsia="ja-JP"/>
              </w:rPr>
              <w:t>921 - 960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DCS1800</w:t>
            </w:r>
          </w:p>
        </w:tc>
        <w:tc>
          <w:tcPr>
            <w:tcW w:w="1657" w:type="dxa"/>
            <w:vAlign w:val="center"/>
          </w:tcPr>
          <w:p w:rsidR="007F12E3" w:rsidRPr="00BD20A2" w:rsidRDefault="007F12E3" w:rsidP="004E7045">
            <w:pPr>
              <w:pStyle w:val="TAC"/>
              <w:rPr>
                <w:lang w:eastAsia="ja-JP"/>
              </w:rPr>
            </w:pPr>
            <w:r w:rsidRPr="00BD20A2">
              <w:rPr>
                <w:lang w:eastAsia="ja-JP"/>
              </w:rPr>
              <w:t>1805 - 1880</w:t>
            </w:r>
          </w:p>
          <w:p w:rsidR="007F12E3" w:rsidRPr="00BD20A2" w:rsidRDefault="007F12E3" w:rsidP="004E7045">
            <w:pPr>
              <w:pStyle w:val="TAC"/>
              <w:rPr>
                <w:lang w:eastAsia="ja-JP"/>
              </w:rPr>
            </w:pPr>
            <w:r w:rsidRPr="00BD20A2">
              <w:rPr>
                <w:lang w:eastAsia="ja-JP"/>
              </w:rPr>
              <w:t>(NOTE 4)</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PCS1900</w:t>
            </w:r>
          </w:p>
        </w:tc>
        <w:tc>
          <w:tcPr>
            <w:tcW w:w="1657" w:type="dxa"/>
            <w:vAlign w:val="center"/>
          </w:tcPr>
          <w:p w:rsidR="007F12E3" w:rsidRPr="00BD20A2" w:rsidRDefault="007F12E3" w:rsidP="004E7045">
            <w:pPr>
              <w:pStyle w:val="TAC"/>
              <w:rPr>
                <w:lang w:eastAsia="ja-JP"/>
              </w:rPr>
            </w:pPr>
            <w:r w:rsidRPr="00BD20A2">
              <w:rPr>
                <w:lang w:eastAsia="ja-JP"/>
              </w:rPr>
              <w:t>1930 - 1990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7F12E3" w:rsidRPr="00BD20A2" w:rsidRDefault="007F12E3" w:rsidP="004E7045">
            <w:pPr>
              <w:pStyle w:val="TAC"/>
              <w:rPr>
                <w:lang w:eastAsia="ja-JP"/>
              </w:rPr>
            </w:pPr>
            <w:r w:rsidRPr="00BD20A2">
              <w:rPr>
                <w:lang w:eastAsia="ja-JP"/>
              </w:rPr>
              <w:t>2110 - 2170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7F12E3" w:rsidRPr="00BD20A2" w:rsidRDefault="007F12E3" w:rsidP="004E7045">
            <w:pPr>
              <w:pStyle w:val="TAC"/>
              <w:rPr>
                <w:lang w:eastAsia="ja-JP"/>
              </w:rPr>
            </w:pPr>
            <w:r w:rsidRPr="00BD20A2">
              <w:rPr>
                <w:lang w:eastAsia="ja-JP"/>
              </w:rPr>
              <w:t>1930 - 1990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7F12E3" w:rsidRPr="00BD20A2" w:rsidRDefault="007F12E3" w:rsidP="004E7045">
            <w:pPr>
              <w:pStyle w:val="TAC"/>
              <w:rPr>
                <w:lang w:eastAsia="ja-JP"/>
              </w:rPr>
            </w:pPr>
            <w:r w:rsidRPr="00BD20A2">
              <w:rPr>
                <w:lang w:eastAsia="ja-JP"/>
              </w:rPr>
              <w:t>1805 - 1880</w:t>
            </w:r>
          </w:p>
          <w:p w:rsidR="007F12E3" w:rsidRPr="00BD20A2" w:rsidRDefault="007F12E3" w:rsidP="004E7045">
            <w:pPr>
              <w:pStyle w:val="TAC"/>
              <w:rPr>
                <w:lang w:eastAsia="ja-JP"/>
              </w:rPr>
            </w:pPr>
            <w:r w:rsidRPr="00BD20A2">
              <w:rPr>
                <w:lang w:eastAsia="ja-JP"/>
              </w:rPr>
              <w:t>(NOTE 4)</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7F12E3" w:rsidRPr="00BD20A2" w:rsidRDefault="007F12E3" w:rsidP="004E7045">
            <w:pPr>
              <w:pStyle w:val="TAC"/>
              <w:rPr>
                <w:lang w:eastAsia="ja-JP"/>
              </w:rPr>
            </w:pPr>
            <w:r w:rsidRPr="00BD20A2">
              <w:rPr>
                <w:lang w:eastAsia="ja-JP"/>
              </w:rPr>
              <w:t>2110 - 2155</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7F12E3" w:rsidRPr="00BD20A2" w:rsidRDefault="007F12E3" w:rsidP="004E7045">
            <w:pPr>
              <w:pStyle w:val="TAC"/>
              <w:rPr>
                <w:lang w:eastAsia="ja-JP"/>
              </w:rPr>
            </w:pPr>
            <w:r w:rsidRPr="00BD20A2">
              <w:rPr>
                <w:lang w:eastAsia="ja-JP"/>
              </w:rPr>
              <w:t>869 - 894</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7F12E3" w:rsidRPr="00BD20A2" w:rsidRDefault="007F12E3" w:rsidP="004E7045">
            <w:pPr>
              <w:pStyle w:val="TAC"/>
              <w:rPr>
                <w:lang w:eastAsia="ja-JP"/>
              </w:rPr>
            </w:pPr>
            <w:r w:rsidRPr="00BD20A2">
              <w:rPr>
                <w:lang w:eastAsia="ja-JP"/>
              </w:rPr>
              <w:t>875 - 885</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7F12E3" w:rsidRPr="00BD20A2" w:rsidRDefault="007F12E3" w:rsidP="004E7045">
            <w:pPr>
              <w:pStyle w:val="TAC"/>
              <w:rPr>
                <w:lang w:eastAsia="ja-JP"/>
              </w:rPr>
            </w:pPr>
            <w:r w:rsidRPr="00BD20A2">
              <w:rPr>
                <w:lang w:eastAsia="ja-JP"/>
              </w:rPr>
              <w:t>2620 - 2690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7F12E3" w:rsidRPr="00BD20A2" w:rsidRDefault="007F12E3" w:rsidP="004E7045">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7F12E3" w:rsidRPr="00BD20A2" w:rsidRDefault="007F12E3" w:rsidP="004E7045">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7F12E3" w:rsidRPr="00BD20A2" w:rsidRDefault="007F12E3" w:rsidP="004E7045">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7F12E3" w:rsidRPr="00BD20A2" w:rsidRDefault="007F12E3" w:rsidP="004E7045">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7F12E3" w:rsidRPr="00BD20A2" w:rsidRDefault="007F12E3" w:rsidP="004E7045">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7F12E3" w:rsidRPr="00BD20A2" w:rsidRDefault="007F12E3" w:rsidP="004E7045">
            <w:pPr>
              <w:pStyle w:val="TAC"/>
              <w:rPr>
                <w:lang w:eastAsia="ja-JP"/>
              </w:rPr>
            </w:pPr>
            <w:r w:rsidRPr="00BD20A2">
              <w:rPr>
                <w:lang w:eastAsia="ja-JP"/>
              </w:rPr>
              <w:t>1844.9 - 1879.9</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7F12E3" w:rsidRPr="00BD20A2" w:rsidRDefault="007F12E3" w:rsidP="004E7045">
            <w:pPr>
              <w:pStyle w:val="TAC"/>
              <w:rPr>
                <w:lang w:eastAsia="ja-JP"/>
              </w:rPr>
            </w:pPr>
            <w:r w:rsidRPr="00BD20A2">
              <w:rPr>
                <w:lang w:eastAsia="ja-JP"/>
              </w:rPr>
              <w:t>2110 - 2170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7F12E3" w:rsidRPr="00BD20A2" w:rsidRDefault="007F12E3" w:rsidP="004E7045">
            <w:pPr>
              <w:pStyle w:val="TAC"/>
              <w:rPr>
                <w:lang w:eastAsia="ja-JP"/>
              </w:rPr>
            </w:pPr>
            <w:r w:rsidRPr="00BD20A2">
              <w:rPr>
                <w:lang w:eastAsia="ja-JP"/>
              </w:rPr>
              <w:t>1475.9 - 1495.9</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7F12E3" w:rsidRPr="00BD20A2" w:rsidRDefault="007F12E3" w:rsidP="004E7045">
            <w:pPr>
              <w:pStyle w:val="TAC"/>
              <w:rPr>
                <w:lang w:eastAsia="ja-JP"/>
              </w:rPr>
            </w:pPr>
            <w:r w:rsidRPr="00BD20A2">
              <w:rPr>
                <w:lang w:eastAsia="ja-JP"/>
              </w:rPr>
              <w:t>729 - 746</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7F12E3" w:rsidRPr="00BD20A2" w:rsidRDefault="007F12E3" w:rsidP="004E7045">
            <w:pPr>
              <w:pStyle w:val="TAC"/>
              <w:rPr>
                <w:lang w:eastAsia="ja-JP"/>
              </w:rPr>
            </w:pPr>
            <w:r w:rsidRPr="00BD20A2">
              <w:rPr>
                <w:lang w:eastAsia="ja-JP"/>
              </w:rPr>
              <w:t>746 - 756</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XIV or E-UTRA Band 14</w:t>
            </w:r>
            <w:r w:rsidRPr="00BD20A2">
              <w:rPr>
                <w:rFonts w:cs="Arial"/>
                <w:szCs w:val="18"/>
                <w:lang w:val="sv-SE"/>
              </w:rPr>
              <w:t xml:space="preserve"> or NR band n14</w:t>
            </w:r>
          </w:p>
        </w:tc>
        <w:tc>
          <w:tcPr>
            <w:tcW w:w="1657" w:type="dxa"/>
            <w:vAlign w:val="center"/>
          </w:tcPr>
          <w:p w:rsidR="007F12E3" w:rsidRPr="00BD20A2" w:rsidRDefault="007F12E3" w:rsidP="004E7045">
            <w:pPr>
              <w:pStyle w:val="TAC"/>
              <w:rPr>
                <w:lang w:eastAsia="ja-JP"/>
              </w:rPr>
            </w:pPr>
            <w:r w:rsidRPr="00BD20A2">
              <w:rPr>
                <w:lang w:eastAsia="ja-JP"/>
              </w:rPr>
              <w:t>758 - 768</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17</w:t>
            </w:r>
          </w:p>
        </w:tc>
        <w:tc>
          <w:tcPr>
            <w:tcW w:w="1657" w:type="dxa"/>
            <w:vAlign w:val="center"/>
          </w:tcPr>
          <w:p w:rsidR="007F12E3" w:rsidRPr="00BD20A2" w:rsidRDefault="007F12E3" w:rsidP="004E7045">
            <w:pPr>
              <w:pStyle w:val="TAC"/>
              <w:rPr>
                <w:lang w:eastAsia="ja-JP"/>
              </w:rPr>
            </w:pPr>
            <w:r w:rsidRPr="00BD20A2">
              <w:rPr>
                <w:lang w:eastAsia="ja-JP"/>
              </w:rPr>
              <w:t>734 - 746</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18</w:t>
            </w:r>
            <w:r w:rsidRPr="00BD20A2">
              <w:rPr>
                <w:rFonts w:cs="Arial"/>
                <w:szCs w:val="18"/>
              </w:rPr>
              <w:t xml:space="preserve"> or NR Band n18</w:t>
            </w:r>
          </w:p>
        </w:tc>
        <w:tc>
          <w:tcPr>
            <w:tcW w:w="1657" w:type="dxa"/>
            <w:vAlign w:val="center"/>
          </w:tcPr>
          <w:p w:rsidR="007F12E3" w:rsidRPr="00BD20A2" w:rsidRDefault="007F12E3" w:rsidP="004E7045">
            <w:pPr>
              <w:pStyle w:val="TAC"/>
              <w:rPr>
                <w:lang w:eastAsia="ja-JP"/>
              </w:rPr>
            </w:pPr>
            <w:r w:rsidRPr="00BD20A2">
              <w:rPr>
                <w:lang w:eastAsia="ja-JP"/>
              </w:rPr>
              <w:t>860 - 875</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7F12E3" w:rsidRPr="00BD20A2" w:rsidRDefault="007F12E3" w:rsidP="004E7045">
            <w:pPr>
              <w:pStyle w:val="TAC"/>
              <w:rPr>
                <w:lang w:eastAsia="ja-JP"/>
              </w:rPr>
            </w:pPr>
            <w:r w:rsidRPr="00BD20A2">
              <w:rPr>
                <w:lang w:eastAsia="ja-JP"/>
              </w:rPr>
              <w:t>875 - 890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7F12E3" w:rsidRPr="00BD20A2" w:rsidRDefault="007F12E3" w:rsidP="004E7045">
            <w:pPr>
              <w:pStyle w:val="TAC"/>
              <w:rPr>
                <w:lang w:eastAsia="ja-JP"/>
              </w:rPr>
            </w:pPr>
            <w:r w:rsidRPr="00BD20A2">
              <w:rPr>
                <w:lang w:eastAsia="ja-JP"/>
              </w:rPr>
              <w:t>791 - 821</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7F12E3" w:rsidRPr="00BD20A2" w:rsidRDefault="007F12E3" w:rsidP="004E7045">
            <w:pPr>
              <w:pStyle w:val="TAC"/>
              <w:rPr>
                <w:lang w:eastAsia="ja-JP"/>
              </w:rPr>
            </w:pPr>
            <w:r w:rsidRPr="00BD20A2">
              <w:rPr>
                <w:lang w:eastAsia="ja-JP"/>
              </w:rPr>
              <w:t>1495.9 - 1510.9</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7F12E3" w:rsidRPr="00BD20A2" w:rsidRDefault="007F12E3" w:rsidP="004E7045">
            <w:pPr>
              <w:pStyle w:val="TAC"/>
              <w:rPr>
                <w:lang w:eastAsia="ja-JP"/>
              </w:rPr>
            </w:pPr>
            <w:r w:rsidRPr="00BD20A2">
              <w:rPr>
                <w:lang w:eastAsia="ja-JP"/>
              </w:rPr>
              <w:t>3510 - 3 590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23</w:t>
            </w:r>
          </w:p>
        </w:tc>
        <w:tc>
          <w:tcPr>
            <w:tcW w:w="1657" w:type="dxa"/>
            <w:vAlign w:val="center"/>
          </w:tcPr>
          <w:p w:rsidR="007F12E3" w:rsidRPr="00BD20A2" w:rsidRDefault="007F12E3" w:rsidP="004E7045">
            <w:pPr>
              <w:pStyle w:val="TAC"/>
              <w:rPr>
                <w:lang w:eastAsia="ja-JP"/>
              </w:rPr>
            </w:pPr>
            <w:r w:rsidRPr="00BD20A2">
              <w:rPr>
                <w:lang w:eastAsia="ja-JP"/>
              </w:rPr>
              <w:t>2180 - 2200</w:t>
            </w:r>
          </w:p>
        </w:tc>
        <w:tc>
          <w:tcPr>
            <w:tcW w:w="1082" w:type="dxa"/>
            <w:vAlign w:val="center"/>
          </w:tcPr>
          <w:p w:rsidR="007F12E3" w:rsidRPr="00BD20A2" w:rsidRDefault="007F12E3" w:rsidP="004E7045">
            <w:pPr>
              <w:pStyle w:val="TAC"/>
              <w:rPr>
                <w:rFonts w:cs="v5.0.0"/>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7F12E3" w:rsidRPr="00BD20A2" w:rsidRDefault="007F12E3" w:rsidP="004E7045">
            <w:pPr>
              <w:pStyle w:val="TAC"/>
              <w:rPr>
                <w:rFonts w:cs="v5.0.0"/>
                <w:lang w:eastAsia="ja-JP"/>
              </w:rPr>
            </w:pPr>
            <w:r w:rsidRPr="00BD20A2">
              <w:rPr>
                <w:lang w:eastAsia="ja-JP"/>
              </w:rPr>
              <w:lastRenderedPageBreak/>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lastRenderedPageBreak/>
              <w:t>E-UTRA Band 24</w:t>
            </w:r>
          </w:p>
        </w:tc>
        <w:tc>
          <w:tcPr>
            <w:tcW w:w="1657" w:type="dxa"/>
            <w:vAlign w:val="center"/>
          </w:tcPr>
          <w:p w:rsidR="007F12E3" w:rsidRPr="00BD20A2" w:rsidRDefault="007F12E3" w:rsidP="004E7045">
            <w:pPr>
              <w:pStyle w:val="TAC"/>
              <w:rPr>
                <w:lang w:eastAsia="ja-JP"/>
              </w:rPr>
            </w:pPr>
            <w:r w:rsidRPr="00BD20A2">
              <w:rPr>
                <w:lang w:eastAsia="ja-JP"/>
              </w:rPr>
              <w:t>1525 - 1559</w:t>
            </w:r>
          </w:p>
        </w:tc>
        <w:tc>
          <w:tcPr>
            <w:tcW w:w="1082" w:type="dxa"/>
          </w:tcPr>
          <w:p w:rsidR="007F12E3" w:rsidRPr="00BD20A2" w:rsidRDefault="007F12E3" w:rsidP="004E7045">
            <w:pPr>
              <w:pStyle w:val="TAC"/>
              <w:rPr>
                <w:lang w:eastAsia="ja-JP"/>
              </w:rPr>
            </w:pPr>
            <w:r w:rsidRPr="00BD20A2">
              <w:rPr>
                <w:rFonts w:cs="v5.0.0"/>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7F12E3" w:rsidRPr="00BD20A2" w:rsidRDefault="007F12E3" w:rsidP="004E7045">
            <w:pPr>
              <w:pStyle w:val="TAC"/>
              <w:rPr>
                <w:lang w:eastAsia="ja-JP"/>
              </w:rPr>
            </w:pPr>
            <w:r w:rsidRPr="00BD20A2">
              <w:rPr>
                <w:rFonts w:cs="v5.0.0"/>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7F12E3" w:rsidRPr="00BD20A2" w:rsidRDefault="007F12E3" w:rsidP="004E7045">
            <w:pPr>
              <w:pStyle w:val="TAC"/>
              <w:rPr>
                <w:lang w:eastAsia="ja-JP"/>
              </w:rPr>
            </w:pPr>
            <w:r w:rsidRPr="00BD20A2">
              <w:rPr>
                <w:lang w:eastAsia="ja-JP"/>
              </w:rPr>
              <w:t>1930 - 199</w:t>
            </w:r>
            <w:r w:rsidRPr="00BD20A2">
              <w:rPr>
                <w:lang w:eastAsia="zh-CN"/>
              </w:rPr>
              <w:t>5</w:t>
            </w:r>
          </w:p>
        </w:tc>
        <w:tc>
          <w:tcPr>
            <w:tcW w:w="1082" w:type="dxa"/>
            <w:vAlign w:val="center"/>
          </w:tcPr>
          <w:p w:rsidR="007F12E3" w:rsidRPr="00BD20A2" w:rsidRDefault="007F12E3" w:rsidP="004E7045">
            <w:pPr>
              <w:pStyle w:val="TAC"/>
              <w:rPr>
                <w:rFonts w:cs="v5.0.0"/>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rFonts w:cs="v5.0.0"/>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XXVI or E-UTRA Band 26</w:t>
            </w:r>
          </w:p>
        </w:tc>
        <w:tc>
          <w:tcPr>
            <w:tcW w:w="1657" w:type="dxa"/>
            <w:vAlign w:val="center"/>
          </w:tcPr>
          <w:p w:rsidR="007F12E3" w:rsidRPr="00BD20A2" w:rsidRDefault="007F12E3" w:rsidP="004E7045">
            <w:pPr>
              <w:pStyle w:val="TAC"/>
              <w:rPr>
                <w:lang w:val="sv-SE" w:eastAsia="ja-JP"/>
              </w:rPr>
            </w:pPr>
            <w:r w:rsidRPr="00BD20A2">
              <w:rPr>
                <w:lang w:val="sv-SE" w:eastAsia="ja-JP"/>
              </w:rPr>
              <w:t>859 - 894</w:t>
            </w:r>
          </w:p>
        </w:tc>
        <w:tc>
          <w:tcPr>
            <w:tcW w:w="1082" w:type="dxa"/>
            <w:vAlign w:val="center"/>
          </w:tcPr>
          <w:p w:rsidR="007F12E3" w:rsidRPr="00BD20A2" w:rsidRDefault="007F12E3" w:rsidP="004E7045">
            <w:pPr>
              <w:pStyle w:val="TAC"/>
              <w:rPr>
                <w:lang w:val="sv-SE" w:eastAsia="ja-JP"/>
              </w:rPr>
            </w:pPr>
            <w:r w:rsidRPr="00BD20A2">
              <w:rPr>
                <w:lang w:val="sv-SE" w:eastAsia="ja-JP"/>
              </w:rPr>
              <w:t>+46</w:t>
            </w:r>
          </w:p>
        </w:tc>
        <w:tc>
          <w:tcPr>
            <w:tcW w:w="1134" w:type="dxa"/>
            <w:vAlign w:val="center"/>
          </w:tcPr>
          <w:p w:rsidR="007F12E3" w:rsidRPr="00BD20A2" w:rsidRDefault="007F12E3" w:rsidP="004E7045">
            <w:pPr>
              <w:pStyle w:val="TAC"/>
              <w:rPr>
                <w:lang w:val="sv-SE" w:eastAsia="ja-JP"/>
              </w:rPr>
            </w:pPr>
            <w:r w:rsidRPr="00BD20A2">
              <w:rPr>
                <w:lang w:val="sv-SE" w:eastAsia="ja-JP"/>
              </w:rPr>
              <w:t>+38</w:t>
            </w:r>
          </w:p>
        </w:tc>
        <w:tc>
          <w:tcPr>
            <w:tcW w:w="1134" w:type="dxa"/>
            <w:vAlign w:val="center"/>
          </w:tcPr>
          <w:p w:rsidR="007F12E3" w:rsidRPr="00BD20A2" w:rsidRDefault="007F12E3" w:rsidP="004E7045">
            <w:pPr>
              <w:pStyle w:val="TAC"/>
              <w:rPr>
                <w:lang w:val="sv-SE" w:eastAsia="ja-JP"/>
              </w:rPr>
            </w:pPr>
            <w:r w:rsidRPr="00BD20A2">
              <w:rPr>
                <w:lang w:val="sv-SE"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rFonts w:cs="v5.0.0"/>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27</w:t>
            </w:r>
          </w:p>
        </w:tc>
        <w:tc>
          <w:tcPr>
            <w:tcW w:w="1657" w:type="dxa"/>
            <w:vAlign w:val="center"/>
          </w:tcPr>
          <w:p w:rsidR="007F12E3" w:rsidRPr="00BD20A2" w:rsidRDefault="007F12E3" w:rsidP="004E7045">
            <w:pPr>
              <w:pStyle w:val="TAC"/>
              <w:rPr>
                <w:lang w:eastAsia="ja-JP"/>
              </w:rPr>
            </w:pPr>
            <w:r w:rsidRPr="00BD20A2">
              <w:rPr>
                <w:lang w:eastAsia="ja-JP"/>
              </w:rPr>
              <w:t>852 – 869</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7F12E3" w:rsidRPr="00BD20A2" w:rsidRDefault="007F12E3" w:rsidP="004E7045">
            <w:pPr>
              <w:pStyle w:val="TAC"/>
              <w:rPr>
                <w:lang w:eastAsia="ja-JP"/>
              </w:rPr>
            </w:pPr>
            <w:r w:rsidRPr="00BD20A2">
              <w:rPr>
                <w:lang w:eastAsia="ja-JP"/>
              </w:rPr>
              <w:t>758 – 803</w:t>
            </w:r>
          </w:p>
        </w:tc>
        <w:tc>
          <w:tcPr>
            <w:tcW w:w="1082" w:type="dxa"/>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29 or NR Band n29</w:t>
            </w:r>
          </w:p>
        </w:tc>
        <w:tc>
          <w:tcPr>
            <w:tcW w:w="1657" w:type="dxa"/>
            <w:vAlign w:val="center"/>
          </w:tcPr>
          <w:p w:rsidR="007F12E3" w:rsidRPr="00BD20A2" w:rsidRDefault="007F12E3" w:rsidP="004E7045">
            <w:pPr>
              <w:pStyle w:val="TAC"/>
              <w:rPr>
                <w:lang w:eastAsia="ja-JP"/>
              </w:rPr>
            </w:pPr>
            <w:r w:rsidRPr="00BD20A2">
              <w:rPr>
                <w:lang w:eastAsia="ja-JP"/>
              </w:rPr>
              <w:t>717 - 728</w:t>
            </w:r>
          </w:p>
        </w:tc>
        <w:tc>
          <w:tcPr>
            <w:tcW w:w="1082" w:type="dxa"/>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30</w:t>
            </w:r>
            <w:r w:rsidRPr="00BD20A2">
              <w:rPr>
                <w:rFonts w:cs="Arial"/>
                <w:szCs w:val="18"/>
                <w:lang w:val="sv-SE"/>
              </w:rPr>
              <w:t xml:space="preserve"> or NR band n30</w:t>
            </w:r>
          </w:p>
        </w:tc>
        <w:tc>
          <w:tcPr>
            <w:tcW w:w="1657" w:type="dxa"/>
            <w:vAlign w:val="center"/>
          </w:tcPr>
          <w:p w:rsidR="007F12E3" w:rsidRPr="00BD20A2" w:rsidRDefault="007F12E3" w:rsidP="004E7045">
            <w:pPr>
              <w:pStyle w:val="TAC"/>
              <w:rPr>
                <w:lang w:eastAsia="ja-JP"/>
              </w:rPr>
            </w:pPr>
            <w:r w:rsidRPr="00BD20A2">
              <w:rPr>
                <w:lang w:eastAsia="ja-JP"/>
              </w:rPr>
              <w:t>2350 - 2360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31</w:t>
            </w:r>
          </w:p>
        </w:tc>
        <w:tc>
          <w:tcPr>
            <w:tcW w:w="1657" w:type="dxa"/>
          </w:tcPr>
          <w:p w:rsidR="007F12E3" w:rsidRPr="00BD20A2" w:rsidRDefault="007F12E3" w:rsidP="004E7045">
            <w:pPr>
              <w:pStyle w:val="TAC"/>
              <w:rPr>
                <w:lang w:eastAsia="ja-JP"/>
              </w:rPr>
            </w:pPr>
            <w:r w:rsidRPr="00BD20A2">
              <w:rPr>
                <w:lang w:eastAsia="ja-JP"/>
              </w:rPr>
              <w:t>462.5 - 467.5</w:t>
            </w:r>
          </w:p>
        </w:tc>
        <w:tc>
          <w:tcPr>
            <w:tcW w:w="1082" w:type="dxa"/>
          </w:tcPr>
          <w:p w:rsidR="007F12E3" w:rsidRPr="00BD20A2" w:rsidRDefault="007F12E3" w:rsidP="004E7045">
            <w:pPr>
              <w:pStyle w:val="TAC"/>
              <w:rPr>
                <w:lang w:eastAsia="ja-JP"/>
              </w:rPr>
            </w:pPr>
            <w:r w:rsidRPr="00BD20A2">
              <w:rPr>
                <w:lang w:eastAsia="ja-JP"/>
              </w:rPr>
              <w:t>+46</w:t>
            </w:r>
          </w:p>
        </w:tc>
        <w:tc>
          <w:tcPr>
            <w:tcW w:w="1134" w:type="dxa"/>
          </w:tcPr>
          <w:p w:rsidR="007F12E3" w:rsidRPr="00BD20A2" w:rsidRDefault="007F12E3" w:rsidP="004E7045">
            <w:pPr>
              <w:pStyle w:val="TAC"/>
              <w:rPr>
                <w:lang w:eastAsia="ja-JP"/>
              </w:rPr>
            </w:pPr>
            <w:r w:rsidRPr="00BD20A2">
              <w:rPr>
                <w:lang w:eastAsia="ja-JP"/>
              </w:rPr>
              <w:t>+38</w:t>
            </w:r>
          </w:p>
        </w:tc>
        <w:tc>
          <w:tcPr>
            <w:tcW w:w="1134" w:type="dxa"/>
          </w:tcPr>
          <w:p w:rsidR="007F12E3" w:rsidRPr="00BD20A2" w:rsidRDefault="007F12E3" w:rsidP="004E7045">
            <w:pPr>
              <w:pStyle w:val="TAC"/>
              <w:rPr>
                <w:lang w:eastAsia="ja-JP"/>
              </w:rPr>
            </w:pPr>
            <w:r w:rsidRPr="00BD20A2">
              <w:rPr>
                <w:lang w:eastAsia="ja-JP"/>
              </w:rPr>
              <w:t>+24</w:t>
            </w:r>
          </w:p>
        </w:tc>
        <w:tc>
          <w:tcPr>
            <w:tcW w:w="1701" w:type="dxa"/>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31</w:t>
            </w:r>
          </w:p>
        </w:tc>
        <w:tc>
          <w:tcPr>
            <w:tcW w:w="1657" w:type="dxa"/>
          </w:tcPr>
          <w:p w:rsidR="007F12E3" w:rsidRPr="00BD20A2" w:rsidRDefault="007F12E3" w:rsidP="004E7045">
            <w:pPr>
              <w:pStyle w:val="TAC"/>
              <w:rPr>
                <w:lang w:eastAsia="ja-JP"/>
              </w:rPr>
            </w:pPr>
            <w:r w:rsidRPr="00BD20A2">
              <w:rPr>
                <w:lang w:eastAsia="ja-JP"/>
              </w:rPr>
              <w:t>462.5 - 467.5</w:t>
            </w:r>
          </w:p>
        </w:tc>
        <w:tc>
          <w:tcPr>
            <w:tcW w:w="1082" w:type="dxa"/>
          </w:tcPr>
          <w:p w:rsidR="007F12E3" w:rsidRPr="00BD20A2" w:rsidRDefault="007F12E3" w:rsidP="004E7045">
            <w:pPr>
              <w:pStyle w:val="TAC"/>
              <w:rPr>
                <w:lang w:eastAsia="ja-JP"/>
              </w:rPr>
            </w:pPr>
            <w:r w:rsidRPr="00BD20A2">
              <w:rPr>
                <w:lang w:eastAsia="ja-JP"/>
              </w:rPr>
              <w:t>+46</w:t>
            </w:r>
          </w:p>
        </w:tc>
        <w:tc>
          <w:tcPr>
            <w:tcW w:w="1134" w:type="dxa"/>
          </w:tcPr>
          <w:p w:rsidR="007F12E3" w:rsidRPr="00BD20A2" w:rsidRDefault="007F12E3" w:rsidP="004E7045">
            <w:pPr>
              <w:pStyle w:val="TAC"/>
              <w:rPr>
                <w:lang w:eastAsia="ja-JP"/>
              </w:rPr>
            </w:pPr>
            <w:r w:rsidRPr="00BD20A2">
              <w:rPr>
                <w:lang w:eastAsia="ja-JP"/>
              </w:rPr>
              <w:t>+38</w:t>
            </w:r>
          </w:p>
        </w:tc>
        <w:tc>
          <w:tcPr>
            <w:tcW w:w="1134" w:type="dxa"/>
          </w:tcPr>
          <w:p w:rsidR="007F12E3" w:rsidRPr="00BD20A2" w:rsidRDefault="007F12E3" w:rsidP="004E7045">
            <w:pPr>
              <w:pStyle w:val="TAC"/>
              <w:rPr>
                <w:lang w:eastAsia="ja-JP"/>
              </w:rPr>
            </w:pPr>
            <w:r w:rsidRPr="00BD20A2">
              <w:rPr>
                <w:lang w:eastAsia="ja-JP"/>
              </w:rPr>
              <w:t>+24</w:t>
            </w:r>
          </w:p>
        </w:tc>
        <w:tc>
          <w:tcPr>
            <w:tcW w:w="1701" w:type="dxa"/>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7F12E3" w:rsidRPr="00BD20A2" w:rsidRDefault="007F12E3" w:rsidP="004E7045">
            <w:pPr>
              <w:pStyle w:val="TAC"/>
              <w:rPr>
                <w:lang w:eastAsia="ja-JP"/>
              </w:rPr>
            </w:pPr>
            <w:r w:rsidRPr="00BD20A2">
              <w:rPr>
                <w:lang w:eastAsia="ja-JP"/>
              </w:rPr>
              <w:t>1452 - 1496</w:t>
            </w:r>
          </w:p>
          <w:p w:rsidR="007F12E3" w:rsidRPr="00BD20A2" w:rsidRDefault="007F12E3" w:rsidP="004E7045">
            <w:pPr>
              <w:pStyle w:val="TAC"/>
              <w:rPr>
                <w:lang w:eastAsia="ja-JP"/>
              </w:rPr>
            </w:pPr>
            <w:r w:rsidRPr="00BD20A2">
              <w:rPr>
                <w:lang w:eastAsia="ja-JP"/>
              </w:rPr>
              <w:t>(NOTE-5)</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7F12E3" w:rsidRPr="00BD20A2" w:rsidRDefault="007F12E3" w:rsidP="004E7045">
            <w:pPr>
              <w:pStyle w:val="TAC"/>
              <w:rPr>
                <w:lang w:eastAsia="ja-JP"/>
              </w:rPr>
            </w:pPr>
            <w:r w:rsidRPr="00BD20A2">
              <w:rPr>
                <w:lang w:eastAsia="ja-JP"/>
              </w:rPr>
              <w:t>1900 - 1920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7F12E3" w:rsidRPr="00BD20A2" w:rsidRDefault="007F12E3" w:rsidP="004E7045">
            <w:pPr>
              <w:pStyle w:val="TAC"/>
              <w:rPr>
                <w:lang w:eastAsia="ja-JP"/>
              </w:rPr>
            </w:pPr>
            <w:r w:rsidRPr="00BD20A2">
              <w:rPr>
                <w:lang w:eastAsia="ja-JP"/>
              </w:rPr>
              <w:t>2010 - 2025</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7F12E3" w:rsidRPr="00BD20A2" w:rsidRDefault="007F12E3" w:rsidP="004E7045">
            <w:pPr>
              <w:pStyle w:val="TAC"/>
              <w:rPr>
                <w:lang w:eastAsia="ja-JP"/>
              </w:rPr>
            </w:pPr>
            <w:r w:rsidRPr="00BD20A2">
              <w:rPr>
                <w:lang w:eastAsia="ja-JP"/>
              </w:rPr>
              <w:t>1850 - 1910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7F12E3" w:rsidRPr="00BD20A2" w:rsidRDefault="007F12E3" w:rsidP="004E7045">
            <w:pPr>
              <w:pStyle w:val="TAC"/>
              <w:rPr>
                <w:lang w:eastAsia="ja-JP"/>
              </w:rPr>
            </w:pPr>
            <w:r w:rsidRPr="00BD20A2">
              <w:rPr>
                <w:lang w:eastAsia="ja-JP"/>
              </w:rPr>
              <w:t>1930 - 1990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7F12E3" w:rsidRPr="00BD20A2" w:rsidRDefault="007F12E3" w:rsidP="004E7045">
            <w:pPr>
              <w:pStyle w:val="TAC"/>
              <w:rPr>
                <w:lang w:eastAsia="ja-JP"/>
              </w:rPr>
            </w:pPr>
            <w:r w:rsidRPr="00BD20A2">
              <w:rPr>
                <w:lang w:eastAsia="ja-JP"/>
              </w:rPr>
              <w:t>1910 - 1930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7F12E3" w:rsidRPr="00BD20A2" w:rsidRDefault="007F12E3" w:rsidP="004E7045">
            <w:pPr>
              <w:pStyle w:val="TAC"/>
              <w:rPr>
                <w:lang w:eastAsia="ja-JP"/>
              </w:rPr>
            </w:pPr>
            <w:r w:rsidRPr="00BD20A2">
              <w:rPr>
                <w:lang w:eastAsia="ja-JP"/>
              </w:rPr>
              <w:t>2570 - 2620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7F12E3" w:rsidRPr="00BD20A2" w:rsidRDefault="007F12E3" w:rsidP="004E7045">
            <w:pPr>
              <w:pStyle w:val="TAC"/>
              <w:rPr>
                <w:lang w:eastAsia="ja-JP"/>
              </w:rPr>
            </w:pPr>
            <w:r w:rsidRPr="00BD20A2">
              <w:rPr>
                <w:lang w:eastAsia="ja-JP"/>
              </w:rPr>
              <w:t>1880 - 1920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7F12E3" w:rsidRPr="00BD20A2" w:rsidRDefault="007F12E3" w:rsidP="004E7045">
            <w:pPr>
              <w:pStyle w:val="TAC"/>
              <w:rPr>
                <w:lang w:eastAsia="ja-JP"/>
              </w:rPr>
            </w:pPr>
            <w:r w:rsidRPr="00BD20A2">
              <w:rPr>
                <w:lang w:eastAsia="ja-JP"/>
              </w:rPr>
              <w:t>2300 - 2400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41 or NR band n41</w:t>
            </w:r>
          </w:p>
        </w:tc>
        <w:tc>
          <w:tcPr>
            <w:tcW w:w="1657" w:type="dxa"/>
            <w:vAlign w:val="center"/>
          </w:tcPr>
          <w:p w:rsidR="007F12E3" w:rsidRPr="00BD20A2" w:rsidRDefault="007F12E3" w:rsidP="004E7045">
            <w:pPr>
              <w:pStyle w:val="TAC"/>
              <w:rPr>
                <w:lang w:eastAsia="ja-JP"/>
              </w:rPr>
            </w:pPr>
            <w:r w:rsidRPr="00BD20A2">
              <w:rPr>
                <w:lang w:eastAsia="ja-JP"/>
              </w:rPr>
              <w:t>2496 - 2690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42</w:t>
            </w:r>
          </w:p>
        </w:tc>
        <w:tc>
          <w:tcPr>
            <w:tcW w:w="1657" w:type="dxa"/>
          </w:tcPr>
          <w:p w:rsidR="007F12E3" w:rsidRPr="00BD20A2" w:rsidRDefault="007F12E3" w:rsidP="004E7045">
            <w:pPr>
              <w:pStyle w:val="TAC"/>
              <w:rPr>
                <w:lang w:eastAsia="ja-JP"/>
              </w:rPr>
            </w:pPr>
            <w:r w:rsidRPr="00BD20A2">
              <w:rPr>
                <w:lang w:eastAsia="zh-CN"/>
              </w:rPr>
              <w:t>3400</w:t>
            </w:r>
            <w:r w:rsidRPr="00BD20A2">
              <w:rPr>
                <w:lang w:eastAsia="ja-JP"/>
              </w:rPr>
              <w:t xml:space="preserve"> - 3600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43</w:t>
            </w:r>
          </w:p>
        </w:tc>
        <w:tc>
          <w:tcPr>
            <w:tcW w:w="1657" w:type="dxa"/>
          </w:tcPr>
          <w:p w:rsidR="007F12E3" w:rsidRPr="00BD20A2" w:rsidRDefault="007F12E3" w:rsidP="004E7045">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lang w:eastAsia="ja-JP"/>
              </w:rPr>
              <w:t>E-UTRA Band 44</w:t>
            </w:r>
          </w:p>
        </w:tc>
        <w:tc>
          <w:tcPr>
            <w:tcW w:w="1657" w:type="dxa"/>
            <w:vAlign w:val="center"/>
          </w:tcPr>
          <w:p w:rsidR="007F12E3" w:rsidRPr="00BD20A2" w:rsidRDefault="007F12E3" w:rsidP="004E7045">
            <w:pPr>
              <w:pStyle w:val="TAC"/>
              <w:rPr>
                <w:lang w:eastAsia="zh-CN"/>
              </w:rPr>
            </w:pPr>
            <w:r w:rsidRPr="00BD20A2">
              <w:rPr>
                <w:lang w:eastAsia="ja-JP"/>
              </w:rPr>
              <w:t>703 - 803</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7F12E3" w:rsidRPr="00BD20A2" w:rsidRDefault="007F12E3" w:rsidP="004E7045">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szCs w:val="18"/>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7F12E3" w:rsidRPr="00BD20A2" w:rsidRDefault="007F12E3" w:rsidP="004E7045">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7F12E3" w:rsidRPr="00BD20A2" w:rsidRDefault="007F12E3" w:rsidP="004E7045">
            <w:pPr>
              <w:pStyle w:val="TAC"/>
              <w:rPr>
                <w:lang w:eastAsia="ja-JP"/>
              </w:rPr>
            </w:pPr>
            <w:r w:rsidRPr="00BD20A2">
              <w:rPr>
                <w:lang w:eastAsia="ja-JP"/>
              </w:rPr>
              <w:t>N/A</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szCs w:val="18"/>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lang w:eastAsia="ja-JP"/>
              </w:rPr>
              <w:t>E-UTRA Band 48</w:t>
            </w:r>
            <w:r w:rsidRPr="00BD20A2">
              <w:rPr>
                <w:rFonts w:cs="Arial"/>
                <w:szCs w:val="18"/>
                <w:lang w:val="sv-SE" w:eastAsia="ko-KR"/>
              </w:rPr>
              <w:t xml:space="preserve"> or </w:t>
            </w:r>
            <w:r w:rsidRPr="00BD20A2">
              <w:rPr>
                <w:rFonts w:cs="Arial"/>
                <w:szCs w:val="18"/>
                <w:lang w:val="sv-SE" w:eastAsia="ko-KR"/>
              </w:rPr>
              <w:lastRenderedPageBreak/>
              <w:t>NR Band n48</w:t>
            </w:r>
          </w:p>
        </w:tc>
        <w:tc>
          <w:tcPr>
            <w:tcW w:w="1657" w:type="dxa"/>
            <w:vAlign w:val="center"/>
          </w:tcPr>
          <w:p w:rsidR="007F12E3" w:rsidRPr="00BD20A2" w:rsidRDefault="007F12E3" w:rsidP="004E7045">
            <w:pPr>
              <w:pStyle w:val="TAC"/>
              <w:rPr>
                <w:lang w:eastAsia="ja-JP"/>
              </w:rPr>
            </w:pPr>
            <w:r w:rsidRPr="00BD20A2">
              <w:rPr>
                <w:lang w:eastAsia="zh-CN"/>
              </w:rPr>
              <w:lastRenderedPageBreak/>
              <w:t>3550 – 3700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7F12E3" w:rsidRPr="00BD20A2" w:rsidRDefault="007F12E3" w:rsidP="004E7045">
            <w:pPr>
              <w:pStyle w:val="TAC"/>
              <w:rPr>
                <w:lang w:eastAsia="ja-JP"/>
              </w:rPr>
            </w:pPr>
            <w:r w:rsidRPr="00BD20A2">
              <w:rPr>
                <w:lang w:eastAsia="ja-JP"/>
              </w:rPr>
              <w:lastRenderedPageBreak/>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lang w:eastAsia="ja-JP"/>
              </w:rPr>
              <w:lastRenderedPageBreak/>
              <w:t>E-UTRA Band 49</w:t>
            </w:r>
          </w:p>
        </w:tc>
        <w:tc>
          <w:tcPr>
            <w:tcW w:w="1657" w:type="dxa"/>
            <w:vAlign w:val="center"/>
          </w:tcPr>
          <w:p w:rsidR="007F12E3" w:rsidRPr="00BD20A2" w:rsidRDefault="007F12E3" w:rsidP="004E7045">
            <w:pPr>
              <w:pStyle w:val="TAC"/>
              <w:rPr>
                <w:lang w:eastAsia="ja-JP"/>
              </w:rPr>
            </w:pPr>
            <w:r w:rsidRPr="00BD20A2">
              <w:rPr>
                <w:lang w:eastAsia="zh-CN"/>
              </w:rPr>
              <w:t>3550 – 3700</w:t>
            </w:r>
          </w:p>
        </w:tc>
        <w:tc>
          <w:tcPr>
            <w:tcW w:w="1082" w:type="dxa"/>
            <w:vAlign w:val="center"/>
          </w:tcPr>
          <w:p w:rsidR="007F12E3" w:rsidRPr="00BD20A2" w:rsidRDefault="007F12E3" w:rsidP="004E7045">
            <w:pPr>
              <w:pStyle w:val="TAC"/>
              <w:rPr>
                <w:lang w:eastAsia="ja-JP"/>
              </w:rPr>
            </w:pPr>
            <w:r w:rsidRPr="00BD20A2">
              <w:rPr>
                <w:lang w:eastAsia="ja-JP"/>
              </w:rPr>
              <w:t>N/A</w:t>
            </w:r>
          </w:p>
        </w:tc>
        <w:tc>
          <w:tcPr>
            <w:tcW w:w="1134" w:type="dxa"/>
            <w:vAlign w:val="center"/>
          </w:tcPr>
          <w:p w:rsidR="007F12E3" w:rsidRPr="00BD20A2" w:rsidRDefault="007F12E3" w:rsidP="004E7045">
            <w:pPr>
              <w:pStyle w:val="TAC"/>
              <w:rPr>
                <w:lang w:eastAsia="ja-JP"/>
              </w:rPr>
            </w:pPr>
            <w:r w:rsidRPr="00BD20A2">
              <w:rPr>
                <w:lang w:eastAsia="ja-JP"/>
              </w:rPr>
              <w:t>N/A</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lang w:eastAsia="ja-JP"/>
              </w:rPr>
              <w:t>E-UTRA Band 50 or NR band n50</w:t>
            </w:r>
          </w:p>
        </w:tc>
        <w:tc>
          <w:tcPr>
            <w:tcW w:w="1657" w:type="dxa"/>
            <w:vAlign w:val="center"/>
          </w:tcPr>
          <w:p w:rsidR="007F12E3" w:rsidRPr="00BD20A2" w:rsidRDefault="007F12E3" w:rsidP="004E7045">
            <w:pPr>
              <w:pStyle w:val="TAC"/>
              <w:rPr>
                <w:lang w:eastAsia="ja-JP"/>
              </w:rPr>
            </w:pPr>
            <w:r w:rsidRPr="00BD20A2">
              <w:rPr>
                <w:rFonts w:eastAsia="宋体"/>
                <w:lang w:eastAsia="zh-CN"/>
              </w:rPr>
              <w:t>1432</w:t>
            </w:r>
            <w:r w:rsidRPr="00BD20A2">
              <w:rPr>
                <w:lang w:eastAsia="zh-CN"/>
              </w:rPr>
              <w:t xml:space="preserve"> – </w:t>
            </w:r>
            <w:r w:rsidRPr="00BD20A2">
              <w:rPr>
                <w:rFonts w:eastAsia="宋体"/>
                <w:lang w:eastAsia="zh-CN"/>
              </w:rPr>
              <w:t>1517</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7F12E3" w:rsidRPr="00BD20A2" w:rsidRDefault="007F12E3" w:rsidP="004E7045">
            <w:pPr>
              <w:pStyle w:val="TAC"/>
              <w:rPr>
                <w:lang w:eastAsia="ja-JP"/>
              </w:rPr>
            </w:pPr>
            <w:r w:rsidRPr="00BD20A2">
              <w:rPr>
                <w:rFonts w:eastAsia="宋体"/>
                <w:lang w:eastAsia="zh-CN"/>
              </w:rPr>
              <w:t>1427</w:t>
            </w:r>
            <w:r w:rsidRPr="00BD20A2">
              <w:rPr>
                <w:lang w:eastAsia="zh-CN"/>
              </w:rPr>
              <w:t xml:space="preserve">– </w:t>
            </w:r>
            <w:r w:rsidRPr="00BD20A2">
              <w:rPr>
                <w:rFonts w:eastAsia="宋体"/>
                <w:lang w:eastAsia="zh-CN"/>
              </w:rPr>
              <w:t>1432</w:t>
            </w:r>
          </w:p>
        </w:tc>
        <w:tc>
          <w:tcPr>
            <w:tcW w:w="1082" w:type="dxa"/>
            <w:vAlign w:val="center"/>
          </w:tcPr>
          <w:p w:rsidR="007F12E3" w:rsidRPr="00BD20A2" w:rsidRDefault="007F12E3" w:rsidP="004E7045">
            <w:pPr>
              <w:pStyle w:val="TAC"/>
              <w:rPr>
                <w:lang w:eastAsia="ja-JP"/>
              </w:rPr>
            </w:pPr>
            <w:r w:rsidRPr="00BD20A2">
              <w:rPr>
                <w:lang w:eastAsia="ja-JP"/>
              </w:rPr>
              <w:t>N/A</w:t>
            </w:r>
          </w:p>
        </w:tc>
        <w:tc>
          <w:tcPr>
            <w:tcW w:w="1134" w:type="dxa"/>
            <w:vAlign w:val="center"/>
          </w:tcPr>
          <w:p w:rsidR="007F12E3" w:rsidRPr="00BD20A2" w:rsidRDefault="007F12E3" w:rsidP="004E7045">
            <w:pPr>
              <w:pStyle w:val="TAC"/>
              <w:rPr>
                <w:lang w:eastAsia="ja-JP"/>
              </w:rPr>
            </w:pPr>
            <w:r w:rsidRPr="00BD20A2">
              <w:rPr>
                <w:lang w:eastAsia="ja-JP"/>
              </w:rPr>
              <w:t>N/A</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lang w:eastAsia="ja-JP"/>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rPr>
              <w:t>E-UTRA Band 65</w:t>
            </w:r>
            <w:r w:rsidRPr="00BD20A2">
              <w:rPr>
                <w:rFonts w:cs="Arial"/>
                <w:szCs w:val="18"/>
                <w:lang w:val="sv-SE"/>
              </w:rPr>
              <w:t xml:space="preserve"> or NR band n65</w:t>
            </w:r>
          </w:p>
        </w:tc>
        <w:tc>
          <w:tcPr>
            <w:tcW w:w="1657" w:type="dxa"/>
            <w:vAlign w:val="center"/>
          </w:tcPr>
          <w:p w:rsidR="007F12E3" w:rsidRPr="00BD20A2" w:rsidRDefault="007F12E3" w:rsidP="004E7045">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rPr>
              <w:t>E-UTRA Band 66 or or NR band n66</w:t>
            </w:r>
          </w:p>
        </w:tc>
        <w:tc>
          <w:tcPr>
            <w:tcW w:w="1657" w:type="dxa"/>
            <w:vAlign w:val="center"/>
          </w:tcPr>
          <w:p w:rsidR="007F12E3" w:rsidRPr="00BD20A2" w:rsidRDefault="007F12E3" w:rsidP="004E7045">
            <w:pPr>
              <w:pStyle w:val="TAC"/>
              <w:rPr>
                <w:lang w:eastAsia="ja-JP"/>
              </w:rPr>
            </w:pPr>
            <w:r w:rsidRPr="00BD20A2">
              <w:rPr>
                <w:rFonts w:cs="Arial"/>
              </w:rPr>
              <w:t>2110 – 2200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rPr>
              <w:t>E-UTRA Band 67</w:t>
            </w:r>
          </w:p>
        </w:tc>
        <w:tc>
          <w:tcPr>
            <w:tcW w:w="1657" w:type="dxa"/>
            <w:vAlign w:val="center"/>
          </w:tcPr>
          <w:p w:rsidR="007F12E3" w:rsidRPr="00BD20A2" w:rsidRDefault="007F12E3" w:rsidP="004E7045">
            <w:pPr>
              <w:pStyle w:val="TAC"/>
              <w:rPr>
                <w:lang w:eastAsia="ja-JP"/>
              </w:rPr>
            </w:pPr>
            <w:r w:rsidRPr="00BD20A2">
              <w:rPr>
                <w:rFonts w:cs="Arial"/>
              </w:rPr>
              <w:t>738 - 758</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rPr>
              <w:t>E-UTRA Band 68</w:t>
            </w:r>
          </w:p>
        </w:tc>
        <w:tc>
          <w:tcPr>
            <w:tcW w:w="1657" w:type="dxa"/>
            <w:vAlign w:val="center"/>
          </w:tcPr>
          <w:p w:rsidR="007F12E3" w:rsidRPr="00BD20A2" w:rsidRDefault="007F12E3" w:rsidP="004E7045">
            <w:pPr>
              <w:pStyle w:val="TAC"/>
              <w:rPr>
                <w:lang w:eastAsia="ja-JP"/>
              </w:rPr>
            </w:pPr>
            <w:r w:rsidRPr="00BD20A2">
              <w:rPr>
                <w:rFonts w:cs="Arial"/>
              </w:rPr>
              <w:t>753 - 783</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rPr>
              <w:t xml:space="preserve">E-UTRA Band 69 </w:t>
            </w:r>
          </w:p>
        </w:tc>
        <w:tc>
          <w:tcPr>
            <w:tcW w:w="1657" w:type="dxa"/>
            <w:vAlign w:val="center"/>
          </w:tcPr>
          <w:p w:rsidR="007F12E3" w:rsidRPr="00BD20A2" w:rsidRDefault="007F12E3" w:rsidP="004E7045">
            <w:pPr>
              <w:pStyle w:val="TAC"/>
              <w:rPr>
                <w:lang w:eastAsia="ja-JP"/>
              </w:rPr>
            </w:pPr>
            <w:r w:rsidRPr="00BD20A2">
              <w:rPr>
                <w:rFonts w:cs="Arial"/>
              </w:rPr>
              <w:t>2570-2620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rPr>
              <w:t>E-UTRA Band 70 or or NR band n70</w:t>
            </w:r>
          </w:p>
        </w:tc>
        <w:tc>
          <w:tcPr>
            <w:tcW w:w="1657" w:type="dxa"/>
            <w:vAlign w:val="center"/>
          </w:tcPr>
          <w:p w:rsidR="007F12E3" w:rsidRPr="00BD20A2" w:rsidRDefault="007F12E3" w:rsidP="004E7045">
            <w:pPr>
              <w:pStyle w:val="TAC"/>
              <w:rPr>
                <w:lang w:eastAsia="ja-JP"/>
              </w:rPr>
            </w:pPr>
            <w:r w:rsidRPr="00BD20A2">
              <w:rPr>
                <w:rFonts w:cs="Arial"/>
              </w:rPr>
              <w:t>1995 - 2020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7F12E3" w:rsidRPr="00BD20A2" w:rsidRDefault="007F12E3" w:rsidP="004E7045">
            <w:pPr>
              <w:pStyle w:val="TAC"/>
              <w:rPr>
                <w:lang w:eastAsia="ja-JP"/>
              </w:rPr>
            </w:pPr>
            <w:r w:rsidRPr="00BD20A2">
              <w:rPr>
                <w:rFonts w:cs="Arial"/>
                <w:lang w:eastAsia="ko-KR"/>
              </w:rPr>
              <w:t>617 - 652</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lang w:eastAsia="ko-KR"/>
              </w:rPr>
              <w:t>E-UTRA Band 72</w:t>
            </w:r>
          </w:p>
        </w:tc>
        <w:tc>
          <w:tcPr>
            <w:tcW w:w="1657" w:type="dxa"/>
            <w:vAlign w:val="center"/>
          </w:tcPr>
          <w:p w:rsidR="007F12E3" w:rsidRPr="00BD20A2" w:rsidRDefault="007F12E3" w:rsidP="004E7045">
            <w:pPr>
              <w:pStyle w:val="TAC"/>
              <w:rPr>
                <w:lang w:eastAsia="ja-JP"/>
              </w:rPr>
            </w:pPr>
            <w:r w:rsidRPr="00BD20A2">
              <w:rPr>
                <w:rFonts w:cs="Arial"/>
                <w:lang w:eastAsia="ko-KR"/>
              </w:rPr>
              <w:t>461 - 466</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7F12E3" w:rsidRPr="00BD20A2" w:rsidRDefault="007F12E3" w:rsidP="004E7045">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7F12E3" w:rsidRPr="00BD20A2" w:rsidRDefault="007F12E3" w:rsidP="004E7045">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7F12E3" w:rsidRPr="00BD20A2" w:rsidRDefault="007F12E3" w:rsidP="004E7045">
            <w:pPr>
              <w:pStyle w:val="TAC"/>
              <w:rPr>
                <w:lang w:eastAsia="ja-JP"/>
              </w:rPr>
            </w:pPr>
            <w:r w:rsidRPr="00BD20A2">
              <w:rPr>
                <w:rFonts w:cs="Arial"/>
                <w:lang w:eastAsia="ko-KR"/>
              </w:rPr>
              <w:t>1432 - 1517</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7F12E3" w:rsidRPr="00BD20A2" w:rsidRDefault="007F12E3" w:rsidP="004E7045">
            <w:pPr>
              <w:pStyle w:val="TAC"/>
              <w:rPr>
                <w:lang w:eastAsia="ja-JP"/>
              </w:rPr>
            </w:pPr>
            <w:r w:rsidRPr="00BD20A2">
              <w:rPr>
                <w:rFonts w:cs="Arial"/>
                <w:lang w:eastAsia="ko-KR"/>
              </w:rPr>
              <w:t>1427 - 1432</w:t>
            </w:r>
          </w:p>
        </w:tc>
        <w:tc>
          <w:tcPr>
            <w:tcW w:w="1082" w:type="dxa"/>
            <w:vAlign w:val="center"/>
          </w:tcPr>
          <w:p w:rsidR="007F12E3" w:rsidRPr="00BD20A2" w:rsidRDefault="007F12E3" w:rsidP="004E7045">
            <w:pPr>
              <w:pStyle w:val="TAC"/>
              <w:rPr>
                <w:lang w:eastAsia="ja-JP"/>
              </w:rPr>
            </w:pPr>
            <w:r w:rsidRPr="00BD20A2">
              <w:rPr>
                <w:lang w:eastAsia="ja-JP"/>
              </w:rPr>
              <w:t>N/A</w:t>
            </w:r>
          </w:p>
        </w:tc>
        <w:tc>
          <w:tcPr>
            <w:tcW w:w="1134" w:type="dxa"/>
            <w:vAlign w:val="center"/>
          </w:tcPr>
          <w:p w:rsidR="007F12E3" w:rsidRPr="00BD20A2" w:rsidRDefault="007F12E3" w:rsidP="004E7045">
            <w:pPr>
              <w:pStyle w:val="TAC"/>
              <w:rPr>
                <w:lang w:eastAsia="ja-JP"/>
              </w:rPr>
            </w:pPr>
            <w:r w:rsidRPr="00BD20A2">
              <w:rPr>
                <w:lang w:eastAsia="ja-JP"/>
              </w:rPr>
              <w:t>N/A</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lang w:eastAsia="ko-KR"/>
              </w:rPr>
              <w:t>NR band n77</w:t>
            </w:r>
          </w:p>
        </w:tc>
        <w:tc>
          <w:tcPr>
            <w:tcW w:w="1657" w:type="dxa"/>
            <w:vAlign w:val="center"/>
          </w:tcPr>
          <w:p w:rsidR="007F12E3" w:rsidRPr="00BD20A2" w:rsidRDefault="007F12E3" w:rsidP="004E7045">
            <w:pPr>
              <w:pStyle w:val="TAC"/>
              <w:rPr>
                <w:lang w:eastAsia="ja-JP"/>
              </w:rPr>
            </w:pPr>
            <w:r w:rsidRPr="00BD20A2">
              <w:rPr>
                <w:rFonts w:cs="Arial"/>
                <w:lang w:eastAsia="ko-KR"/>
              </w:rPr>
              <w:t>3300 - 4200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szCs w:val="18"/>
                <w:lang w:eastAsia="ja-JP"/>
              </w:rPr>
            </w:pPr>
            <w:r w:rsidRPr="00BD20A2">
              <w:rPr>
                <w:rFonts w:cs="Arial"/>
                <w:lang w:eastAsia="ko-KR"/>
              </w:rPr>
              <w:t>NR band n78</w:t>
            </w:r>
          </w:p>
        </w:tc>
        <w:tc>
          <w:tcPr>
            <w:tcW w:w="1657" w:type="dxa"/>
            <w:vAlign w:val="center"/>
          </w:tcPr>
          <w:p w:rsidR="007F12E3" w:rsidRPr="00BD20A2" w:rsidRDefault="007F12E3" w:rsidP="004E7045">
            <w:pPr>
              <w:pStyle w:val="TAC"/>
              <w:rPr>
                <w:lang w:eastAsia="ja-JP"/>
              </w:rPr>
            </w:pPr>
            <w:r w:rsidRPr="00BD20A2">
              <w:rPr>
                <w:rFonts w:cs="Arial"/>
                <w:lang w:eastAsia="ko-KR"/>
              </w:rPr>
              <w:t>3300 - 3800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lang w:eastAsia="ja-JP"/>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lang w:eastAsia="ko-KR"/>
              </w:rPr>
            </w:pPr>
            <w:r w:rsidRPr="00BD20A2">
              <w:rPr>
                <w:rFonts w:cs="Arial"/>
                <w:lang w:eastAsia="ko-KR"/>
              </w:rPr>
              <w:t>NR band n79</w:t>
            </w:r>
          </w:p>
        </w:tc>
        <w:tc>
          <w:tcPr>
            <w:tcW w:w="1657" w:type="dxa"/>
            <w:vAlign w:val="center"/>
          </w:tcPr>
          <w:p w:rsidR="007F12E3" w:rsidRPr="00BD20A2" w:rsidRDefault="007F12E3" w:rsidP="004E7045">
            <w:pPr>
              <w:pStyle w:val="TAC"/>
              <w:rPr>
                <w:rFonts w:cs="Arial"/>
                <w:lang w:eastAsia="ko-KR"/>
              </w:rPr>
            </w:pPr>
            <w:r w:rsidRPr="00BD20A2">
              <w:rPr>
                <w:rFonts w:cs="Arial"/>
                <w:lang w:eastAsia="ko-KR"/>
              </w:rPr>
              <w:t>4400 - 5000</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rFonts w:cs="Arial"/>
                <w:lang w:eastAsia="ko-KR"/>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lang w:eastAsia="ko-KR"/>
              </w:rPr>
            </w:pPr>
            <w:r w:rsidRPr="00BD20A2">
              <w:rPr>
                <w:rFonts w:cs="Arial"/>
                <w:lang w:val="sv-SE" w:eastAsia="ko-KR"/>
              </w:rPr>
              <w:t>E-UTRA Band 85</w:t>
            </w:r>
          </w:p>
        </w:tc>
        <w:tc>
          <w:tcPr>
            <w:tcW w:w="1657" w:type="dxa"/>
            <w:vAlign w:val="center"/>
          </w:tcPr>
          <w:p w:rsidR="007F12E3" w:rsidRPr="00BD20A2" w:rsidRDefault="007F12E3" w:rsidP="004E7045">
            <w:pPr>
              <w:pStyle w:val="TAC"/>
              <w:rPr>
                <w:rFonts w:cs="Arial"/>
                <w:lang w:eastAsia="ko-KR"/>
              </w:rPr>
            </w:pPr>
            <w:r w:rsidRPr="00BD20A2">
              <w:rPr>
                <w:rFonts w:cs="Arial"/>
              </w:rPr>
              <w:t>728 – 746</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7F12E3" w:rsidRPr="00BD20A2" w:rsidRDefault="007F12E3" w:rsidP="004E7045">
            <w:pPr>
              <w:pStyle w:val="TAC"/>
              <w:rPr>
                <w:rFonts w:cs="Arial"/>
                <w:lang w:eastAsia="ko-KR"/>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lang w:val="sv-SE" w:eastAsia="ko-KR"/>
              </w:rPr>
            </w:pPr>
            <w:r w:rsidRPr="00BD20A2">
              <w:rPr>
                <w:rFonts w:cs="Arial"/>
                <w:lang w:eastAsia="ko-KR"/>
              </w:rPr>
              <w:t>E-UTRA Band 87</w:t>
            </w:r>
          </w:p>
        </w:tc>
        <w:tc>
          <w:tcPr>
            <w:tcW w:w="1657" w:type="dxa"/>
            <w:vAlign w:val="center"/>
          </w:tcPr>
          <w:p w:rsidR="007F12E3" w:rsidRPr="00BD20A2" w:rsidRDefault="007F12E3" w:rsidP="004E7045">
            <w:pPr>
              <w:pStyle w:val="TAC"/>
              <w:rPr>
                <w:rFonts w:cs="Arial"/>
              </w:rPr>
            </w:pPr>
            <w:r w:rsidRPr="00BD20A2">
              <w:rPr>
                <w:rFonts w:cs="Arial"/>
                <w:lang w:eastAsia="ko-KR"/>
              </w:rPr>
              <w:t>420 - 425</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7F12E3" w:rsidRPr="00BD20A2" w:rsidRDefault="007F12E3" w:rsidP="004E7045">
            <w:pPr>
              <w:pStyle w:val="TAC"/>
              <w:rPr>
                <w:rFonts w:cs="Arial"/>
                <w:lang w:eastAsia="ko-KR"/>
              </w:rPr>
            </w:pPr>
            <w:r w:rsidRPr="00BD20A2">
              <w:rPr>
                <w:rFonts w:cs="Arial"/>
                <w:lang w:eastAsia="ko-KR"/>
              </w:rPr>
              <w:t>CW carrier</w:t>
            </w:r>
          </w:p>
        </w:tc>
      </w:tr>
      <w:tr w:rsidR="007F12E3" w:rsidRPr="00BD20A2" w:rsidTr="004E7045">
        <w:trPr>
          <w:gridAfter w:val="1"/>
          <w:wAfter w:w="10" w:type="dxa"/>
          <w:jc w:val="center"/>
        </w:trPr>
        <w:tc>
          <w:tcPr>
            <w:tcW w:w="1918" w:type="dxa"/>
          </w:tcPr>
          <w:p w:rsidR="007F12E3" w:rsidRPr="00BD20A2" w:rsidRDefault="007F12E3" w:rsidP="004E7045">
            <w:pPr>
              <w:pStyle w:val="TAL"/>
              <w:rPr>
                <w:rFonts w:cs="Arial"/>
                <w:lang w:val="sv-SE" w:eastAsia="ko-KR"/>
              </w:rPr>
            </w:pPr>
            <w:r w:rsidRPr="00BD20A2">
              <w:rPr>
                <w:rFonts w:cs="Arial"/>
                <w:lang w:eastAsia="ko-KR"/>
              </w:rPr>
              <w:t>E-UTRA Band 88</w:t>
            </w:r>
          </w:p>
        </w:tc>
        <w:tc>
          <w:tcPr>
            <w:tcW w:w="1657" w:type="dxa"/>
            <w:vAlign w:val="center"/>
          </w:tcPr>
          <w:p w:rsidR="007F12E3" w:rsidRPr="00BD20A2" w:rsidRDefault="007F12E3" w:rsidP="004E7045">
            <w:pPr>
              <w:pStyle w:val="TAC"/>
              <w:rPr>
                <w:rFonts w:cs="Arial"/>
              </w:rPr>
            </w:pPr>
            <w:r w:rsidRPr="00BD20A2">
              <w:rPr>
                <w:rFonts w:cs="Arial"/>
                <w:lang w:eastAsia="ko-KR"/>
              </w:rPr>
              <w:t>422 - 427</w:t>
            </w:r>
          </w:p>
        </w:tc>
        <w:tc>
          <w:tcPr>
            <w:tcW w:w="1082" w:type="dxa"/>
            <w:vAlign w:val="center"/>
          </w:tcPr>
          <w:p w:rsidR="007F12E3" w:rsidRPr="00BD20A2" w:rsidRDefault="007F12E3" w:rsidP="004E7045">
            <w:pPr>
              <w:pStyle w:val="TAC"/>
              <w:rPr>
                <w:lang w:eastAsia="ja-JP"/>
              </w:rPr>
            </w:pPr>
            <w:r w:rsidRPr="00BD20A2">
              <w:rPr>
                <w:lang w:eastAsia="ja-JP"/>
              </w:rPr>
              <w:t>+46</w:t>
            </w:r>
          </w:p>
        </w:tc>
        <w:tc>
          <w:tcPr>
            <w:tcW w:w="1134" w:type="dxa"/>
            <w:vAlign w:val="center"/>
          </w:tcPr>
          <w:p w:rsidR="007F12E3" w:rsidRPr="00BD20A2" w:rsidRDefault="007F12E3" w:rsidP="004E7045">
            <w:pPr>
              <w:pStyle w:val="TAC"/>
              <w:rPr>
                <w:lang w:eastAsia="ja-JP"/>
              </w:rPr>
            </w:pPr>
            <w:r w:rsidRPr="00BD20A2">
              <w:rPr>
                <w:lang w:eastAsia="ja-JP"/>
              </w:rPr>
              <w:t>+38</w:t>
            </w:r>
          </w:p>
        </w:tc>
        <w:tc>
          <w:tcPr>
            <w:tcW w:w="1134" w:type="dxa"/>
            <w:vAlign w:val="center"/>
          </w:tcPr>
          <w:p w:rsidR="007F12E3" w:rsidRPr="00BD20A2" w:rsidRDefault="007F12E3" w:rsidP="004E7045">
            <w:pPr>
              <w:pStyle w:val="TAC"/>
              <w:rPr>
                <w:lang w:eastAsia="ja-JP"/>
              </w:rPr>
            </w:pPr>
            <w:r w:rsidRPr="00BD20A2">
              <w:rPr>
                <w:lang w:eastAsia="ja-JP"/>
              </w:rPr>
              <w:t>+24</w:t>
            </w:r>
          </w:p>
        </w:tc>
        <w:tc>
          <w:tcPr>
            <w:tcW w:w="1701" w:type="dxa"/>
            <w:vAlign w:val="center"/>
          </w:tcPr>
          <w:p w:rsidR="007F12E3" w:rsidRPr="00BD20A2" w:rsidRDefault="007F12E3" w:rsidP="004E7045">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7F12E3" w:rsidRPr="00BD20A2" w:rsidRDefault="007F12E3" w:rsidP="004E7045">
            <w:pPr>
              <w:pStyle w:val="TAC"/>
              <w:rPr>
                <w:rFonts w:cs="Arial"/>
                <w:lang w:eastAsia="ko-KR"/>
              </w:rPr>
            </w:pPr>
            <w:r w:rsidRPr="00BD20A2">
              <w:rPr>
                <w:rFonts w:cs="Arial"/>
                <w:lang w:eastAsia="ko-KR"/>
              </w:rPr>
              <w:t>CW carrier</w:t>
            </w:r>
          </w:p>
        </w:tc>
      </w:tr>
      <w:tr w:rsidR="007F12E3" w:rsidRPr="00BD20A2" w:rsidTr="004E7045">
        <w:trPr>
          <w:gridAfter w:val="1"/>
          <w:wAfter w:w="10" w:type="dxa"/>
          <w:jc w:val="center"/>
          <w:ins w:id="424" w:author="Huawei" w:date="2019-11-30T15:32:00Z"/>
        </w:trPr>
        <w:tc>
          <w:tcPr>
            <w:tcW w:w="1918" w:type="dxa"/>
          </w:tcPr>
          <w:p w:rsidR="007F12E3" w:rsidRPr="00BD20A2" w:rsidRDefault="007F12E3" w:rsidP="007F12E3">
            <w:pPr>
              <w:pStyle w:val="TAL"/>
              <w:rPr>
                <w:ins w:id="425" w:author="Huawei" w:date="2019-11-30T15:32:00Z"/>
                <w:rFonts w:cs="Arial"/>
                <w:lang w:eastAsia="zh-CN"/>
              </w:rPr>
            </w:pPr>
            <w:ins w:id="426" w:author="Huawei" w:date="2019-11-30T15:32:00Z">
              <w:r>
                <w:rPr>
                  <w:rFonts w:cs="Arial" w:hint="eastAsia"/>
                  <w:lang w:eastAsia="zh-CN"/>
                </w:rPr>
                <w:t>N</w:t>
              </w:r>
              <w:r>
                <w:rPr>
                  <w:rFonts w:cs="Arial"/>
                  <w:lang w:eastAsia="zh-CN"/>
                </w:rPr>
                <w:t>R band n91</w:t>
              </w:r>
            </w:ins>
          </w:p>
        </w:tc>
        <w:tc>
          <w:tcPr>
            <w:tcW w:w="1657" w:type="dxa"/>
            <w:vAlign w:val="center"/>
          </w:tcPr>
          <w:p w:rsidR="007F12E3" w:rsidRPr="00BD20A2" w:rsidRDefault="007F12E3" w:rsidP="007F12E3">
            <w:pPr>
              <w:pStyle w:val="TAC"/>
              <w:rPr>
                <w:ins w:id="427" w:author="Huawei" w:date="2019-11-30T15:32:00Z"/>
                <w:rFonts w:cs="Arial"/>
                <w:lang w:eastAsia="ko-KR"/>
              </w:rPr>
            </w:pPr>
            <w:ins w:id="428" w:author="Huawei" w:date="2019-11-30T15:33:00Z">
              <w:r w:rsidRPr="00BD20A2">
                <w:rPr>
                  <w:rFonts w:cs="Arial"/>
                  <w:lang w:eastAsia="ko-KR"/>
                </w:rPr>
                <w:t>1427 - 1432</w:t>
              </w:r>
            </w:ins>
          </w:p>
        </w:tc>
        <w:tc>
          <w:tcPr>
            <w:tcW w:w="1082" w:type="dxa"/>
            <w:vAlign w:val="center"/>
          </w:tcPr>
          <w:p w:rsidR="007F12E3" w:rsidRPr="00BD20A2" w:rsidRDefault="007F12E3" w:rsidP="007F12E3">
            <w:pPr>
              <w:pStyle w:val="TAC"/>
              <w:rPr>
                <w:ins w:id="429" w:author="Huawei" w:date="2019-11-30T15:32:00Z"/>
                <w:lang w:eastAsia="ja-JP"/>
              </w:rPr>
            </w:pPr>
            <w:ins w:id="430" w:author="Huawei" w:date="2019-11-30T15:33:00Z">
              <w:r w:rsidRPr="00BD20A2">
                <w:rPr>
                  <w:lang w:eastAsia="ja-JP"/>
                </w:rPr>
                <w:t>N/A</w:t>
              </w:r>
            </w:ins>
          </w:p>
        </w:tc>
        <w:tc>
          <w:tcPr>
            <w:tcW w:w="1134" w:type="dxa"/>
            <w:vAlign w:val="center"/>
          </w:tcPr>
          <w:p w:rsidR="007F12E3" w:rsidRPr="00BD20A2" w:rsidRDefault="007F12E3" w:rsidP="007F12E3">
            <w:pPr>
              <w:pStyle w:val="TAC"/>
              <w:rPr>
                <w:ins w:id="431" w:author="Huawei" w:date="2019-11-30T15:32:00Z"/>
                <w:lang w:eastAsia="ja-JP"/>
              </w:rPr>
            </w:pPr>
            <w:ins w:id="432" w:author="Huawei" w:date="2019-11-30T15:33:00Z">
              <w:r w:rsidRPr="00BD20A2">
                <w:rPr>
                  <w:lang w:eastAsia="ja-JP"/>
                </w:rPr>
                <w:t>N/A</w:t>
              </w:r>
            </w:ins>
          </w:p>
        </w:tc>
        <w:tc>
          <w:tcPr>
            <w:tcW w:w="1134" w:type="dxa"/>
            <w:vAlign w:val="center"/>
          </w:tcPr>
          <w:p w:rsidR="007F12E3" w:rsidRPr="00BD20A2" w:rsidRDefault="007F12E3" w:rsidP="007F12E3">
            <w:pPr>
              <w:pStyle w:val="TAC"/>
              <w:rPr>
                <w:ins w:id="433" w:author="Huawei" w:date="2019-11-30T15:32:00Z"/>
                <w:lang w:eastAsia="ja-JP"/>
              </w:rPr>
            </w:pPr>
            <w:ins w:id="434" w:author="Huawei" w:date="2019-11-30T15:33:00Z">
              <w:r w:rsidRPr="00BD20A2">
                <w:rPr>
                  <w:lang w:eastAsia="ja-JP"/>
                </w:rPr>
                <w:t>+24</w:t>
              </w:r>
            </w:ins>
          </w:p>
        </w:tc>
        <w:tc>
          <w:tcPr>
            <w:tcW w:w="1701" w:type="dxa"/>
            <w:vAlign w:val="center"/>
          </w:tcPr>
          <w:p w:rsidR="007F12E3" w:rsidRPr="00BD20A2" w:rsidRDefault="007F12E3" w:rsidP="007F12E3">
            <w:pPr>
              <w:pStyle w:val="TAC"/>
              <w:rPr>
                <w:ins w:id="435" w:author="Huawei" w:date="2019-11-30T15:32:00Z"/>
                <w:lang w:eastAsia="ja-JP"/>
              </w:rPr>
            </w:pPr>
            <w:ins w:id="436" w:author="Huawei" w:date="2019-11-30T15:33: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7F12E3" w:rsidRPr="00BD20A2" w:rsidRDefault="007F12E3" w:rsidP="007F12E3">
            <w:pPr>
              <w:pStyle w:val="TAC"/>
              <w:rPr>
                <w:ins w:id="437" w:author="Huawei" w:date="2019-11-30T15:32:00Z"/>
                <w:rFonts w:cs="Arial"/>
                <w:lang w:eastAsia="ko-KR"/>
              </w:rPr>
            </w:pPr>
            <w:ins w:id="438" w:author="Huawei" w:date="2019-11-30T15:33:00Z">
              <w:r w:rsidRPr="00BD20A2">
                <w:rPr>
                  <w:rFonts w:cs="Arial"/>
                  <w:lang w:eastAsia="ko-KR"/>
                </w:rPr>
                <w:t>CW carrier</w:t>
              </w:r>
            </w:ins>
          </w:p>
        </w:tc>
      </w:tr>
      <w:tr w:rsidR="007F12E3" w:rsidRPr="00BD20A2" w:rsidTr="004E7045">
        <w:trPr>
          <w:gridAfter w:val="1"/>
          <w:wAfter w:w="10" w:type="dxa"/>
          <w:jc w:val="center"/>
          <w:ins w:id="439" w:author="Huawei" w:date="2019-11-30T15:32:00Z"/>
        </w:trPr>
        <w:tc>
          <w:tcPr>
            <w:tcW w:w="1918" w:type="dxa"/>
          </w:tcPr>
          <w:p w:rsidR="007F12E3" w:rsidRPr="00BD20A2" w:rsidRDefault="007F12E3" w:rsidP="007F12E3">
            <w:pPr>
              <w:pStyle w:val="TAL"/>
              <w:rPr>
                <w:ins w:id="440" w:author="Huawei" w:date="2019-11-30T15:32:00Z"/>
                <w:rFonts w:cs="Arial"/>
                <w:lang w:eastAsia="ko-KR"/>
              </w:rPr>
            </w:pPr>
            <w:ins w:id="441" w:author="Huawei" w:date="2019-11-30T15:32:00Z">
              <w:r>
                <w:rPr>
                  <w:rFonts w:cs="Arial" w:hint="eastAsia"/>
                  <w:lang w:eastAsia="zh-CN"/>
                </w:rPr>
                <w:t>N</w:t>
              </w:r>
              <w:r>
                <w:rPr>
                  <w:rFonts w:cs="Arial"/>
                  <w:lang w:eastAsia="zh-CN"/>
                </w:rPr>
                <w:t>R band n92</w:t>
              </w:r>
            </w:ins>
          </w:p>
        </w:tc>
        <w:tc>
          <w:tcPr>
            <w:tcW w:w="1657" w:type="dxa"/>
            <w:vAlign w:val="center"/>
          </w:tcPr>
          <w:p w:rsidR="007F12E3" w:rsidRPr="00BD20A2" w:rsidRDefault="007F12E3" w:rsidP="007F12E3">
            <w:pPr>
              <w:pStyle w:val="TAC"/>
              <w:rPr>
                <w:ins w:id="442" w:author="Huawei" w:date="2019-11-30T15:32:00Z"/>
                <w:rFonts w:cs="Arial"/>
                <w:lang w:eastAsia="ko-KR"/>
              </w:rPr>
            </w:pPr>
            <w:ins w:id="443" w:author="Huawei" w:date="2019-11-30T15:33:00Z">
              <w:r w:rsidRPr="00BD20A2">
                <w:rPr>
                  <w:rFonts w:cs="Arial"/>
                  <w:lang w:eastAsia="ko-KR"/>
                </w:rPr>
                <w:t>1432 - 1517</w:t>
              </w:r>
            </w:ins>
          </w:p>
        </w:tc>
        <w:tc>
          <w:tcPr>
            <w:tcW w:w="1082" w:type="dxa"/>
            <w:vAlign w:val="center"/>
          </w:tcPr>
          <w:p w:rsidR="007F12E3" w:rsidRPr="00BD20A2" w:rsidRDefault="007F12E3" w:rsidP="007F12E3">
            <w:pPr>
              <w:pStyle w:val="TAC"/>
              <w:rPr>
                <w:ins w:id="444" w:author="Huawei" w:date="2019-11-30T15:32:00Z"/>
                <w:lang w:eastAsia="ja-JP"/>
              </w:rPr>
            </w:pPr>
            <w:ins w:id="445" w:author="Huawei" w:date="2019-11-30T15:33:00Z">
              <w:r w:rsidRPr="00BD20A2">
                <w:rPr>
                  <w:lang w:eastAsia="ja-JP"/>
                </w:rPr>
                <w:t>+46</w:t>
              </w:r>
            </w:ins>
          </w:p>
        </w:tc>
        <w:tc>
          <w:tcPr>
            <w:tcW w:w="1134" w:type="dxa"/>
            <w:vAlign w:val="center"/>
          </w:tcPr>
          <w:p w:rsidR="007F12E3" w:rsidRPr="00BD20A2" w:rsidRDefault="007F12E3" w:rsidP="007F12E3">
            <w:pPr>
              <w:pStyle w:val="TAC"/>
              <w:rPr>
                <w:ins w:id="446" w:author="Huawei" w:date="2019-11-30T15:32:00Z"/>
                <w:lang w:eastAsia="ja-JP"/>
              </w:rPr>
            </w:pPr>
            <w:ins w:id="447" w:author="Huawei" w:date="2019-11-30T15:33:00Z">
              <w:r w:rsidRPr="00BD20A2">
                <w:rPr>
                  <w:lang w:eastAsia="ja-JP"/>
                </w:rPr>
                <w:t>+38</w:t>
              </w:r>
            </w:ins>
          </w:p>
        </w:tc>
        <w:tc>
          <w:tcPr>
            <w:tcW w:w="1134" w:type="dxa"/>
            <w:vAlign w:val="center"/>
          </w:tcPr>
          <w:p w:rsidR="007F12E3" w:rsidRPr="00BD20A2" w:rsidRDefault="007F12E3" w:rsidP="007F12E3">
            <w:pPr>
              <w:pStyle w:val="TAC"/>
              <w:rPr>
                <w:ins w:id="448" w:author="Huawei" w:date="2019-11-30T15:32:00Z"/>
                <w:lang w:eastAsia="ja-JP"/>
              </w:rPr>
            </w:pPr>
            <w:ins w:id="449" w:author="Huawei" w:date="2019-11-30T15:33:00Z">
              <w:r w:rsidRPr="00BD20A2">
                <w:rPr>
                  <w:lang w:eastAsia="ja-JP"/>
                </w:rPr>
                <w:t>+24</w:t>
              </w:r>
            </w:ins>
          </w:p>
        </w:tc>
        <w:tc>
          <w:tcPr>
            <w:tcW w:w="1701" w:type="dxa"/>
            <w:vAlign w:val="center"/>
          </w:tcPr>
          <w:p w:rsidR="007F12E3" w:rsidRPr="00BD20A2" w:rsidRDefault="007F12E3" w:rsidP="007F12E3">
            <w:pPr>
              <w:pStyle w:val="TAC"/>
              <w:rPr>
                <w:ins w:id="450" w:author="Huawei" w:date="2019-11-30T15:32:00Z"/>
                <w:lang w:eastAsia="ja-JP"/>
              </w:rPr>
            </w:pPr>
            <w:ins w:id="451" w:author="Huawei" w:date="2019-11-30T15:33: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7F12E3" w:rsidRPr="00BD20A2" w:rsidRDefault="007F12E3" w:rsidP="007F12E3">
            <w:pPr>
              <w:pStyle w:val="TAC"/>
              <w:rPr>
                <w:ins w:id="452" w:author="Huawei" w:date="2019-11-30T15:32:00Z"/>
                <w:rFonts w:cs="Arial"/>
                <w:lang w:eastAsia="ko-KR"/>
              </w:rPr>
            </w:pPr>
            <w:ins w:id="453" w:author="Huawei" w:date="2019-11-30T15:33:00Z">
              <w:r w:rsidRPr="00BD20A2">
                <w:rPr>
                  <w:rFonts w:cs="Arial"/>
                  <w:lang w:eastAsia="ko-KR"/>
                </w:rPr>
                <w:t>CW carrier</w:t>
              </w:r>
            </w:ins>
          </w:p>
        </w:tc>
      </w:tr>
      <w:tr w:rsidR="007F12E3" w:rsidRPr="00BD20A2" w:rsidTr="004E7045">
        <w:trPr>
          <w:gridAfter w:val="1"/>
          <w:wAfter w:w="10" w:type="dxa"/>
          <w:jc w:val="center"/>
          <w:ins w:id="454" w:author="Huawei" w:date="2019-11-30T15:32:00Z"/>
        </w:trPr>
        <w:tc>
          <w:tcPr>
            <w:tcW w:w="1918" w:type="dxa"/>
          </w:tcPr>
          <w:p w:rsidR="007F12E3" w:rsidRPr="00BD20A2" w:rsidRDefault="007F12E3" w:rsidP="007F12E3">
            <w:pPr>
              <w:pStyle w:val="TAL"/>
              <w:rPr>
                <w:ins w:id="455" w:author="Huawei" w:date="2019-11-30T15:32:00Z"/>
                <w:rFonts w:cs="Arial"/>
                <w:lang w:eastAsia="ko-KR"/>
              </w:rPr>
            </w:pPr>
            <w:ins w:id="456" w:author="Huawei" w:date="2019-11-30T15:32:00Z">
              <w:r>
                <w:rPr>
                  <w:rFonts w:cs="Arial" w:hint="eastAsia"/>
                  <w:lang w:eastAsia="zh-CN"/>
                </w:rPr>
                <w:t>N</w:t>
              </w:r>
              <w:r>
                <w:rPr>
                  <w:rFonts w:cs="Arial"/>
                  <w:lang w:eastAsia="zh-CN"/>
                </w:rPr>
                <w:t>R band n93</w:t>
              </w:r>
            </w:ins>
          </w:p>
        </w:tc>
        <w:tc>
          <w:tcPr>
            <w:tcW w:w="1657" w:type="dxa"/>
            <w:vAlign w:val="center"/>
          </w:tcPr>
          <w:p w:rsidR="007F12E3" w:rsidRPr="00BD20A2" w:rsidRDefault="007F12E3" w:rsidP="007F12E3">
            <w:pPr>
              <w:pStyle w:val="TAC"/>
              <w:rPr>
                <w:ins w:id="457" w:author="Huawei" w:date="2019-11-30T15:32:00Z"/>
                <w:rFonts w:cs="Arial"/>
                <w:lang w:eastAsia="ko-KR"/>
              </w:rPr>
            </w:pPr>
            <w:ins w:id="458" w:author="Huawei" w:date="2019-11-30T15:33:00Z">
              <w:r w:rsidRPr="00BD20A2">
                <w:rPr>
                  <w:rFonts w:cs="Arial"/>
                  <w:lang w:eastAsia="ko-KR"/>
                </w:rPr>
                <w:t>1427 - 1432</w:t>
              </w:r>
            </w:ins>
          </w:p>
        </w:tc>
        <w:tc>
          <w:tcPr>
            <w:tcW w:w="1082" w:type="dxa"/>
            <w:vAlign w:val="center"/>
          </w:tcPr>
          <w:p w:rsidR="007F12E3" w:rsidRPr="00BD20A2" w:rsidRDefault="007F12E3" w:rsidP="007F12E3">
            <w:pPr>
              <w:pStyle w:val="TAC"/>
              <w:rPr>
                <w:ins w:id="459" w:author="Huawei" w:date="2019-11-30T15:32:00Z"/>
                <w:lang w:eastAsia="ja-JP"/>
              </w:rPr>
            </w:pPr>
            <w:ins w:id="460" w:author="Huawei" w:date="2019-11-30T15:33:00Z">
              <w:r w:rsidRPr="00BD20A2">
                <w:rPr>
                  <w:lang w:eastAsia="ja-JP"/>
                </w:rPr>
                <w:t>N/A</w:t>
              </w:r>
            </w:ins>
          </w:p>
        </w:tc>
        <w:tc>
          <w:tcPr>
            <w:tcW w:w="1134" w:type="dxa"/>
            <w:vAlign w:val="center"/>
          </w:tcPr>
          <w:p w:rsidR="007F12E3" w:rsidRPr="00BD20A2" w:rsidRDefault="007F12E3" w:rsidP="007F12E3">
            <w:pPr>
              <w:pStyle w:val="TAC"/>
              <w:rPr>
                <w:ins w:id="461" w:author="Huawei" w:date="2019-11-30T15:32:00Z"/>
                <w:lang w:eastAsia="ja-JP"/>
              </w:rPr>
            </w:pPr>
            <w:ins w:id="462" w:author="Huawei" w:date="2019-11-30T15:33:00Z">
              <w:r w:rsidRPr="00BD20A2">
                <w:rPr>
                  <w:lang w:eastAsia="ja-JP"/>
                </w:rPr>
                <w:t>N/A</w:t>
              </w:r>
            </w:ins>
          </w:p>
        </w:tc>
        <w:tc>
          <w:tcPr>
            <w:tcW w:w="1134" w:type="dxa"/>
            <w:vAlign w:val="center"/>
          </w:tcPr>
          <w:p w:rsidR="007F12E3" w:rsidRPr="00BD20A2" w:rsidRDefault="007F12E3" w:rsidP="007F12E3">
            <w:pPr>
              <w:pStyle w:val="TAC"/>
              <w:rPr>
                <w:ins w:id="463" w:author="Huawei" w:date="2019-11-30T15:32:00Z"/>
                <w:lang w:eastAsia="ja-JP"/>
              </w:rPr>
            </w:pPr>
            <w:ins w:id="464" w:author="Huawei" w:date="2019-11-30T15:33:00Z">
              <w:r w:rsidRPr="00BD20A2">
                <w:rPr>
                  <w:lang w:eastAsia="ja-JP"/>
                </w:rPr>
                <w:t>+24</w:t>
              </w:r>
            </w:ins>
          </w:p>
        </w:tc>
        <w:tc>
          <w:tcPr>
            <w:tcW w:w="1701" w:type="dxa"/>
            <w:vAlign w:val="center"/>
          </w:tcPr>
          <w:p w:rsidR="007F12E3" w:rsidRPr="00BD20A2" w:rsidRDefault="007F12E3" w:rsidP="007F12E3">
            <w:pPr>
              <w:pStyle w:val="TAC"/>
              <w:rPr>
                <w:ins w:id="465" w:author="Huawei" w:date="2019-11-30T15:32:00Z"/>
                <w:lang w:eastAsia="ja-JP"/>
              </w:rPr>
            </w:pPr>
            <w:ins w:id="466" w:author="Huawei" w:date="2019-11-30T15:33: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7F12E3" w:rsidRPr="00BD20A2" w:rsidRDefault="007F12E3" w:rsidP="007F12E3">
            <w:pPr>
              <w:pStyle w:val="TAC"/>
              <w:rPr>
                <w:ins w:id="467" w:author="Huawei" w:date="2019-11-30T15:32:00Z"/>
                <w:rFonts w:cs="Arial"/>
                <w:lang w:eastAsia="ko-KR"/>
              </w:rPr>
            </w:pPr>
            <w:ins w:id="468" w:author="Huawei" w:date="2019-11-30T15:33:00Z">
              <w:r w:rsidRPr="00BD20A2">
                <w:rPr>
                  <w:rFonts w:cs="Arial"/>
                  <w:lang w:eastAsia="ko-KR"/>
                </w:rPr>
                <w:t>CW carrier</w:t>
              </w:r>
            </w:ins>
          </w:p>
        </w:tc>
      </w:tr>
      <w:tr w:rsidR="007F12E3" w:rsidRPr="00BD20A2" w:rsidTr="004E7045">
        <w:trPr>
          <w:gridAfter w:val="1"/>
          <w:wAfter w:w="10" w:type="dxa"/>
          <w:jc w:val="center"/>
          <w:ins w:id="469" w:author="Huawei" w:date="2019-11-30T15:32:00Z"/>
        </w:trPr>
        <w:tc>
          <w:tcPr>
            <w:tcW w:w="1918" w:type="dxa"/>
          </w:tcPr>
          <w:p w:rsidR="007F12E3" w:rsidRPr="00BD20A2" w:rsidRDefault="007F12E3" w:rsidP="007F12E3">
            <w:pPr>
              <w:pStyle w:val="TAL"/>
              <w:rPr>
                <w:ins w:id="470" w:author="Huawei" w:date="2019-11-30T15:32:00Z"/>
                <w:rFonts w:cs="Arial"/>
                <w:lang w:eastAsia="ko-KR"/>
              </w:rPr>
            </w:pPr>
            <w:ins w:id="471" w:author="Huawei" w:date="2019-11-30T15:32:00Z">
              <w:r>
                <w:rPr>
                  <w:rFonts w:cs="Arial" w:hint="eastAsia"/>
                  <w:lang w:eastAsia="zh-CN"/>
                </w:rPr>
                <w:t>N</w:t>
              </w:r>
              <w:r>
                <w:rPr>
                  <w:rFonts w:cs="Arial"/>
                  <w:lang w:eastAsia="zh-CN"/>
                </w:rPr>
                <w:t>R band n94</w:t>
              </w:r>
            </w:ins>
          </w:p>
        </w:tc>
        <w:tc>
          <w:tcPr>
            <w:tcW w:w="1657" w:type="dxa"/>
            <w:vAlign w:val="center"/>
          </w:tcPr>
          <w:p w:rsidR="007F12E3" w:rsidRPr="00BD20A2" w:rsidRDefault="007F12E3" w:rsidP="007F12E3">
            <w:pPr>
              <w:pStyle w:val="TAC"/>
              <w:rPr>
                <w:ins w:id="472" w:author="Huawei" w:date="2019-11-30T15:32:00Z"/>
                <w:rFonts w:cs="Arial"/>
                <w:lang w:eastAsia="ko-KR"/>
              </w:rPr>
            </w:pPr>
            <w:ins w:id="473" w:author="Huawei" w:date="2019-11-30T15:33:00Z">
              <w:r w:rsidRPr="00BD20A2">
                <w:rPr>
                  <w:rFonts w:cs="Arial"/>
                  <w:lang w:eastAsia="ko-KR"/>
                </w:rPr>
                <w:t>1432 - 1517</w:t>
              </w:r>
            </w:ins>
          </w:p>
        </w:tc>
        <w:tc>
          <w:tcPr>
            <w:tcW w:w="1082" w:type="dxa"/>
            <w:vAlign w:val="center"/>
          </w:tcPr>
          <w:p w:rsidR="007F12E3" w:rsidRPr="00BD20A2" w:rsidRDefault="007F12E3" w:rsidP="007F12E3">
            <w:pPr>
              <w:pStyle w:val="TAC"/>
              <w:rPr>
                <w:ins w:id="474" w:author="Huawei" w:date="2019-11-30T15:32:00Z"/>
                <w:lang w:eastAsia="ja-JP"/>
              </w:rPr>
            </w:pPr>
            <w:ins w:id="475" w:author="Huawei" w:date="2019-11-30T15:33:00Z">
              <w:r w:rsidRPr="00BD20A2">
                <w:rPr>
                  <w:lang w:eastAsia="ja-JP"/>
                </w:rPr>
                <w:t>+46</w:t>
              </w:r>
            </w:ins>
          </w:p>
        </w:tc>
        <w:tc>
          <w:tcPr>
            <w:tcW w:w="1134" w:type="dxa"/>
            <w:vAlign w:val="center"/>
          </w:tcPr>
          <w:p w:rsidR="007F12E3" w:rsidRPr="00BD20A2" w:rsidRDefault="007F12E3" w:rsidP="007F12E3">
            <w:pPr>
              <w:pStyle w:val="TAC"/>
              <w:rPr>
                <w:ins w:id="476" w:author="Huawei" w:date="2019-11-30T15:32:00Z"/>
                <w:lang w:eastAsia="ja-JP"/>
              </w:rPr>
            </w:pPr>
            <w:ins w:id="477" w:author="Huawei" w:date="2019-11-30T15:33:00Z">
              <w:r w:rsidRPr="00BD20A2">
                <w:rPr>
                  <w:lang w:eastAsia="ja-JP"/>
                </w:rPr>
                <w:t>+38</w:t>
              </w:r>
            </w:ins>
          </w:p>
        </w:tc>
        <w:tc>
          <w:tcPr>
            <w:tcW w:w="1134" w:type="dxa"/>
            <w:vAlign w:val="center"/>
          </w:tcPr>
          <w:p w:rsidR="007F12E3" w:rsidRPr="00BD20A2" w:rsidRDefault="007F12E3" w:rsidP="007F12E3">
            <w:pPr>
              <w:pStyle w:val="TAC"/>
              <w:rPr>
                <w:ins w:id="478" w:author="Huawei" w:date="2019-11-30T15:32:00Z"/>
                <w:lang w:eastAsia="ja-JP"/>
              </w:rPr>
            </w:pPr>
            <w:ins w:id="479" w:author="Huawei" w:date="2019-11-30T15:33:00Z">
              <w:r w:rsidRPr="00BD20A2">
                <w:rPr>
                  <w:lang w:eastAsia="ja-JP"/>
                </w:rPr>
                <w:t>+24</w:t>
              </w:r>
            </w:ins>
          </w:p>
        </w:tc>
        <w:tc>
          <w:tcPr>
            <w:tcW w:w="1701" w:type="dxa"/>
            <w:vAlign w:val="center"/>
          </w:tcPr>
          <w:p w:rsidR="007F12E3" w:rsidRPr="00BD20A2" w:rsidRDefault="007F12E3" w:rsidP="007F12E3">
            <w:pPr>
              <w:pStyle w:val="TAC"/>
              <w:rPr>
                <w:ins w:id="480" w:author="Huawei" w:date="2019-11-30T15:32:00Z"/>
                <w:lang w:eastAsia="ja-JP"/>
              </w:rPr>
            </w:pPr>
            <w:ins w:id="481" w:author="Huawei" w:date="2019-11-30T15:33:00Z">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ins>
          </w:p>
        </w:tc>
        <w:tc>
          <w:tcPr>
            <w:tcW w:w="1167" w:type="dxa"/>
            <w:vAlign w:val="center"/>
          </w:tcPr>
          <w:p w:rsidR="007F12E3" w:rsidRPr="00BD20A2" w:rsidRDefault="007F12E3" w:rsidP="007F12E3">
            <w:pPr>
              <w:pStyle w:val="TAC"/>
              <w:rPr>
                <w:ins w:id="482" w:author="Huawei" w:date="2019-11-30T15:32:00Z"/>
                <w:rFonts w:cs="Arial"/>
                <w:lang w:eastAsia="ko-KR"/>
              </w:rPr>
            </w:pPr>
            <w:ins w:id="483" w:author="Huawei" w:date="2019-11-30T15:33:00Z">
              <w:r w:rsidRPr="00BD20A2">
                <w:rPr>
                  <w:rFonts w:cs="Arial"/>
                  <w:lang w:eastAsia="ko-KR"/>
                </w:rPr>
                <w:t>CW carrier</w:t>
              </w:r>
            </w:ins>
          </w:p>
        </w:tc>
      </w:tr>
      <w:tr w:rsidR="007F12E3" w:rsidRPr="00BD20A2" w:rsidTr="004E7045">
        <w:trPr>
          <w:jc w:val="center"/>
        </w:trPr>
        <w:tc>
          <w:tcPr>
            <w:tcW w:w="9803" w:type="dxa"/>
            <w:gridSpan w:val="8"/>
          </w:tcPr>
          <w:p w:rsidR="007F12E3" w:rsidRPr="00BD20A2" w:rsidRDefault="007F12E3" w:rsidP="004E7045">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7F12E3" w:rsidRPr="00BD20A2" w:rsidRDefault="007F12E3" w:rsidP="004E7045">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7F12E3" w:rsidRPr="00BD20A2" w:rsidRDefault="007F12E3" w:rsidP="004E7045">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7F12E3" w:rsidRPr="00BD20A2" w:rsidRDefault="007F12E3" w:rsidP="004E7045">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7F12E3" w:rsidRPr="00BD20A2" w:rsidRDefault="007F12E3" w:rsidP="004E7045">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7F12E3" w:rsidRPr="00BD20A2" w:rsidRDefault="007F12E3" w:rsidP="007F12E3"/>
    <w:p w:rsidR="00892352" w:rsidRDefault="00892352" w:rsidP="00892352">
      <w:pPr>
        <w:pStyle w:val="2"/>
        <w:rPr>
          <w:rStyle w:val="aff0"/>
          <w:iCs/>
          <w:color w:val="C00000"/>
          <w:lang w:eastAsia="zh-CN"/>
        </w:rPr>
      </w:pPr>
      <w:r w:rsidRPr="005A6ECD">
        <w:rPr>
          <w:rStyle w:val="aff0"/>
          <w:iCs/>
          <w:color w:val="C00000"/>
          <w:lang w:eastAsia="zh-CN"/>
        </w:rPr>
        <w:t>&lt;</w:t>
      </w:r>
      <w:r w:rsidRPr="005A6ECD">
        <w:rPr>
          <w:rStyle w:val="aff0"/>
          <w:rFonts w:hint="eastAsia"/>
          <w:iCs/>
          <w:color w:val="C00000"/>
          <w:lang w:eastAsia="zh-CN"/>
        </w:rPr>
        <w:t>&lt;End of Change</w:t>
      </w:r>
      <w:r>
        <w:rPr>
          <w:rStyle w:val="aff0"/>
          <w:iCs/>
          <w:color w:val="C00000"/>
          <w:lang w:eastAsia="zh-CN"/>
        </w:rPr>
        <w:t>7</w:t>
      </w:r>
      <w:r w:rsidRPr="005A6ECD">
        <w:rPr>
          <w:rStyle w:val="aff0"/>
          <w:rFonts w:hint="eastAsia"/>
          <w:iCs/>
          <w:color w:val="C00000"/>
          <w:lang w:eastAsia="zh-CN"/>
        </w:rPr>
        <w:t>&gt;</w:t>
      </w:r>
      <w:r w:rsidRPr="005A6ECD">
        <w:rPr>
          <w:rStyle w:val="aff0"/>
          <w:iCs/>
          <w:color w:val="C00000"/>
          <w:lang w:eastAsia="zh-CN"/>
        </w:rPr>
        <w:t>&gt;</w:t>
      </w:r>
    </w:p>
    <w:p w:rsidR="00087DF1" w:rsidRPr="00FA5F08" w:rsidRDefault="00087DF1" w:rsidP="00087DF1">
      <w:pPr>
        <w:rPr>
          <w:lang w:val="en-US" w:eastAsia="zh-CN"/>
        </w:rPr>
      </w:pPr>
    </w:p>
    <w:sectPr w:rsidR="00087DF1" w:rsidRPr="00FA5F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7A5" w:rsidRDefault="005B17A5">
      <w:r>
        <w:separator/>
      </w:r>
    </w:p>
  </w:endnote>
  <w:endnote w:type="continuationSeparator" w:id="0">
    <w:p w:rsidR="005B17A5" w:rsidRDefault="005B17A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7A5" w:rsidRDefault="005B17A5">
      <w:r>
        <w:separator/>
      </w:r>
    </w:p>
  </w:footnote>
  <w:footnote w:type="continuationSeparator" w:id="0">
    <w:p w:rsidR="005B17A5" w:rsidRDefault="005B1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45" w:rsidRDefault="004E7045">
    <w:r>
      <w:t xml:space="preserve">Page </w:t>
    </w:r>
    <w:r w:rsidR="00B0010C">
      <w:fldChar w:fldCharType="begin"/>
    </w:r>
    <w:r>
      <w:instrText>PAGE</w:instrText>
    </w:r>
    <w:r w:rsidR="00B0010C">
      <w:fldChar w:fldCharType="separate"/>
    </w:r>
    <w:r>
      <w:rPr>
        <w:noProof/>
      </w:rPr>
      <w:t>1</w:t>
    </w:r>
    <w:r w:rsidR="00B0010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45" w:rsidRDefault="004E704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45" w:rsidRDefault="004E7045">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45" w:rsidRDefault="004E704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3"/>
  </w:num>
  <w:num w:numId="6">
    <w:abstractNumId w:val="5"/>
  </w:num>
  <w:num w:numId="7">
    <w:abstractNumId w:val="1"/>
  </w:num>
  <w:num w:numId="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87DF1"/>
    <w:rsid w:val="000A6394"/>
    <w:rsid w:val="000B7FED"/>
    <w:rsid w:val="000C038A"/>
    <w:rsid w:val="000C6598"/>
    <w:rsid w:val="00133849"/>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54D8E"/>
    <w:rsid w:val="003609EF"/>
    <w:rsid w:val="0036231A"/>
    <w:rsid w:val="00374DD4"/>
    <w:rsid w:val="0038362A"/>
    <w:rsid w:val="003E1A36"/>
    <w:rsid w:val="00410371"/>
    <w:rsid w:val="004242F1"/>
    <w:rsid w:val="00444088"/>
    <w:rsid w:val="004B1ADD"/>
    <w:rsid w:val="004B75B7"/>
    <w:rsid w:val="004E7045"/>
    <w:rsid w:val="0051580D"/>
    <w:rsid w:val="00547111"/>
    <w:rsid w:val="005869A6"/>
    <w:rsid w:val="00592D74"/>
    <w:rsid w:val="005A25BB"/>
    <w:rsid w:val="005B17A5"/>
    <w:rsid w:val="005B2468"/>
    <w:rsid w:val="005E2C44"/>
    <w:rsid w:val="005E76CE"/>
    <w:rsid w:val="00621188"/>
    <w:rsid w:val="006257ED"/>
    <w:rsid w:val="0063356B"/>
    <w:rsid w:val="00695808"/>
    <w:rsid w:val="006B46FB"/>
    <w:rsid w:val="006E21FB"/>
    <w:rsid w:val="00716F77"/>
    <w:rsid w:val="007232DB"/>
    <w:rsid w:val="0072644C"/>
    <w:rsid w:val="00776964"/>
    <w:rsid w:val="00792342"/>
    <w:rsid w:val="007977A8"/>
    <w:rsid w:val="007B512A"/>
    <w:rsid w:val="007C2097"/>
    <w:rsid w:val="007D6A07"/>
    <w:rsid w:val="007F12E3"/>
    <w:rsid w:val="007F7259"/>
    <w:rsid w:val="008040A8"/>
    <w:rsid w:val="008279FA"/>
    <w:rsid w:val="00843B8B"/>
    <w:rsid w:val="008626E7"/>
    <w:rsid w:val="00870EE7"/>
    <w:rsid w:val="008863B9"/>
    <w:rsid w:val="00892352"/>
    <w:rsid w:val="0089777E"/>
    <w:rsid w:val="008A45A6"/>
    <w:rsid w:val="008F2025"/>
    <w:rsid w:val="008F686C"/>
    <w:rsid w:val="009148DE"/>
    <w:rsid w:val="00941E30"/>
    <w:rsid w:val="00942F61"/>
    <w:rsid w:val="009777D9"/>
    <w:rsid w:val="00991834"/>
    <w:rsid w:val="00991B88"/>
    <w:rsid w:val="009A5753"/>
    <w:rsid w:val="009A579D"/>
    <w:rsid w:val="009E3297"/>
    <w:rsid w:val="009F734F"/>
    <w:rsid w:val="00A14E0C"/>
    <w:rsid w:val="00A20471"/>
    <w:rsid w:val="00A246B6"/>
    <w:rsid w:val="00A43C87"/>
    <w:rsid w:val="00A47E70"/>
    <w:rsid w:val="00A50CF0"/>
    <w:rsid w:val="00A7671C"/>
    <w:rsid w:val="00AA2CBC"/>
    <w:rsid w:val="00AC5820"/>
    <w:rsid w:val="00AD1CD8"/>
    <w:rsid w:val="00B0010C"/>
    <w:rsid w:val="00B05A51"/>
    <w:rsid w:val="00B11D57"/>
    <w:rsid w:val="00B258BB"/>
    <w:rsid w:val="00B67B97"/>
    <w:rsid w:val="00B968C8"/>
    <w:rsid w:val="00BA3EC5"/>
    <w:rsid w:val="00BA51D9"/>
    <w:rsid w:val="00BB5DFC"/>
    <w:rsid w:val="00BC478E"/>
    <w:rsid w:val="00BD279D"/>
    <w:rsid w:val="00BD6BB8"/>
    <w:rsid w:val="00C66BA2"/>
    <w:rsid w:val="00C95985"/>
    <w:rsid w:val="00CA3C64"/>
    <w:rsid w:val="00CC16A1"/>
    <w:rsid w:val="00CC5026"/>
    <w:rsid w:val="00CC68D0"/>
    <w:rsid w:val="00D03F9A"/>
    <w:rsid w:val="00D04CC2"/>
    <w:rsid w:val="00D06D51"/>
    <w:rsid w:val="00D24991"/>
    <w:rsid w:val="00D50255"/>
    <w:rsid w:val="00D66520"/>
    <w:rsid w:val="00D723F8"/>
    <w:rsid w:val="00DA099E"/>
    <w:rsid w:val="00DE34CF"/>
    <w:rsid w:val="00E134B6"/>
    <w:rsid w:val="00E13F3D"/>
    <w:rsid w:val="00E34898"/>
    <w:rsid w:val="00E9027A"/>
    <w:rsid w:val="00EB09B7"/>
    <w:rsid w:val="00EE7D7C"/>
    <w:rsid w:val="00F25D98"/>
    <w:rsid w:val="00F300FB"/>
    <w:rsid w:val="00FA5F08"/>
    <w:rsid w:val="00FB6386"/>
    <w:rsid w:val="00FD4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styleId="af3">
    <w:name w:val="Intense Quote"/>
    <w:basedOn w:val="a1"/>
    <w:next w:val="a1"/>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2"/>
    <w:link w:val="af3"/>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CRCoverPageChar">
    <w:name w:val="CR Cover Page Char"/>
    <w:link w:val="CRCoverPage"/>
    <w:rsid w:val="00776964"/>
    <w:rPr>
      <w:rFonts w:ascii="Arial" w:hAnsi="Arial"/>
      <w:lang w:val="en-GB" w:eastAsia="en-US"/>
    </w:rPr>
  </w:style>
  <w:style w:type="paragraph" w:customStyle="1" w:styleId="TAJ">
    <w:name w:val="TAJ"/>
    <w:basedOn w:val="TH"/>
    <w:rsid w:val="00087DF1"/>
    <w:pPr>
      <w:overflowPunct w:val="0"/>
      <w:autoSpaceDE w:val="0"/>
      <w:autoSpaceDN w:val="0"/>
      <w:adjustRightInd w:val="0"/>
      <w:textAlignment w:val="baseline"/>
    </w:pPr>
    <w:rPr>
      <w:rFonts w:eastAsia="Times New Roman"/>
      <w:lang w:eastAsia="ko-KR"/>
    </w:rPr>
  </w:style>
  <w:style w:type="paragraph" w:customStyle="1" w:styleId="Guidance">
    <w:name w:val="Guidance"/>
    <w:basedOn w:val="a1"/>
    <w:link w:val="GuidanceChar"/>
    <w:rsid w:val="00087DF1"/>
    <w:pPr>
      <w:overflowPunct w:val="0"/>
      <w:autoSpaceDE w:val="0"/>
      <w:autoSpaceDN w:val="0"/>
      <w:adjustRightInd w:val="0"/>
      <w:textAlignment w:val="baseline"/>
    </w:pPr>
    <w:rPr>
      <w:rFonts w:eastAsia="Malgun Gothic"/>
      <w:i/>
      <w:color w:val="0000FF"/>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087DF1"/>
    <w:rPr>
      <w:rFonts w:ascii="Arial" w:hAnsi="Arial"/>
      <w:sz w:val="36"/>
      <w:lang w:val="en-GB" w:eastAsia="en-US"/>
    </w:rPr>
  </w:style>
  <w:style w:type="character" w:customStyle="1" w:styleId="TALChar">
    <w:name w:val="TAL Char"/>
    <w:link w:val="TAL"/>
    <w:qFormat/>
    <w:rsid w:val="00087DF1"/>
    <w:rPr>
      <w:rFonts w:ascii="Arial" w:hAnsi="Arial"/>
      <w:sz w:val="18"/>
      <w:lang w:val="en-GB" w:eastAsia="en-US"/>
    </w:rPr>
  </w:style>
  <w:style w:type="character" w:customStyle="1" w:styleId="NOChar">
    <w:name w:val="NO Char"/>
    <w:link w:val="NO"/>
    <w:rsid w:val="00087DF1"/>
    <w:rPr>
      <w:rFonts w:ascii="Times New Roman" w:hAnsi="Times New Roman"/>
      <w:lang w:val="en-GB" w:eastAsia="en-US"/>
    </w:rPr>
  </w:style>
  <w:style w:type="table" w:styleId="af4">
    <w:name w:val="Table Grid"/>
    <w:basedOn w:val="a3"/>
    <w:rsid w:val="00087DF1"/>
    <w:pPr>
      <w:spacing w:after="180"/>
    </w:pPr>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87DF1"/>
    <w:rPr>
      <w:rFonts w:ascii="Times New Roman" w:hAnsi="Times New Roman"/>
      <w:lang w:val="en-GB" w:eastAsia="en-US"/>
    </w:rPr>
  </w:style>
  <w:style w:type="character" w:customStyle="1" w:styleId="GuidanceChar">
    <w:name w:val="Guidance Char"/>
    <w:link w:val="Guidance"/>
    <w:rsid w:val="00087DF1"/>
    <w:rPr>
      <w:rFonts w:ascii="Times New Roman" w:eastAsia="Malgun Gothic" w:hAnsi="Times New Roman"/>
      <w:i/>
      <w:color w:val="0000FF"/>
      <w:lang w:val="en-GB" w:eastAsia="en-US"/>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7"/>
    <w:rsid w:val="00087DF1"/>
    <w:pPr>
      <w:overflowPunct w:val="0"/>
      <w:autoSpaceDE w:val="0"/>
      <w:autoSpaceDN w:val="0"/>
      <w:adjustRightInd w:val="0"/>
      <w:textAlignment w:val="baseline"/>
    </w:pPr>
    <w:rPr>
      <w:rFonts w:eastAsia="Malgun Gothic"/>
      <w:lang w:eastAsia="ja-JP"/>
    </w:rPr>
  </w:style>
  <w:style w:type="character" w:customStyle="1" w:styleId="Char7">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5"/>
    <w:rsid w:val="00087DF1"/>
    <w:rPr>
      <w:rFonts w:ascii="Times New Roman" w:eastAsia="Malgun Gothic" w:hAnsi="Times New Roman"/>
      <w:lang w:val="en-GB" w:eastAsia="ja-JP"/>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8"/>
    <w:qFormat/>
    <w:rsid w:val="00087DF1"/>
    <w:pPr>
      <w:overflowPunct w:val="0"/>
      <w:autoSpaceDE w:val="0"/>
      <w:autoSpaceDN w:val="0"/>
      <w:adjustRightInd w:val="0"/>
      <w:textAlignment w:val="baseline"/>
    </w:pPr>
    <w:rPr>
      <w:rFonts w:eastAsia="Times New Roman"/>
      <w:b/>
      <w:bCs/>
      <w:lang w:eastAsia="ko-KR"/>
    </w:rPr>
  </w:style>
  <w:style w:type="character" w:customStyle="1" w:styleId="msoins0">
    <w:name w:val="msoins"/>
    <w:basedOn w:val="a2"/>
    <w:rsid w:val="00087DF1"/>
  </w:style>
  <w:style w:type="character" w:customStyle="1" w:styleId="Char0">
    <w:name w:val="脚注文本 Char"/>
    <w:link w:val="a8"/>
    <w:rsid w:val="00087DF1"/>
    <w:rPr>
      <w:rFonts w:ascii="Times New Roman" w:hAnsi="Times New Roman"/>
      <w:sz w:val="16"/>
      <w:lang w:val="en-GB" w:eastAsia="en-US"/>
    </w:rPr>
  </w:style>
  <w:style w:type="character" w:customStyle="1" w:styleId="TALCar">
    <w:name w:val="TAL Car"/>
    <w:qFormat/>
    <w:rsid w:val="00087DF1"/>
    <w:rPr>
      <w:rFonts w:ascii="Arial" w:hAnsi="Arial"/>
      <w:sz w:val="18"/>
      <w:lang w:val="en-GB" w:eastAsia="en-US" w:bidi="ar-SA"/>
    </w:rPr>
  </w:style>
  <w:style w:type="character" w:customStyle="1" w:styleId="3Char">
    <w:name w:val="标题 3 Char"/>
    <w:aliases w:val="Underrubrik2 Char,H3 Char,h3 Char,Memo Heading 3 Char,no break Char,0H Char,Heading 3 Char Char,Heading 3 Char1 Char Char,Heading 3 Char Char Char Char,Heading 3 Char1 Char Char Char Char,Heading 3 Char Char Char Char Char Char,l3 Char"/>
    <w:link w:val="3"/>
    <w:uiPriority w:val="9"/>
    <w:rsid w:val="00087DF1"/>
    <w:rPr>
      <w:rFonts w:ascii="Arial" w:hAnsi="Arial"/>
      <w:sz w:val="28"/>
      <w:lang w:val="en-GB" w:eastAsia="en-US"/>
    </w:rPr>
  </w:style>
  <w:style w:type="character" w:customStyle="1" w:styleId="EXChar">
    <w:name w:val="EX Char"/>
    <w:link w:val="EX"/>
    <w:rsid w:val="00087DF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87DF1"/>
    <w:rPr>
      <w:rFonts w:ascii="Arial" w:hAnsi="Arial"/>
      <w:sz w:val="24"/>
      <w:lang w:val="en-GB" w:eastAsia="en-US"/>
    </w:rPr>
  </w:style>
  <w:style w:type="character" w:customStyle="1" w:styleId="TFChar">
    <w:name w:val="TF Char"/>
    <w:link w:val="TF"/>
    <w:rsid w:val="00087DF1"/>
    <w:rPr>
      <w:rFonts w:ascii="Arial" w:hAnsi="Arial"/>
      <w:b/>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87DF1"/>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7DF1"/>
    <w:rPr>
      <w:rFonts w:ascii="Arial" w:hAnsi="Arial"/>
      <w:sz w:val="28"/>
      <w:lang w:val="en-GB" w:eastAsia="en-US"/>
    </w:rPr>
  </w:style>
  <w:style w:type="character" w:customStyle="1" w:styleId="H6Char">
    <w:name w:val="H6 Char"/>
    <w:link w:val="H6"/>
    <w:rsid w:val="00087DF1"/>
    <w:rPr>
      <w:rFonts w:ascii="Arial" w:hAnsi="Arial"/>
      <w:lang w:val="en-GB" w:eastAsia="en-US"/>
    </w:rPr>
  </w:style>
  <w:style w:type="character" w:customStyle="1" w:styleId="Char5">
    <w:name w:val="文档结构图 Char"/>
    <w:link w:val="af2"/>
    <w:rsid w:val="00087DF1"/>
    <w:rPr>
      <w:rFonts w:ascii="Tahoma" w:hAnsi="Tahoma" w:cs="Tahoma"/>
      <w:shd w:val="clear" w:color="auto" w:fill="00008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087DF1"/>
    <w:rPr>
      <w:rFonts w:ascii="Arial" w:hAnsi="Arial"/>
      <w:b/>
      <w:noProof/>
      <w:sz w:val="18"/>
      <w:lang w:val="en-GB" w:eastAsia="en-US"/>
    </w:rPr>
  </w:style>
  <w:style w:type="character" w:customStyle="1" w:styleId="Char2">
    <w:name w:val="批注文字 Char"/>
    <w:link w:val="ae"/>
    <w:rsid w:val="00087DF1"/>
    <w:rPr>
      <w:rFonts w:ascii="Times New Roman" w:hAnsi="Times New Roman"/>
      <w:lang w:val="en-GB" w:eastAsia="en-US"/>
    </w:rPr>
  </w:style>
  <w:style w:type="character" w:customStyle="1" w:styleId="Char4">
    <w:name w:val="批注主题 Char"/>
    <w:link w:val="af1"/>
    <w:rsid w:val="00087DF1"/>
    <w:rPr>
      <w:rFonts w:ascii="Times New Roman" w:hAnsi="Times New Roman"/>
      <w:b/>
      <w:bCs/>
      <w:lang w:val="en-GB" w:eastAsia="en-US"/>
    </w:rPr>
  </w:style>
  <w:style w:type="paragraph" w:styleId="af7">
    <w:name w:val="Revision"/>
    <w:hidden/>
    <w:uiPriority w:val="99"/>
    <w:semiHidden/>
    <w:rsid w:val="00087DF1"/>
    <w:rPr>
      <w:rFonts w:ascii="Times New Roman" w:eastAsia="Malgun Gothic" w:hAnsi="Times New Roman"/>
      <w:lang w:val="en-GB" w:eastAsia="ko-KR"/>
    </w:rPr>
  </w:style>
  <w:style w:type="character" w:customStyle="1" w:styleId="9Char">
    <w:name w:val="标题 9 Char"/>
    <w:link w:val="9"/>
    <w:rsid w:val="00087DF1"/>
    <w:rPr>
      <w:rFonts w:ascii="Arial" w:hAnsi="Arial"/>
      <w:sz w:val="36"/>
      <w:lang w:val="en-GB" w:eastAsia="en-US"/>
    </w:rPr>
  </w:style>
  <w:style w:type="character" w:customStyle="1" w:styleId="5Char">
    <w:name w:val="标题 5 Char"/>
    <w:aliases w:val="h5 Char,Heading5 Char"/>
    <w:link w:val="5"/>
    <w:rsid w:val="00087DF1"/>
    <w:rPr>
      <w:rFonts w:ascii="Arial" w:hAnsi="Arial"/>
      <w:sz w:val="22"/>
      <w:lang w:val="en-GB" w:eastAsia="en-US"/>
    </w:rPr>
  </w:style>
  <w:style w:type="character" w:customStyle="1" w:styleId="8Char">
    <w:name w:val="标题 8 Char"/>
    <w:link w:val="8"/>
    <w:rsid w:val="00087DF1"/>
    <w:rPr>
      <w:rFonts w:ascii="Arial" w:hAnsi="Arial"/>
      <w:sz w:val="36"/>
      <w:lang w:val="en-GB" w:eastAsia="en-US"/>
    </w:rPr>
  </w:style>
  <w:style w:type="paragraph" w:customStyle="1" w:styleId="tah0">
    <w:name w:val="tah"/>
    <w:basedOn w:val="a1"/>
    <w:rsid w:val="008F2025"/>
    <w:pPr>
      <w:keepNext/>
      <w:spacing w:after="0"/>
      <w:jc w:val="center"/>
    </w:pPr>
    <w:rPr>
      <w:rFonts w:ascii="Arial" w:eastAsia="PMingLiU" w:hAnsi="Arial" w:cs="Arial"/>
      <w:b/>
      <w:bCs/>
      <w:sz w:val="18"/>
      <w:szCs w:val="18"/>
      <w:lang w:eastAsia="zh-TW"/>
    </w:rPr>
  </w:style>
  <w:style w:type="paragraph" w:customStyle="1" w:styleId="tac0">
    <w:name w:val="tac"/>
    <w:basedOn w:val="a1"/>
    <w:rsid w:val="008F2025"/>
    <w:pPr>
      <w:keepNext/>
      <w:spacing w:after="0"/>
      <w:jc w:val="center"/>
    </w:pPr>
    <w:rPr>
      <w:rFonts w:ascii="Arial" w:eastAsia="PMingLiU" w:hAnsi="Arial" w:cs="Arial"/>
      <w:sz w:val="18"/>
      <w:szCs w:val="18"/>
      <w:lang w:eastAsia="zh-TW"/>
    </w:rPr>
  </w:style>
  <w:style w:type="character" w:customStyle="1" w:styleId="Char3">
    <w:name w:val="批注框文本 Char"/>
    <w:link w:val="af0"/>
    <w:uiPriority w:val="99"/>
    <w:rsid w:val="008F2025"/>
    <w:rPr>
      <w:rFonts w:ascii="Tahoma" w:hAnsi="Tahoma" w:cs="Tahoma"/>
      <w:sz w:val="16"/>
      <w:szCs w:val="16"/>
      <w:lang w:val="en-GB" w:eastAsia="en-US"/>
    </w:rPr>
  </w:style>
  <w:style w:type="character" w:customStyle="1" w:styleId="Char8">
    <w:name w:val="题注 Char"/>
    <w:aliases w:val="cap Char3,cap Char Char2,Caption Char1 Char Char1,cap Char Char1 Char1,Caption Char Char1 Char Char1,cap Char2 Char1,cap1 Char1,cap2 Char1,cap11 Char2,Légende-figure Char2,Légende-figure Char Char1,Beschrifubg Char1,Beschriftung Char Char1"/>
    <w:link w:val="af6"/>
    <w:rsid w:val="008F2025"/>
    <w:rPr>
      <w:rFonts w:ascii="Times New Roman" w:eastAsia="Times New Roman" w:hAnsi="Times New Roman"/>
      <w:b/>
      <w:bCs/>
      <w:lang w:val="en-GB" w:eastAsia="ko-KR"/>
    </w:rPr>
  </w:style>
  <w:style w:type="paragraph" w:styleId="af8">
    <w:name w:val="List Paragraph"/>
    <w:basedOn w:val="a1"/>
    <w:link w:val="Char9"/>
    <w:uiPriority w:val="34"/>
    <w:qFormat/>
    <w:rsid w:val="008F2025"/>
    <w:pPr>
      <w:overflowPunct w:val="0"/>
      <w:autoSpaceDE w:val="0"/>
      <w:autoSpaceDN w:val="0"/>
      <w:adjustRightInd w:val="0"/>
      <w:ind w:firstLineChars="200" w:firstLine="420"/>
      <w:textAlignment w:val="baseline"/>
    </w:pPr>
    <w:rPr>
      <w:rFonts w:eastAsia="Malgun Gothic"/>
    </w:rPr>
  </w:style>
  <w:style w:type="paragraph" w:customStyle="1" w:styleId="FL">
    <w:name w:val="FL"/>
    <w:basedOn w:val="a1"/>
    <w:rsid w:val="008F2025"/>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B3Char2">
    <w:name w:val="B3 Char2"/>
    <w:link w:val="B3"/>
    <w:rsid w:val="008F2025"/>
    <w:rPr>
      <w:rFonts w:ascii="Times New Roman" w:hAnsi="Times New Roman"/>
      <w:lang w:val="en-GB" w:eastAsia="en-US"/>
    </w:rPr>
  </w:style>
  <w:style w:type="character" w:customStyle="1" w:styleId="B2Char">
    <w:name w:val="B2 Char"/>
    <w:link w:val="B2"/>
    <w:rsid w:val="008F20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8F2025"/>
    <w:rPr>
      <w:rFonts w:ascii="Cambria" w:eastAsia="黑体" w:hAnsi="Cambria"/>
      <w:lang w:val="en-GB" w:eastAsia="en-US"/>
    </w:rPr>
  </w:style>
  <w:style w:type="character" w:customStyle="1" w:styleId="6Char">
    <w:name w:val="标题 6 Char"/>
    <w:link w:val="6"/>
    <w:rsid w:val="008F2025"/>
    <w:rPr>
      <w:rFonts w:ascii="Arial" w:hAnsi="Arial"/>
      <w:lang w:val="en-GB" w:eastAsia="en-US"/>
    </w:rPr>
  </w:style>
  <w:style w:type="character" w:customStyle="1" w:styleId="7Char">
    <w:name w:val="标题 7 Char"/>
    <w:link w:val="7"/>
    <w:rsid w:val="008F2025"/>
    <w:rPr>
      <w:rFonts w:ascii="Arial" w:hAnsi="Arial"/>
      <w:lang w:val="en-GB" w:eastAsia="en-US"/>
    </w:rPr>
  </w:style>
  <w:style w:type="character" w:customStyle="1" w:styleId="Char1">
    <w:name w:val="页脚 Char"/>
    <w:aliases w:val="footer odd Char,footer Char,fo Char,pie de página Char"/>
    <w:link w:val="ab"/>
    <w:rsid w:val="008F2025"/>
    <w:rPr>
      <w:rFonts w:ascii="Arial" w:hAnsi="Arial"/>
      <w:b/>
      <w:i/>
      <w:noProof/>
      <w:sz w:val="18"/>
      <w:lang w:val="en-GB" w:eastAsia="en-US"/>
    </w:rPr>
  </w:style>
  <w:style w:type="numbering" w:customStyle="1" w:styleId="NoList1">
    <w:name w:val="No List1"/>
    <w:next w:val="a4"/>
    <w:uiPriority w:val="99"/>
    <w:semiHidden/>
    <w:rsid w:val="008F2025"/>
  </w:style>
  <w:style w:type="character" w:styleId="af9">
    <w:name w:val="page number"/>
    <w:rsid w:val="008F2025"/>
  </w:style>
  <w:style w:type="paragraph" w:customStyle="1" w:styleId="Heading2Head2A2">
    <w:name w:val="Heading 2.Head2A.2"/>
    <w:basedOn w:val="10"/>
    <w:next w:val="a1"/>
    <w:rsid w:val="008F202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8F2025"/>
    <w:pPr>
      <w:spacing w:before="120"/>
      <w:outlineLvl w:val="2"/>
    </w:pPr>
    <w:rPr>
      <w:sz w:val="28"/>
    </w:rPr>
  </w:style>
  <w:style w:type="paragraph" w:customStyle="1" w:styleId="Reference">
    <w:name w:val="Reference"/>
    <w:basedOn w:val="a1"/>
    <w:rsid w:val="008F2025"/>
    <w:pPr>
      <w:keepLines/>
      <w:numPr>
        <w:ilvl w:val="1"/>
        <w:numId w:val="2"/>
      </w:numPr>
    </w:pPr>
    <w:rPr>
      <w:rFonts w:eastAsia="MS Mincho"/>
    </w:rPr>
  </w:style>
  <w:style w:type="paragraph" w:customStyle="1" w:styleId="ZchnZchn">
    <w:name w:val="Zchn Zchn"/>
    <w:semiHidden/>
    <w:rsid w:val="008F202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8F2025"/>
    <w:rPr>
      <w:lang w:val="en-GB" w:eastAsia="ja-JP" w:bidi="ar-SA"/>
    </w:rPr>
  </w:style>
  <w:style w:type="paragraph" w:customStyle="1" w:styleId="CharCharCharCharCharCharCharCharCharChar2CharCharCharChar">
    <w:name w:val="Char Char Char Char Char Char Char Char Char Char2 Char Char Char Char"/>
    <w:semiHidden/>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8F2025"/>
    <w:pPr>
      <w:numPr>
        <w:numId w:val="4"/>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0">
    <w:name w:val="B1 (文字)"/>
    <w:rsid w:val="008F2025"/>
    <w:rPr>
      <w:lang w:val="en-GB" w:eastAsia="ja-JP" w:bidi="ar-SA"/>
    </w:rPr>
  </w:style>
  <w:style w:type="character" w:customStyle="1" w:styleId="B1Zchn">
    <w:name w:val="B1 Zchn"/>
    <w:rsid w:val="008F202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F20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8F2025"/>
    <w:rPr>
      <w:i/>
      <w:iCs/>
    </w:rPr>
  </w:style>
  <w:style w:type="character" w:styleId="afb">
    <w:name w:val="Intense Emphasis"/>
    <w:uiPriority w:val="21"/>
    <w:qFormat/>
    <w:rsid w:val="008F2025"/>
    <w:rPr>
      <w:b/>
      <w:bCs/>
      <w:i/>
      <w:iCs/>
      <w:color w:val="4F81BD"/>
    </w:rPr>
  </w:style>
  <w:style w:type="paragraph" w:customStyle="1" w:styleId="CharCharCharCharChar">
    <w:name w:val="Char Char Char Char Char"/>
    <w:semiHidden/>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8F2025"/>
    <w:pPr>
      <w:numPr>
        <w:numId w:val="5"/>
      </w:numPr>
      <w:autoSpaceDE w:val="0"/>
      <w:autoSpaceDN w:val="0"/>
      <w:snapToGrid w:val="0"/>
      <w:spacing w:after="60"/>
    </w:pPr>
    <w:rPr>
      <w:rFonts w:eastAsia="宋体"/>
      <w:szCs w:val="16"/>
      <w:lang w:val="en-US"/>
    </w:rPr>
  </w:style>
  <w:style w:type="paragraph" w:customStyle="1" w:styleId="a0">
    <w:name w:val="参考文献"/>
    <w:basedOn w:val="a1"/>
    <w:qFormat/>
    <w:rsid w:val="008F2025"/>
    <w:pPr>
      <w:keepLines/>
      <w:numPr>
        <w:numId w:val="6"/>
      </w:numPr>
      <w:spacing w:after="0"/>
    </w:pPr>
    <w:rPr>
      <w:rFonts w:eastAsia="MS Mincho"/>
    </w:rPr>
  </w:style>
  <w:style w:type="paragraph" w:customStyle="1" w:styleId="3GPP">
    <w:name w:val="3GPP 正文"/>
    <w:basedOn w:val="a1"/>
    <w:link w:val="3GPPChar"/>
    <w:qFormat/>
    <w:rsid w:val="008F2025"/>
    <w:rPr>
      <w:rFonts w:eastAsia="宋体"/>
      <w:lang w:eastAsia="ja-JP"/>
    </w:rPr>
  </w:style>
  <w:style w:type="character" w:customStyle="1" w:styleId="3GPPChar">
    <w:name w:val="3GPP 正文 Char"/>
    <w:link w:val="3GPP"/>
    <w:rsid w:val="008F2025"/>
    <w:rPr>
      <w:rFonts w:ascii="Times New Roman" w:eastAsia="宋体" w:hAnsi="Times New Roman"/>
      <w:lang w:val="en-GB" w:eastAsia="ja-JP"/>
    </w:rPr>
  </w:style>
  <w:style w:type="paragraph" w:styleId="TOC">
    <w:name w:val="TOC Heading"/>
    <w:basedOn w:val="10"/>
    <w:next w:val="a1"/>
    <w:uiPriority w:val="39"/>
    <w:unhideWhenUsed/>
    <w:qFormat/>
    <w:rsid w:val="008F2025"/>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8F2025"/>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8F2025"/>
    <w:pPr>
      <w:spacing w:after="220"/>
    </w:pPr>
    <w:rPr>
      <w:rFonts w:ascii="Arial" w:eastAsia="Malgun Gothic" w:hAnsi="Arial"/>
      <w:sz w:val="22"/>
      <w:lang w:val="en-US"/>
    </w:rPr>
  </w:style>
  <w:style w:type="paragraph" w:customStyle="1" w:styleId="afc">
    <w:name w:val="??"/>
    <w:rsid w:val="008F2025"/>
    <w:pPr>
      <w:widowControl w:val="0"/>
    </w:pPr>
    <w:rPr>
      <w:rFonts w:ascii="Times New Roman" w:eastAsia="Malgun Gothic" w:hAnsi="Times New Roman"/>
      <w:lang w:val="en-US" w:eastAsia="en-US"/>
    </w:rPr>
  </w:style>
  <w:style w:type="paragraph" w:customStyle="1" w:styleId="26">
    <w:name w:val="??? 2"/>
    <w:basedOn w:val="afc"/>
    <w:next w:val="afc"/>
    <w:rsid w:val="008F2025"/>
    <w:pPr>
      <w:keepNext/>
    </w:pPr>
    <w:rPr>
      <w:rFonts w:ascii="Arial" w:hAnsi="Arial"/>
      <w:b/>
      <w:sz w:val="24"/>
    </w:rPr>
  </w:style>
  <w:style w:type="paragraph" w:styleId="afd">
    <w:name w:val="index heading"/>
    <w:basedOn w:val="a1"/>
    <w:next w:val="a1"/>
    <w:rsid w:val="008F2025"/>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8F2025"/>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8F2025"/>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8F2025"/>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8F20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8F2025"/>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8F20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8F2025"/>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1"/>
    <w:link w:val="Chara"/>
    <w:rsid w:val="008F2025"/>
    <w:pPr>
      <w:overflowPunct w:val="0"/>
      <w:autoSpaceDE w:val="0"/>
      <w:autoSpaceDN w:val="0"/>
      <w:adjustRightInd w:val="0"/>
      <w:textAlignment w:val="baseline"/>
    </w:pPr>
    <w:rPr>
      <w:rFonts w:ascii="Courier New" w:eastAsia="Malgun Gothic" w:hAnsi="Courier New"/>
      <w:lang w:val="nb-NO"/>
    </w:rPr>
  </w:style>
  <w:style w:type="character" w:customStyle="1" w:styleId="Chara">
    <w:name w:val="纯文本 Char"/>
    <w:basedOn w:val="a2"/>
    <w:link w:val="afe"/>
    <w:rsid w:val="008F2025"/>
    <w:rPr>
      <w:rFonts w:ascii="Courier New" w:eastAsia="Malgun Gothic" w:hAnsi="Courier New"/>
      <w:lang w:val="nb-NO" w:eastAsia="en-US"/>
    </w:rPr>
  </w:style>
  <w:style w:type="paragraph" w:customStyle="1" w:styleId="TableText">
    <w:name w:val="TableText"/>
    <w:basedOn w:val="aff"/>
    <w:rsid w:val="008F2025"/>
  </w:style>
  <w:style w:type="paragraph" w:styleId="aff">
    <w:name w:val="Body Text Indent"/>
    <w:basedOn w:val="a1"/>
    <w:link w:val="Charb"/>
    <w:rsid w:val="008F2025"/>
    <w:pPr>
      <w:overflowPunct w:val="0"/>
      <w:autoSpaceDE w:val="0"/>
      <w:autoSpaceDN w:val="0"/>
      <w:adjustRightInd w:val="0"/>
      <w:ind w:leftChars="400" w:left="851"/>
      <w:textAlignment w:val="baseline"/>
    </w:pPr>
    <w:rPr>
      <w:rFonts w:eastAsia="Malgun Gothic"/>
    </w:rPr>
  </w:style>
  <w:style w:type="character" w:customStyle="1" w:styleId="Charb">
    <w:name w:val="正文文本缩进 Char"/>
    <w:basedOn w:val="a2"/>
    <w:link w:val="aff"/>
    <w:rsid w:val="008F2025"/>
    <w:rPr>
      <w:rFonts w:ascii="Times New Roman" w:eastAsia="Malgun Gothic" w:hAnsi="Times New Roman"/>
      <w:lang w:val="en-GB" w:eastAsia="en-US"/>
    </w:rPr>
  </w:style>
  <w:style w:type="paragraph" w:customStyle="1" w:styleId="B20">
    <w:name w:val="B2+"/>
    <w:basedOn w:val="B2"/>
    <w:rsid w:val="008F2025"/>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8F2025"/>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8F2025"/>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8F2025"/>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8F20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8F20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8F2025"/>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0"/>
    <w:rsid w:val="008F2025"/>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8F2025"/>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8F202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F2025"/>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F2025"/>
    <w:rPr>
      <w:rFonts w:ascii="Arial" w:eastAsia="MS Mincho" w:hAnsi="Arial"/>
      <w:sz w:val="22"/>
      <w:lang w:val="en-GB" w:eastAsia="en-US"/>
    </w:rPr>
  </w:style>
  <w:style w:type="paragraph" w:customStyle="1" w:styleId="Meetingcaption">
    <w:name w:val="Meeting caption"/>
    <w:basedOn w:val="a1"/>
    <w:rsid w:val="008F20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8F2025"/>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8F2025"/>
    <w:pPr>
      <w:overflowPunct w:val="0"/>
      <w:autoSpaceDE w:val="0"/>
      <w:autoSpaceDN w:val="0"/>
      <w:adjustRightInd w:val="0"/>
      <w:textAlignment w:val="baseline"/>
    </w:pPr>
    <w:rPr>
      <w:rFonts w:eastAsia="Malgun Gothic" w:cs="v4.2.0"/>
      <w:lang w:eastAsia="en-GB"/>
    </w:rPr>
  </w:style>
  <w:style w:type="character" w:styleId="aff0">
    <w:name w:val="Strong"/>
    <w:qFormat/>
    <w:rsid w:val="008F2025"/>
    <w:rPr>
      <w:b/>
      <w:bCs/>
    </w:rPr>
  </w:style>
  <w:style w:type="paragraph" w:customStyle="1" w:styleId="AL">
    <w:name w:val="AL"/>
    <w:basedOn w:val="TAL"/>
    <w:rsid w:val="008F2025"/>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4"/>
    <w:rsid w:val="008F2025"/>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8F2025"/>
    <w:rPr>
      <w:rFonts w:ascii="Times New Roman" w:eastAsia="MS Mincho" w:hAnsi="Times New Roman"/>
      <w:lang w:val="en-GB" w:eastAsia="en-US"/>
    </w:rPr>
  </w:style>
  <w:style w:type="numbering" w:customStyle="1" w:styleId="NoList2">
    <w:name w:val="No List2"/>
    <w:next w:val="a4"/>
    <w:uiPriority w:val="99"/>
    <w:semiHidden/>
    <w:unhideWhenUsed/>
    <w:rsid w:val="008F2025"/>
  </w:style>
  <w:style w:type="numbering" w:customStyle="1" w:styleId="NoList3">
    <w:name w:val="No List3"/>
    <w:next w:val="a4"/>
    <w:uiPriority w:val="99"/>
    <w:semiHidden/>
    <w:unhideWhenUsed/>
    <w:rsid w:val="008F2025"/>
  </w:style>
  <w:style w:type="table" w:customStyle="1" w:styleId="TableGrid2">
    <w:name w:val="Table Grid2"/>
    <w:basedOn w:val="a3"/>
    <w:next w:val="af4"/>
    <w:rsid w:val="008F2025"/>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8F2025"/>
  </w:style>
  <w:style w:type="paragraph" w:customStyle="1" w:styleId="Normal1">
    <w:name w:val="Normal 1"/>
    <w:semiHidden/>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4"/>
    <w:rsid w:val="008F2025"/>
    <w:pPr>
      <w:spacing w:after="180"/>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8F2025"/>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8F202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8F20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2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8F20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20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2025"/>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8F20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8F202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8F202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F202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F2025"/>
    <w:rPr>
      <w:rFonts w:ascii="Arial" w:eastAsia="Times New Roman" w:hAnsi="Arial"/>
      <w:sz w:val="36"/>
      <w:lang w:val="en-GB"/>
    </w:rPr>
  </w:style>
  <w:style w:type="character" w:customStyle="1" w:styleId="Char9">
    <w:name w:val="列出段落 Char"/>
    <w:link w:val="af8"/>
    <w:uiPriority w:val="34"/>
    <w:locked/>
    <w:rsid w:val="008F2025"/>
    <w:rPr>
      <w:rFonts w:ascii="Times New Roman" w:eastAsia="Malgun Gothic" w:hAnsi="Times New Roman"/>
      <w:lang w:val="en-GB" w:eastAsia="en-US"/>
    </w:rPr>
  </w:style>
  <w:style w:type="paragraph" w:customStyle="1" w:styleId="BodyBest">
    <w:name w:val="BodyBest"/>
    <w:basedOn w:val="a1"/>
    <w:link w:val="BodyBestChar"/>
    <w:qFormat/>
    <w:rsid w:val="008F2025"/>
    <w:pPr>
      <w:spacing w:before="240" w:after="0"/>
      <w:ind w:left="540"/>
      <w:jc w:val="both"/>
    </w:pPr>
    <w:rPr>
      <w:rFonts w:ascii="Arial" w:eastAsia="MS Mincho" w:hAnsi="Arial"/>
      <w:lang w:val="en-US"/>
    </w:rPr>
  </w:style>
  <w:style w:type="character" w:customStyle="1" w:styleId="BodyBestChar">
    <w:name w:val="BodyBest Char"/>
    <w:link w:val="BodyBest"/>
    <w:rsid w:val="008F2025"/>
    <w:rPr>
      <w:rFonts w:ascii="Arial" w:eastAsia="MS Mincho" w:hAnsi="Arial"/>
      <w:lang w:val="en-US" w:eastAsia="en-US"/>
    </w:rPr>
  </w:style>
  <w:style w:type="paragraph" w:customStyle="1" w:styleId="3GPPHeader">
    <w:name w:val="3GPP_Header"/>
    <w:basedOn w:val="a1"/>
    <w:rsid w:val="008F20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F20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8F2025"/>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8F20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8F2025"/>
    <w:rPr>
      <w:rFonts w:ascii="Arial" w:eastAsia="Malgun Gothic" w:hAnsi="Arial"/>
      <w:spacing w:val="2"/>
      <w:lang w:val="en-US" w:eastAsia="en-US"/>
    </w:rPr>
  </w:style>
  <w:style w:type="numbering" w:customStyle="1" w:styleId="NoList11">
    <w:name w:val="No List11"/>
    <w:next w:val="a4"/>
    <w:uiPriority w:val="99"/>
    <w:semiHidden/>
    <w:rsid w:val="008F2025"/>
  </w:style>
  <w:style w:type="table" w:customStyle="1" w:styleId="TableGrid11">
    <w:name w:val="Table Grid11"/>
    <w:basedOn w:val="a3"/>
    <w:next w:val="af4"/>
    <w:rsid w:val="008F2025"/>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next w:val="a1"/>
    <w:rsid w:val="008F2025"/>
    <w:pPr>
      <w:keepNext/>
      <w:keepLines/>
      <w:spacing w:before="120" w:after="120"/>
      <w:ind w:right="-289"/>
    </w:pPr>
    <w:rPr>
      <w:rFonts w:eastAsia="Malgun Gothic"/>
      <w:b/>
      <w:sz w:val="24"/>
      <w:lang w:eastAsia="en-GB"/>
    </w:rPr>
  </w:style>
  <w:style w:type="character" w:customStyle="1" w:styleId="tgc">
    <w:name w:val="_tgc"/>
    <w:rsid w:val="008F2025"/>
  </w:style>
  <w:style w:type="paragraph" w:customStyle="1" w:styleId="AC0">
    <w:name w:val="AC"/>
    <w:basedOn w:val="a1"/>
    <w:rsid w:val="008F202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1"/>
    <w:uiPriority w:val="99"/>
    <w:unhideWhenUsed/>
    <w:rsid w:val="008F2025"/>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8F2025"/>
    <w:rPr>
      <w:rFonts w:ascii="Arial" w:eastAsia="Times New Roman" w:hAnsi="Arial"/>
      <w:sz w:val="18"/>
      <w:lang w:val="en-GB" w:eastAsia="en-US" w:bidi="ar-SA"/>
    </w:rPr>
  </w:style>
  <w:style w:type="paragraph" w:customStyle="1" w:styleId="a">
    <w:name w:val="表格题注"/>
    <w:next w:val="a1"/>
    <w:rsid w:val="008F2025"/>
    <w:pPr>
      <w:numPr>
        <w:numId w:val="8"/>
      </w:numPr>
      <w:spacing w:beforeLines="50" w:afterLines="50"/>
      <w:jc w:val="center"/>
    </w:pPr>
    <w:rPr>
      <w:rFonts w:ascii="Times New Roman" w:eastAsia="Malgun Gothic" w:hAnsi="Times New Roman"/>
      <w:b/>
      <w:lang w:val="en-GB" w:eastAsia="zh-CN"/>
    </w:r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A4B01-19A2-454B-84A1-5C5002C0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41</Pages>
  <Words>14294</Words>
  <Characters>81482</Characters>
  <Application>Microsoft Office Word</Application>
  <DocSecurity>0</DocSecurity>
  <Lines>679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33</cp:revision>
  <cp:lastPrinted>1899-12-31T23:00:00Z</cp:lastPrinted>
  <dcterms:created xsi:type="dcterms:W3CDTF">2018-11-05T09:14:00Z</dcterms:created>
  <dcterms:modified xsi:type="dcterms:W3CDTF">2019-12-02T20:05:00Z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1575316864</vt:lpwstr>
  </property>
</Properties>
</file>